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37" w:rsidRPr="007A6736" w:rsidRDefault="00284C37" w:rsidP="002B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736">
        <w:rPr>
          <w:rFonts w:ascii="Times New Roman" w:hAnsi="Times New Roman" w:cs="Times New Roman"/>
          <w:b/>
          <w:sz w:val="24"/>
          <w:szCs w:val="24"/>
        </w:rPr>
        <w:t>Урок № 1</w:t>
      </w:r>
      <w:r w:rsidR="001E78BD" w:rsidRPr="007A6736">
        <w:rPr>
          <w:rFonts w:ascii="Times New Roman" w:hAnsi="Times New Roman" w:cs="Times New Roman"/>
          <w:b/>
          <w:sz w:val="24"/>
          <w:szCs w:val="24"/>
        </w:rPr>
        <w:t>1</w:t>
      </w:r>
      <w:r w:rsidRPr="007A6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45B" w:rsidRPr="007A6736">
        <w:rPr>
          <w:rFonts w:ascii="Times New Roman" w:hAnsi="Times New Roman" w:cs="Times New Roman"/>
          <w:b/>
          <w:sz w:val="24"/>
          <w:szCs w:val="24"/>
        </w:rPr>
        <w:t>Язычница и отказ Иисуса</w:t>
      </w:r>
    </w:p>
    <w:p w:rsidR="002C47ED" w:rsidRPr="007A6736" w:rsidRDefault="002C47ED" w:rsidP="002B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8BD" w:rsidRPr="007A6736" w:rsidRDefault="001E78BD" w:rsidP="002B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C37" w:rsidRPr="007A6736" w:rsidRDefault="001E78BD" w:rsidP="002B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6736">
        <w:rPr>
          <w:rFonts w:ascii="Times New Roman" w:hAnsi="Times New Roman" w:cs="Times New Roman"/>
          <w:b/>
          <w:sz w:val="24"/>
          <w:szCs w:val="24"/>
        </w:rPr>
        <w:t>Матф</w:t>
      </w:r>
      <w:proofErr w:type="spellEnd"/>
      <w:r w:rsidRPr="007A6736">
        <w:rPr>
          <w:rFonts w:ascii="Times New Roman" w:hAnsi="Times New Roman" w:cs="Times New Roman"/>
          <w:b/>
          <w:sz w:val="24"/>
          <w:szCs w:val="24"/>
        </w:rPr>
        <w:t>. 15:22-28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22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 вот, женщина </w:t>
      </w:r>
      <w:proofErr w:type="spellStart"/>
      <w:r w:rsidRPr="007A6736">
        <w:rPr>
          <w:rFonts w:ascii="Times New Roman" w:hAnsi="Times New Roman" w:cs="Times New Roman"/>
          <w:sz w:val="24"/>
          <w:szCs w:val="24"/>
        </w:rPr>
        <w:t>Хананеянка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 xml:space="preserve">, выйдя из тех мест, кричала Ему: 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помилуй меня, Господи, сын Давидов</w:t>
      </w:r>
      <w:r w:rsidRPr="007A6736">
        <w:rPr>
          <w:rFonts w:ascii="Times New Roman" w:hAnsi="Times New Roman" w:cs="Times New Roman"/>
          <w:sz w:val="24"/>
          <w:szCs w:val="24"/>
        </w:rPr>
        <w:t>, дочь моя жестоко беснуется.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о </w:t>
      </w: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Он не отвечал ей ни слова</w:t>
      </w:r>
      <w:r w:rsidRPr="007A6736">
        <w:rPr>
          <w:rFonts w:ascii="Times New Roman" w:hAnsi="Times New Roman" w:cs="Times New Roman"/>
          <w:sz w:val="24"/>
          <w:szCs w:val="24"/>
        </w:rPr>
        <w:t xml:space="preserve">. И 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ученики Его, приступив, просили Его: отпусти ее, потому что кричит за нами</w:t>
      </w:r>
      <w:r w:rsidRPr="007A6736">
        <w:rPr>
          <w:rFonts w:ascii="Times New Roman" w:hAnsi="Times New Roman" w:cs="Times New Roman"/>
          <w:sz w:val="24"/>
          <w:szCs w:val="24"/>
        </w:rPr>
        <w:t>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 xml:space="preserve">24 Он же сказал в ответ: </w:t>
      </w: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Я послан только к погибшим овцам дома </w:t>
      </w:r>
      <w:proofErr w:type="spellStart"/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Израилева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>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 она, подойдя, кланялась Ему и говорила: 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Господи! помоги мне</w:t>
      </w:r>
      <w:r w:rsidRPr="007A6736">
        <w:rPr>
          <w:rFonts w:ascii="Times New Roman" w:hAnsi="Times New Roman" w:cs="Times New Roman"/>
          <w:sz w:val="24"/>
          <w:szCs w:val="24"/>
        </w:rPr>
        <w:t>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26 Он же сказал в ответ: нехорошо взять хлеб у детей и бросить псам.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27 Она сказала: так, Господи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! но и псы едят крохи, которые падают со стола господ их</w:t>
      </w:r>
      <w:r w:rsidRPr="007A6736">
        <w:rPr>
          <w:rFonts w:ascii="Times New Roman" w:hAnsi="Times New Roman" w:cs="Times New Roman"/>
          <w:sz w:val="24"/>
          <w:szCs w:val="24"/>
        </w:rPr>
        <w:t>.</w:t>
      </w:r>
    </w:p>
    <w:p w:rsidR="00657A5C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28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огда Иисус сказал ей в ответ: о, женщина! 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велика вера твоя</w:t>
      </w:r>
      <w:r w:rsidRPr="007A6736">
        <w:rPr>
          <w:rFonts w:ascii="Times New Roman" w:hAnsi="Times New Roman" w:cs="Times New Roman"/>
          <w:sz w:val="24"/>
          <w:szCs w:val="24"/>
        </w:rPr>
        <w:t xml:space="preserve">; да 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будет тебе по желанию твоему</w:t>
      </w:r>
      <w:r w:rsidRPr="007A6736">
        <w:rPr>
          <w:rFonts w:ascii="Times New Roman" w:hAnsi="Times New Roman" w:cs="Times New Roman"/>
          <w:sz w:val="24"/>
          <w:szCs w:val="24"/>
        </w:rPr>
        <w:t>. И исцелилась дочь ее в тот час.</w:t>
      </w:r>
    </w:p>
    <w:p w:rsidR="001E78BD" w:rsidRPr="007A6736" w:rsidRDefault="001E78BD" w:rsidP="001E78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Марка 7:24-30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24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, отправившись оттуда, 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пришел в пределы </w:t>
      </w:r>
      <w:proofErr w:type="spellStart"/>
      <w:r w:rsidRPr="007A6736">
        <w:rPr>
          <w:rFonts w:ascii="Times New Roman" w:hAnsi="Times New Roman" w:cs="Times New Roman"/>
          <w:sz w:val="24"/>
          <w:szCs w:val="24"/>
          <w:highlight w:val="yellow"/>
        </w:rPr>
        <w:t>Тирские</w:t>
      </w:r>
      <w:proofErr w:type="spellEnd"/>
      <w:r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7A6736">
        <w:rPr>
          <w:rFonts w:ascii="Times New Roman" w:hAnsi="Times New Roman" w:cs="Times New Roman"/>
          <w:sz w:val="24"/>
          <w:szCs w:val="24"/>
          <w:highlight w:val="yellow"/>
        </w:rPr>
        <w:t>Сидонские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 xml:space="preserve">; и, </w:t>
      </w:r>
      <w:r w:rsidRPr="007A673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войдя в дом, не хотел, чтобы кто узнал; но не мог утаиться</w:t>
      </w:r>
      <w:r w:rsidRPr="007A6736">
        <w:rPr>
          <w:rFonts w:ascii="Times New Roman" w:hAnsi="Times New Roman" w:cs="Times New Roman"/>
          <w:sz w:val="24"/>
          <w:szCs w:val="24"/>
        </w:rPr>
        <w:t>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>бо услышала о Нем женщина, у которой дочь одержима была нечистым духом, и, придя, припала к ногам Его;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736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 а женщина та была язычница, родом </w:t>
      </w:r>
      <w:proofErr w:type="spellStart"/>
      <w:r w:rsidRPr="007A6736">
        <w:rPr>
          <w:rFonts w:ascii="Times New Roman" w:hAnsi="Times New Roman" w:cs="Times New Roman"/>
          <w:sz w:val="24"/>
          <w:szCs w:val="24"/>
          <w:highlight w:val="yellow"/>
        </w:rPr>
        <w:t>сирофиникиянка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>; и просила Его, чтобы изгнал беса из ее дочери.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27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>о Иисус сказал ей: дай прежде насытиться детям, ибо нехорошо взять хлеб у детей и бросить псам.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28 Она же сказала Ему в ответ: так, Господи; но и псы под столом едят крохи у детей.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29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 сказал ей: за это слово, пойди; бес вышел из твоей дочери.</w:t>
      </w:r>
    </w:p>
    <w:p w:rsidR="001E78BD" w:rsidRPr="007A6736" w:rsidRDefault="001E78BD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30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 xml:space="preserve"> 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И</w:t>
      </w:r>
      <w:proofErr w:type="gramEnd"/>
      <w:r w:rsidRPr="007A6736">
        <w:rPr>
          <w:rFonts w:ascii="Times New Roman" w:hAnsi="Times New Roman" w:cs="Times New Roman"/>
          <w:sz w:val="24"/>
          <w:szCs w:val="24"/>
          <w:highlight w:val="yellow"/>
        </w:rPr>
        <w:t>, придя в свой дом, она нашла, что бес вышел и дочь лежит на постели.</w:t>
      </w:r>
    </w:p>
    <w:p w:rsidR="00E666A5" w:rsidRPr="007A6736" w:rsidRDefault="00E666A5" w:rsidP="001E78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627" w:rsidRPr="007A6736" w:rsidRDefault="007F607F" w:rsidP="000C7627">
      <w:pPr>
        <w:jc w:val="center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  <w:highlight w:val="green"/>
        </w:rPr>
        <w:t xml:space="preserve">КРАТКИЙ </w:t>
      </w:r>
      <w:r w:rsidR="000C7627" w:rsidRPr="007A6736">
        <w:rPr>
          <w:rFonts w:ascii="Times New Roman" w:hAnsi="Times New Roman" w:cs="Times New Roman"/>
          <w:sz w:val="24"/>
          <w:szCs w:val="24"/>
          <w:highlight w:val="green"/>
        </w:rPr>
        <w:t>АНАЛИЗ</w:t>
      </w:r>
      <w:r w:rsidRPr="007A6736">
        <w:rPr>
          <w:rFonts w:ascii="Times New Roman" w:hAnsi="Times New Roman" w:cs="Times New Roman"/>
          <w:sz w:val="24"/>
          <w:szCs w:val="24"/>
          <w:highlight w:val="green"/>
        </w:rPr>
        <w:t xml:space="preserve"> ИСТОРИИ</w:t>
      </w:r>
    </w:p>
    <w:p w:rsidR="000C7627" w:rsidRPr="007A6736" w:rsidRDefault="000C7627" w:rsidP="0076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Pr="007A6736">
        <w:rPr>
          <w:rFonts w:ascii="Times New Roman" w:hAnsi="Times New Roman" w:cs="Times New Roman"/>
          <w:sz w:val="24"/>
          <w:szCs w:val="24"/>
        </w:rPr>
        <w:t xml:space="preserve">В Марка 7:26  </w:t>
      </w:r>
      <w:r w:rsidR="00BD345B" w:rsidRPr="007A6736">
        <w:rPr>
          <w:rFonts w:ascii="Times New Roman" w:hAnsi="Times New Roman" w:cs="Times New Roman"/>
          <w:sz w:val="24"/>
          <w:szCs w:val="24"/>
        </w:rPr>
        <w:t>э</w:t>
      </w:r>
      <w:r w:rsidRPr="007A6736">
        <w:rPr>
          <w:rFonts w:ascii="Times New Roman" w:hAnsi="Times New Roman" w:cs="Times New Roman"/>
          <w:sz w:val="24"/>
          <w:szCs w:val="24"/>
        </w:rPr>
        <w:t xml:space="preserve">та женщина названа </w:t>
      </w:r>
      <w:r w:rsidR="007A6736" w:rsidRPr="007A6736">
        <w:rPr>
          <w:rFonts w:ascii="Times New Roman" w:hAnsi="Times New Roman" w:cs="Times New Roman"/>
          <w:sz w:val="24"/>
          <w:szCs w:val="24"/>
        </w:rPr>
        <w:t>не израильтянкой</w:t>
      </w:r>
      <w:r w:rsidRPr="007A6736">
        <w:rPr>
          <w:rFonts w:ascii="Times New Roman" w:hAnsi="Times New Roman" w:cs="Times New Roman"/>
          <w:sz w:val="24"/>
          <w:szCs w:val="24"/>
        </w:rPr>
        <w:t xml:space="preserve"> из области Тира и </w:t>
      </w:r>
      <w:proofErr w:type="spellStart"/>
      <w:r w:rsidRPr="007A6736">
        <w:rPr>
          <w:rFonts w:ascii="Times New Roman" w:hAnsi="Times New Roman" w:cs="Times New Roman"/>
          <w:sz w:val="24"/>
          <w:szCs w:val="24"/>
        </w:rPr>
        <w:t>Сидона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>Слово «</w:t>
      </w:r>
      <w:proofErr w:type="spellStart"/>
      <w:r w:rsidRPr="007A6736">
        <w:rPr>
          <w:rFonts w:ascii="Times New Roman" w:hAnsi="Times New Roman" w:cs="Times New Roman"/>
          <w:sz w:val="24"/>
          <w:szCs w:val="24"/>
        </w:rPr>
        <w:t>сирофиникиянин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 xml:space="preserve">», образованное от слов «сириец» и «финикиянин», появилось, вероятно, вследствие того, что 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Финикия входила в римскую провинцию Сирия</w:t>
      </w:r>
      <w:r w:rsidRPr="007A67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736">
        <w:rPr>
          <w:rFonts w:ascii="Times New Roman" w:hAnsi="Times New Roman" w:cs="Times New Roman"/>
          <w:sz w:val="24"/>
          <w:szCs w:val="24"/>
        </w:rPr>
        <w:t>Сирофиникиянка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 xml:space="preserve"> также названа букв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7A6736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>ананеянка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 xml:space="preserve">», 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поскольку древние жители Финикии происходили от Ханаана, и со временем Ханааном стали называть главным образом Финикию</w:t>
      </w:r>
      <w:r w:rsidRPr="007A6736">
        <w:rPr>
          <w:rFonts w:ascii="Times New Roman" w:hAnsi="Times New Roman" w:cs="Times New Roman"/>
          <w:sz w:val="24"/>
          <w:szCs w:val="24"/>
        </w:rPr>
        <w:t>. Кроме того, эта женщина названа «гречанкой» — возможно, она была греческого происхождения (</w:t>
      </w:r>
      <w:proofErr w:type="spellStart"/>
      <w:r w:rsidRPr="007A6736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 xml:space="preserve"> 7:26).</w:t>
      </w:r>
    </w:p>
    <w:p w:rsidR="000C7627" w:rsidRPr="007A6736" w:rsidRDefault="000C7627" w:rsidP="007654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highlight w:val="green"/>
          <w:lang w:eastAsia="ru-RU"/>
        </w:rPr>
        <w:t>ВОПРОС:</w:t>
      </w: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 xml:space="preserve"> Какие цели у Христа, когда Он идет на </w:t>
      </w:r>
      <w:r w:rsidR="00BD345B" w:rsidRPr="007A67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r w:rsidRPr="007A67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ти </w:t>
      </w: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>территории?</w:t>
      </w:r>
    </w:p>
    <w:p w:rsidR="000C7627" w:rsidRPr="007A6736" w:rsidRDefault="007F607F" w:rsidP="007654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>1. Спасти женщину и ее дитя</w:t>
      </w:r>
    </w:p>
    <w:p w:rsidR="007F607F" w:rsidRPr="007A6736" w:rsidRDefault="007F607F" w:rsidP="000C7627">
      <w:pPr>
        <w:spacing w:after="0" w:line="240" w:lineRule="auto"/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>2. Приготовить учеников</w:t>
      </w:r>
    </w:p>
    <w:p w:rsidR="007F607F" w:rsidRPr="007A6736" w:rsidRDefault="007F607F" w:rsidP="000C7627">
      <w:pPr>
        <w:spacing w:after="0" w:line="240" w:lineRule="auto"/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>3. Разрушать их предрассудки и предубеждения</w:t>
      </w:r>
    </w:p>
    <w:p w:rsidR="00E666A5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После встречи с фарисеями Иисус удалился из </w:t>
      </w:r>
      <w:proofErr w:type="spellStart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Капернаума</w:t>
      </w:r>
      <w:proofErr w:type="spellEnd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и, пройдя Галилею,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направился в горную страну на границе с Финикией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0C7627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…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Теперь Он должен был приготовить</w:t>
      </w:r>
      <w:proofErr w:type="gramStart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С</w:t>
      </w:r>
      <w:proofErr w:type="gramEnd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воих учеников к выполнению их миссии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В этом краю Он надеялся найти уединенное место, которого не оказалось в </w:t>
      </w:r>
      <w:proofErr w:type="spellStart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Вифсаиде</w:t>
      </w:r>
      <w:proofErr w:type="spellEnd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Но не это было главной Его целью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66A5"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399.1}</w:t>
      </w:r>
    </w:p>
    <w:p w:rsidR="000C7627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2234E"/>
          <w:sz w:val="24"/>
          <w:szCs w:val="24"/>
          <w:highlight w:val="green"/>
          <w:lang w:eastAsia="ru-RU"/>
        </w:rPr>
      </w:pP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highlight w:val="green"/>
          <w:lang w:eastAsia="ru-RU"/>
        </w:rPr>
        <w:t xml:space="preserve">ВОПРОС: </w:t>
      </w: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 xml:space="preserve">Как </w:t>
      </w:r>
      <w:r w:rsidR="001A1304"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>относили</w:t>
      </w:r>
      <w:bookmarkStart w:id="0" w:name="_GoBack"/>
      <w:bookmarkEnd w:id="0"/>
      <w:r w:rsidR="001A1304"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>сь</w:t>
      </w: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 xml:space="preserve"> Иудеи </w:t>
      </w:r>
      <w:r w:rsidRPr="007A67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</w:t>
      </w:r>
      <w:r w:rsidR="00BD345B" w:rsidRPr="007A67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r w:rsidRPr="007A67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тим </w:t>
      </w:r>
      <w:r w:rsidRPr="007A6736">
        <w:rPr>
          <w:rFonts w:ascii="Times New Roman" w:eastAsia="Times New Roman" w:hAnsi="Times New Roman" w:cs="Times New Roman"/>
          <w:iCs/>
          <w:color w:val="02234E"/>
          <w:sz w:val="24"/>
          <w:szCs w:val="24"/>
          <w:lang w:eastAsia="ru-RU"/>
        </w:rPr>
        <w:t>людям?</w:t>
      </w:r>
    </w:p>
    <w:p w:rsidR="007F607F" w:rsidRPr="007A6736" w:rsidRDefault="001A1304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lastRenderedPageBreak/>
        <w:t xml:space="preserve">-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Жители тех мест происходили от древнего </w:t>
      </w:r>
      <w:proofErr w:type="spellStart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ханаанского</w:t>
      </w:r>
      <w:proofErr w:type="spellEnd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 народа. Они были идолопоклонниками, и евреи презирали и ненавидели их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 этому народу принадлежала и женщина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подошла к Иисусу. </w:t>
      </w:r>
    </w:p>
    <w:p w:rsidR="007F607F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ВОПРОС: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она узнала, кто такой Иисус и почему Он может ей помочь?</w:t>
      </w:r>
    </w:p>
    <w:p w:rsidR="007F607F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Среди финикийцев жило много евреев, и вести о деятельности Христа проникли и в эту область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..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Когда она узнала о Его силе, надежда проснулась в ее сердце.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Материнская любовь побудила ее рассказать Иисусу о болезни своей дочери. Она твердо решила поведать Ему свое горе.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Он должен исцелить ее дитя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! </w:t>
      </w:r>
      <w:r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399.2}</w:t>
      </w:r>
    </w:p>
    <w:p w:rsidR="007F607F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ВОПРОС: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Откуда у нее была </w:t>
      </w:r>
      <w:r w:rsidR="001A1304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уверенность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Он ей захочет помочь, ведь Он был Иудей?</w:t>
      </w:r>
    </w:p>
    <w:p w:rsidR="007F607F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Вера </w:t>
      </w:r>
      <w:r w:rsidR="001A1304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работала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Она уже уверовала во Христа. </w:t>
      </w:r>
    </w:p>
    <w:p w:rsidR="00E666A5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-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Она тщетно искала помощи у языческих богов. Временами ее искушала мысль: что может этот иудейский Учитель сделать для меня?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Но ей стало известно, что Он исцеляет болезни независимо от того, кто просит Его о помощи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66A5"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399.2}</w:t>
      </w:r>
    </w:p>
    <w:p w:rsidR="007F607F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ВОПРОС: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</w:t>
      </w:r>
      <w:proofErr w:type="gramStart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скажут</w:t>
      </w:r>
      <w:proofErr w:type="gramEnd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видите, женщина сама искала Иисуса, по</w:t>
      </w:r>
      <w:r w:rsidR="00F26D24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 получила спасения так и исцеление дочери, а вы говорите, что искать Бога не есть нашими усилиями?</w:t>
      </w:r>
    </w:p>
    <w:p w:rsidR="007F607F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Вера женщины была просто в действии, она верила, и вера совершала. Но ни на одну минуту она сама не искала Христа. Она могла Его встретить только при одном условии, что</w:t>
      </w:r>
      <w:proofErr w:type="gramStart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Иисус найдет ее.</w:t>
      </w:r>
    </w:p>
    <w:p w:rsidR="00864475" w:rsidRPr="007A6736" w:rsidRDefault="007F607F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Христос знал обстоятельства, в которых оказалась эта женщина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>Зная, что она жаждет увидеть Его, Он</w:t>
      </w:r>
      <w:proofErr w:type="gramStart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 xml:space="preserve"> С</w:t>
      </w:r>
      <w:proofErr w:type="gramEnd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>ам пошел ей навстречу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>Утешив ее в горе, Он мог бы наглядно проиллюстрировать тот урок, который намеревался преподать. Для этого Он и привел</w:t>
      </w:r>
      <w:proofErr w:type="gramStart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 xml:space="preserve"> С</w:t>
      </w:r>
      <w:proofErr w:type="gramEnd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>воих учеников в этот край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64475"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400.1}</w:t>
      </w:r>
    </w:p>
    <w:p w:rsidR="00765454" w:rsidRPr="007A6736" w:rsidRDefault="00765454" w:rsidP="0076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 xml:space="preserve">- </w:t>
      </w:r>
      <w:r w:rsidRPr="007A6736">
        <w:rPr>
          <w:rFonts w:ascii="Times New Roman" w:hAnsi="Times New Roman" w:cs="Times New Roman"/>
          <w:i/>
          <w:sz w:val="24"/>
          <w:szCs w:val="24"/>
        </w:rPr>
        <w:t>Христос знал ситуацию этой женщины. Он знал, что она жаждет увидеть Его, и Он поставил Себя на ее пути</w:t>
      </w:r>
      <w:r w:rsidRPr="007A6736">
        <w:rPr>
          <w:rFonts w:ascii="Times New Roman" w:hAnsi="Times New Roman" w:cs="Times New Roman"/>
          <w:sz w:val="24"/>
          <w:szCs w:val="24"/>
        </w:rPr>
        <w:t>. …{DA 400.1}</w:t>
      </w:r>
    </w:p>
    <w:p w:rsidR="00864475" w:rsidRPr="007A6736" w:rsidRDefault="00864475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Почему Иисус отказал женщине, был так строг с ней в словах?</w:t>
      </w:r>
    </w:p>
    <w:p w:rsidR="00864475" w:rsidRPr="007A6736" w:rsidRDefault="00864475" w:rsidP="007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Он знал, что ее вере то не повредит, ее вера была от Него, Он знал ее прочность, Он</w:t>
      </w:r>
      <w:proofErr w:type="gramStart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стоял за прочностью такой веры, но Ему нужно было показать урок ученикам.</w:t>
      </w:r>
    </w:p>
    <w:p w:rsidR="00E666A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Он принял эту представительницу презираемого народа так, как ее приняли бы иудеи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Тем самым Он показывал ученикам, как холодно и бессердечно иудеи относились к таким людям.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Удовлетворив просьбу женщины, Иисус хотел дать им образец правильного отношения к язычникам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E666A5"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400.2}</w:t>
      </w:r>
    </w:p>
    <w:p w:rsidR="0086447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отношение Иисуса к женщине оценили ученики?</w:t>
      </w:r>
    </w:p>
    <w:p w:rsidR="00E666A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Хотя Иисус и не ответил, женщина не теряла веры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Он прошел мимо, как будто не слыша ее, а она последовала за Ним, продолжая свои мольбы.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Раздраженные ее настойчивостью, ученики просили Иисуса, чтобы Он отпустил ее. Они видели, что Учитель отнесся </w:t>
      </w:r>
      <w:r w:rsidR="00E666A5" w:rsidRPr="007A6736">
        <w:rPr>
          <w:rFonts w:ascii="Times New Roman" w:eastAsia="Times New Roman" w:hAnsi="Times New Roman" w:cs="Times New Roman"/>
          <w:b/>
          <w:bCs/>
          <w:i/>
          <w:color w:val="FFFFFF"/>
          <w:sz w:val="24"/>
          <w:szCs w:val="24"/>
          <w:highlight w:val="yellow"/>
          <w:bdr w:val="none" w:sz="0" w:space="0" w:color="auto" w:frame="1"/>
          <w:shd w:val="clear" w:color="auto" w:fill="0B305C"/>
          <w:lang w:eastAsia="ru-RU"/>
        </w:rPr>
        <w:t>к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 ней равнодушно, и решили, что предубеждение иудеев к </w:t>
      </w:r>
      <w:proofErr w:type="spellStart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ханаанскому</w:t>
      </w:r>
      <w:proofErr w:type="spellEnd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 народу было приятно Ему.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в ответ на просьбу учеников Он сказал: «Я послан только к погибшим овцам дома </w:t>
      </w:r>
      <w:proofErr w:type="spellStart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Израилева</w:t>
      </w:r>
      <w:proofErr w:type="spellEnd"/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».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Казалось, этот ответ вполне согласуется с предрассудками иудеев, однако в нем содержался скрытый упрек ученикам, который они поняли впоследствии, когда вспомнили, как часто Он повторял им: «Я пришел в мир, чтобы спасти всех, принимающих Меня».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{ЖВ 400.3}</w:t>
      </w:r>
    </w:p>
    <w:p w:rsidR="00765454" w:rsidRPr="007A6736" w:rsidRDefault="00765454" w:rsidP="0076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736">
        <w:rPr>
          <w:rFonts w:ascii="Times New Roman" w:hAnsi="Times New Roman" w:cs="Times New Roman"/>
          <w:i/>
          <w:sz w:val="24"/>
          <w:szCs w:val="24"/>
        </w:rPr>
        <w:t>И пришли ученики Его и умоляли Его, говоря: отпусти ее, ибо она плачет за нами</w:t>
      </w:r>
      <w:r w:rsidRPr="007A6736">
        <w:rPr>
          <w:rFonts w:ascii="Times New Roman" w:hAnsi="Times New Roman" w:cs="Times New Roman"/>
          <w:sz w:val="24"/>
          <w:szCs w:val="24"/>
        </w:rPr>
        <w:t>. {</w:t>
      </w:r>
      <w:proofErr w:type="spellStart"/>
      <w:r w:rsidRPr="007A6736">
        <w:rPr>
          <w:rFonts w:ascii="Times New Roman" w:hAnsi="Times New Roman" w:cs="Times New Roman"/>
          <w:sz w:val="24"/>
          <w:szCs w:val="24"/>
        </w:rPr>
        <w:t>Лт</w:t>
      </w:r>
      <w:proofErr w:type="spellEnd"/>
      <w:r w:rsidRPr="007A6736">
        <w:rPr>
          <w:rFonts w:ascii="Times New Roman" w:hAnsi="Times New Roman" w:cs="Times New Roman"/>
          <w:sz w:val="24"/>
          <w:szCs w:val="24"/>
        </w:rPr>
        <w:t xml:space="preserve"> 28, 1909, пар. 13}</w:t>
      </w:r>
    </w:p>
    <w:p w:rsidR="0086447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A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</w:t>
      </w:r>
      <w:r w:rsidR="00BD345B" w:rsidRPr="007A673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ффект </w:t>
      </w:r>
      <w:r w:rsidR="00BD345B" w:rsidRPr="007A673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произвело на женщину?</w:t>
      </w:r>
    </w:p>
    <w:p w:rsidR="0086447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Вера руководит ею. Иисус так комплексно влиял на ситуацию, что </w:t>
      </w:r>
      <w:proofErr w:type="gramStart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бы мы ожидали потерю души, душа понимает то, что неразличимо учениками. </w:t>
      </w:r>
    </w:p>
    <w:p w:rsidR="00E666A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Такой ответ совершенно обескуражил бы менее искреннего просителя, но женщина поняла: отчаиваться не надо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u w:val="single"/>
          <w:lang w:eastAsia="ru-RU"/>
        </w:rPr>
        <w:t>Несмотря на то, что Иисус отказал ей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ru-RU"/>
        </w:rPr>
        <w:t>она почувствовала сострадание, которое Он не мог скрыть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E666A5"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401.1}</w:t>
      </w:r>
    </w:p>
    <w:p w:rsidR="0086447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lastRenderedPageBreak/>
        <w:t>ВОПРОС: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значило, когда женщина заняла место собаки, в просьбе к Иисусу?</w:t>
      </w:r>
    </w:p>
    <w:p w:rsidR="00E666A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7A673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-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Если она может воспользоваться преимуществами собак, то она согласна, чтобы к ней относились, как к собаке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>У нее нет ни национальных, ни религиозных предубеждений или гордыни, и она немедленно признает Иисуса Спасителем, могущим сделать все, о чем она просит</w:t>
      </w:r>
      <w:r w:rsidR="00E666A5" w:rsidRPr="007A673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>.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66A5"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401.3}</w:t>
      </w:r>
    </w:p>
    <w:p w:rsidR="0086447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ВОПРОС:</w:t>
      </w:r>
      <w:r w:rsidRPr="007A67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Кем б</w:t>
      </w:r>
      <w:r w:rsidRPr="007A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ыла </w:t>
      </w:r>
      <w:r w:rsidR="00BD345B" w:rsidRPr="007A673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 для Иисуса?</w:t>
      </w:r>
    </w:p>
    <w:p w:rsidR="0086447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Она была Его </w:t>
      </w:r>
      <w:r w:rsidR="007A6736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дитём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A6736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дитём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Божьим.</w:t>
      </w:r>
    </w:p>
    <w:p w:rsidR="0086447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 в своем уме? Она не </w:t>
      </w:r>
      <w:r w:rsidR="007A6736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принадлежала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церкви Божьей, она проклятая язычница – какое дитя Божье?</w:t>
      </w:r>
    </w:p>
    <w:p w:rsidR="00E666A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7A673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 xml:space="preserve">-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 xml:space="preserve">Спаситель удовлетворен испытанием ее веры. Своим отношением к ней Он показал: </w:t>
      </w:r>
      <w:proofErr w:type="spellStart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>хананеянка</w:t>
      </w:r>
      <w:proofErr w:type="spellEnd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 xml:space="preserve">, </w:t>
      </w:r>
      <w:proofErr w:type="gramStart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>считавшаяся</w:t>
      </w:r>
      <w:proofErr w:type="gramEnd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 xml:space="preserve"> отчужденной от Израиля, — дитя Божье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cyan"/>
          <w:lang w:eastAsia="ru-RU"/>
        </w:rPr>
        <w:t>И, став чадом Божьим, она получила преимущество пользоваться дарами Отца</w:t>
      </w:r>
      <w:r w:rsidR="006427DA" w:rsidRPr="007A673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>…</w:t>
      </w:r>
      <w:r w:rsidR="006427DA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E666A5"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401.4}</w:t>
      </w:r>
    </w:p>
    <w:p w:rsidR="0086447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 xml:space="preserve">ВОПРОС: 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же слова Иисуса, «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Я послан только к погибшим овцам дома </w:t>
      </w:r>
      <w:proofErr w:type="spellStart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Израилева</w:t>
      </w:r>
      <w:proofErr w:type="spellEnd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»?</w:t>
      </w:r>
    </w:p>
    <w:p w:rsidR="00864475" w:rsidRPr="007A6736" w:rsidRDefault="00864475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Она как раз и б</w:t>
      </w:r>
      <w:r w:rsidR="00765454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ыла из погибших овец дома </w:t>
      </w:r>
      <w:proofErr w:type="spellStart"/>
      <w:r w:rsidR="00765454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Израилева</w:t>
      </w:r>
      <w:proofErr w:type="spellEnd"/>
      <w:r w:rsidR="00765454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5454" w:rsidRPr="007A6736" w:rsidRDefault="00765454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 в своем уме, как она могла быть из дома </w:t>
      </w:r>
      <w:proofErr w:type="spellStart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Израилева</w:t>
      </w:r>
      <w:proofErr w:type="spellEnd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65454" w:rsidRPr="007A6736" w:rsidRDefault="00765454" w:rsidP="00765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- </w:t>
      </w:r>
      <w:r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Когда Он сказал: «Я послан только к погибшим овцам дома </w:t>
      </w:r>
      <w:proofErr w:type="spellStart"/>
      <w:r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Израилева</w:t>
      </w:r>
      <w:proofErr w:type="spellEnd"/>
      <w:r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», Он говорил истину, и, удовлетворяя просьбу женщины-</w:t>
      </w:r>
      <w:proofErr w:type="spellStart"/>
      <w:r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хананеянки</w:t>
      </w:r>
      <w:proofErr w:type="spellEnd"/>
      <w:r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 xml:space="preserve">, Он исполнял предназначенное Ему служение. </w:t>
      </w:r>
      <w:r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Эта женщина была одной из погибших овец, которых Израиль должен был спасти, и Христос исполнил долг, которым пренебрегли иудеи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402.3}</w:t>
      </w:r>
    </w:p>
    <w:p w:rsidR="00765454" w:rsidRPr="007A6736" w:rsidRDefault="00765454" w:rsidP="00864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мыслили ученики?</w:t>
      </w:r>
    </w:p>
    <w:p w:rsidR="00E666A5" w:rsidRPr="007A6736" w:rsidRDefault="00765454" w:rsidP="00765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Ученикам казалось, что Он слишком щедро раздает</w:t>
      </w:r>
      <w:proofErr w:type="gramStart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 xml:space="preserve"> С</w:t>
      </w:r>
      <w:proofErr w:type="gramEnd"/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вою благодать.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Необходимо было показать им, что Его любовь не ограничивается каким-либо одним народом или расой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E666A5"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402.2}</w:t>
      </w:r>
    </w:p>
    <w:p w:rsidR="00765454" w:rsidRPr="007A6736" w:rsidRDefault="00765454" w:rsidP="0076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 xml:space="preserve">- </w:t>
      </w:r>
      <w:r w:rsidRPr="007A6736">
        <w:rPr>
          <w:rFonts w:ascii="Times New Roman" w:hAnsi="Times New Roman" w:cs="Times New Roman"/>
          <w:i/>
          <w:sz w:val="24"/>
          <w:szCs w:val="24"/>
        </w:rPr>
        <w:t>Евреи считали себя выше всех остальных народов, потому что они были потомками Авраама. Они считали, что никто другой не имеет права на обетования и любовь Бога.</w:t>
      </w:r>
      <w:r w:rsidRPr="007A6736">
        <w:rPr>
          <w:rFonts w:ascii="Times New Roman" w:hAnsi="Times New Roman" w:cs="Times New Roman"/>
          <w:sz w:val="24"/>
          <w:szCs w:val="24"/>
        </w:rPr>
        <w:t xml:space="preserve"> {ST 9 сентября 1897 г., пар. 5}</w:t>
      </w:r>
    </w:p>
    <w:p w:rsidR="006427DA" w:rsidRPr="007A6736" w:rsidRDefault="00765454" w:rsidP="00765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ru-RU"/>
        </w:rPr>
        <w:t>ВОПРОС</w:t>
      </w:r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Божье отношение к классам людей, кастам, их социальном </w:t>
      </w:r>
      <w:proofErr w:type="gramStart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первенстве</w:t>
      </w:r>
      <w:proofErr w:type="gramEnd"/>
      <w:r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66A5" w:rsidRPr="007A6736" w:rsidRDefault="00765454" w:rsidP="00765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</w:pPr>
      <w:r w:rsidRPr="007A673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- </w:t>
      </w:r>
      <w:r w:rsidR="00E666A5" w:rsidRPr="007A6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Бог ненавидит касты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666A5" w:rsidRPr="007A673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Такие предрассудки не имеют никакого смысла в Его глазах. Все люди имеют одинаковую ценность пред Отцом</w:t>
      </w:r>
      <w:r w:rsidR="00E666A5" w:rsidRPr="007A6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E666A5" w:rsidRPr="007A6736">
        <w:rPr>
          <w:rFonts w:ascii="Times New Roman" w:eastAsia="Times New Roman" w:hAnsi="Times New Roman" w:cs="Times New Roman"/>
          <w:color w:val="BB146E"/>
          <w:sz w:val="24"/>
          <w:szCs w:val="24"/>
          <w:bdr w:val="none" w:sz="0" w:space="0" w:color="auto" w:frame="1"/>
          <w:lang w:eastAsia="ru-RU"/>
        </w:rPr>
        <w:t>{ЖВ 403.3}</w:t>
      </w:r>
    </w:p>
    <w:p w:rsidR="00765454" w:rsidRPr="007A6736" w:rsidRDefault="00765454" w:rsidP="0076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Касты ненавистны Богу. Он игнорирует все, что имеет подобный характер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A6736">
        <w:rPr>
          <w:rFonts w:ascii="Times New Roman" w:hAnsi="Times New Roman" w:cs="Times New Roman"/>
          <w:sz w:val="24"/>
          <w:szCs w:val="24"/>
        </w:rPr>
        <w:t xml:space="preserve"> {DA 403.3}</w:t>
      </w:r>
    </w:p>
    <w:p w:rsidR="00F3763A" w:rsidRPr="007A6736" w:rsidRDefault="00F3763A" w:rsidP="0076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63A" w:rsidRPr="007A6736" w:rsidRDefault="00F3763A" w:rsidP="009E715A">
      <w:pPr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7A6736">
        <w:rPr>
          <w:rFonts w:ascii="Times New Roman" w:hAnsi="Times New Roman" w:cs="Times New Roman"/>
          <w:sz w:val="24"/>
          <w:szCs w:val="24"/>
          <w:highlight w:val="green"/>
        </w:rPr>
        <w:t>АНАЛИЗ 2. Яз</w:t>
      </w:r>
      <w:r w:rsidR="009E715A" w:rsidRPr="007A6736">
        <w:rPr>
          <w:rFonts w:ascii="Times New Roman" w:hAnsi="Times New Roman" w:cs="Times New Roman"/>
          <w:sz w:val="24"/>
          <w:szCs w:val="24"/>
          <w:highlight w:val="green"/>
        </w:rPr>
        <w:t xml:space="preserve">ычники и </w:t>
      </w:r>
      <w:r w:rsidR="007A6736" w:rsidRPr="007A6736">
        <w:rPr>
          <w:rFonts w:ascii="Times New Roman" w:hAnsi="Times New Roman" w:cs="Times New Roman"/>
          <w:sz w:val="24"/>
          <w:szCs w:val="24"/>
          <w:highlight w:val="green"/>
        </w:rPr>
        <w:t>Израильский</w:t>
      </w:r>
      <w:r w:rsidR="009E715A" w:rsidRPr="007A6736">
        <w:rPr>
          <w:rFonts w:ascii="Times New Roman" w:hAnsi="Times New Roman" w:cs="Times New Roman"/>
          <w:sz w:val="24"/>
          <w:szCs w:val="24"/>
          <w:highlight w:val="green"/>
        </w:rPr>
        <w:t xml:space="preserve"> народ – церковный предрассудок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Довольно распространено мнение, что до нескольких лет после вознесения Христа ничего не делалось для язычников, и что провозглашение Евангелия для них было чем-то из ряда вон выходящим, даже для Господа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Не понимая, насколько бесчестна для Господа такая мысль, люди скорее считают само собой разумеющимся,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что Господь любил еврейский народ больше, чем любой другой, и что все Его планы на века были связаны только с ним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Однако все учение Библии противоречит такой идее, о чем частично свидетельствуют следующие пункты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2.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green"/>
        </w:rPr>
        <w:t>Мы можем мимоходом отметить, что более двух тысяч лет мировой истории прошло до того, как появился такой народ, как израильтяне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В этот период мы можем отметить Еноха, верного пророка и учителя, и Ноя, "проповедника праведности", чье послание было адресовано всему миру. Переходя к Аврааму, главе еврейской расы, мы видим, что Бог призвал его, когда он был язычником, среди языческих народов. </w:t>
      </w:r>
    </w:p>
    <w:p w:rsidR="009E715A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Таким образом, мы видим, что в самом призвании Авраама Господь показал, что Он </w:t>
      </w:r>
      <w:r w:rsidR="005679F4" w:rsidRPr="007A6736">
        <w:rPr>
          <w:rFonts w:ascii="Times New Roman" w:hAnsi="Times New Roman" w:cs="Times New Roman"/>
          <w:sz w:val="24"/>
          <w:szCs w:val="24"/>
          <w:highlight w:val="yellow"/>
        </w:rPr>
        <w:t>не имеет лицеприятия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 но что "</w:t>
      </w:r>
      <w:r w:rsidR="00E666A5" w:rsidRPr="007A6736">
        <w:rPr>
          <w:rFonts w:ascii="Times New Roman" w:hAnsi="Times New Roman" w:cs="Times New Roman"/>
          <w:i/>
          <w:sz w:val="24"/>
          <w:szCs w:val="24"/>
        </w:rPr>
        <w:t>во всяком народе боящийся Его и поступающий праведно принимается у Него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".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Авраам должен был стать отцом не просто определенной расы, но всех верующих, независимо от их национальности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О том, что Бог не отверг язычников, избрав Авраама, свидетельствует не только тот факт, что Авраам сам был язычником, но и то, что Он не давал Аврааму и его семени наследства в обетованной земле, пока не были полностью </w:t>
      </w:r>
      <w:r w:rsidR="005679F4" w:rsidRPr="007A6736">
        <w:rPr>
          <w:rFonts w:ascii="Times New Roman" w:hAnsi="Times New Roman" w:cs="Times New Roman"/>
          <w:sz w:val="24"/>
          <w:szCs w:val="24"/>
          <w:highlight w:val="yellow"/>
          <w:u w:val="single"/>
        </w:rPr>
        <w:t>наказаны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нынешние ее обитатели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  <w:r w:rsidRPr="007A6736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ак людям перед потопом Он дал испытание на сто двадцать лет после угрозы потопа, так и жителям Ханаана Он дал испытание на четыреста лет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. Это иллюстрация к истине, что Бог "хочет, чтобы все люди спаслись и достигли познания истины". 1-е Тимофею 3:4. Это пример долготерпения Бога, Который "не хочет, чтобы кто погиб, но чтобы все пришли к покаянию".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 2 Петра 3:9. </w:t>
      </w:r>
    </w:p>
    <w:p w:rsidR="009E715A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>5. К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огда Бог послал Моисея в Египет, чтобы избавить детей Израиля от рабства.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Делая это, Бог не обрек на гибель всех остальных жителей мира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Его чудесные дела для Израиля были направлены на то, чтобы Его имя было провозглашено по всей земле. Исход 9:16.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 xml:space="preserve">6.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Поэтому, освобождая израильтян, Он сделал их миссионерами по всему миру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Единственная причина сделать Его имя известным по всей земле заключалась в том, чтобы люди из каждого народа уверовали в Него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  <w:r w:rsidR="00E666A5" w:rsidRPr="007A6736">
        <w:rPr>
          <w:rFonts w:ascii="Times New Roman" w:hAnsi="Times New Roman" w:cs="Times New Roman"/>
          <w:sz w:val="24"/>
          <w:szCs w:val="24"/>
          <w:u w:val="single"/>
        </w:rPr>
        <w:t>Доказательством этого служит тот факт, что, когда на Египет обрушились язвы, было дано предупреждение, чтобы каждый из слуг фараона, боявшийся Господа, мог спасти себя и свой скот. Исход 9:18-21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Мы видим, что цель Бога в наведении язв на упрямых египтян была исполнена, потому что Его имя было провозглашено по всей земле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Когда </w:t>
      </w:r>
      <w:proofErr w:type="gramStart"/>
      <w:r w:rsidR="00E666A5" w:rsidRPr="007A6736">
        <w:rPr>
          <w:rFonts w:ascii="Times New Roman" w:hAnsi="Times New Roman" w:cs="Times New Roman"/>
          <w:sz w:val="24"/>
          <w:szCs w:val="24"/>
        </w:rPr>
        <w:t>соглядатаи</w:t>
      </w:r>
      <w:proofErr w:type="gramEnd"/>
      <w:r w:rsidR="00E666A5" w:rsidRPr="007A6736">
        <w:rPr>
          <w:rFonts w:ascii="Times New Roman" w:hAnsi="Times New Roman" w:cs="Times New Roman"/>
          <w:sz w:val="24"/>
          <w:szCs w:val="24"/>
        </w:rPr>
        <w:t xml:space="preserve"> вошли в дом </w:t>
      </w:r>
      <w:proofErr w:type="spellStart"/>
      <w:r w:rsidR="00E666A5" w:rsidRPr="007A6736">
        <w:rPr>
          <w:rFonts w:ascii="Times New Roman" w:hAnsi="Times New Roman" w:cs="Times New Roman"/>
          <w:sz w:val="24"/>
          <w:szCs w:val="24"/>
        </w:rPr>
        <w:t>Рахав</w:t>
      </w:r>
      <w:proofErr w:type="spellEnd"/>
      <w:r w:rsidR="00E666A5" w:rsidRPr="007A6736">
        <w:rPr>
          <w:rFonts w:ascii="Times New Roman" w:hAnsi="Times New Roman" w:cs="Times New Roman"/>
          <w:sz w:val="24"/>
          <w:szCs w:val="24"/>
        </w:rPr>
        <w:t>, через сорок лет после этого, она сказала им: "Я знаю, что Господь дал вам землю, и что ужас ваш пал на нас, и что все жители земли падают в обморок от вас. Ибо мы слышали, как Господь иссушил для вас воды Чермного моря, когда вы вышли из Египта</w:t>
      </w:r>
      <w:r w:rsidRPr="007A6736">
        <w:rPr>
          <w:rFonts w:ascii="Times New Roman" w:hAnsi="Times New Roman" w:cs="Times New Roman"/>
          <w:sz w:val="24"/>
          <w:szCs w:val="24"/>
        </w:rPr>
        <w:t>…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". Иисус Навин 2:9-11. </w:t>
      </w:r>
    </w:p>
    <w:p w:rsidR="009E715A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Верно, что израильтянам было запрещено заключать какие-либо договоры с жителями земли. </w:t>
      </w:r>
    </w:p>
    <w:p w:rsidR="009E715A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A6736">
        <w:rPr>
          <w:rFonts w:ascii="Times New Roman" w:hAnsi="Times New Roman" w:cs="Times New Roman"/>
          <w:b/>
          <w:sz w:val="24"/>
          <w:szCs w:val="24"/>
          <w:highlight w:val="green"/>
        </w:rPr>
        <w:t>ВОПРОС:</w:t>
      </w: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А почему?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9.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Потому что израильтяне были общиной, или Церковью, Господа, а Он не хотел, чтобы Его Церковь вступала в союз с миром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Союз церкви и государства - вещь, которая совершенно отвратительна для Господа, поскольку он разрушает жизнь церкви и делает мир не лучше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Но все, кто имел веру, могли как в те времена, так и в наши дни отождествиться с церковью и таким образом выйти из мира и отделиться от него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15A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 xml:space="preserve">10. 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Печально, что евреи не приняли данное им высокое поручение и не стали </w:t>
      </w:r>
      <w:proofErr w:type="spellStart"/>
      <w:r w:rsidR="00E666A5" w:rsidRPr="007A6736">
        <w:rPr>
          <w:rFonts w:ascii="Times New Roman" w:hAnsi="Times New Roman" w:cs="Times New Roman"/>
          <w:sz w:val="24"/>
          <w:szCs w:val="24"/>
        </w:rPr>
        <w:t>евангелизировать</w:t>
      </w:r>
      <w:proofErr w:type="spellEnd"/>
      <w:r w:rsidR="00E666A5" w:rsidRPr="007A6736">
        <w:rPr>
          <w:rFonts w:ascii="Times New Roman" w:hAnsi="Times New Roman" w:cs="Times New Roman"/>
          <w:sz w:val="24"/>
          <w:szCs w:val="24"/>
        </w:rPr>
        <w:t xml:space="preserve"> весь мир. Оказавшись в земле </w:t>
      </w:r>
      <w:proofErr w:type="spellStart"/>
      <w:r w:rsidR="00E666A5" w:rsidRPr="007A6736">
        <w:rPr>
          <w:rFonts w:ascii="Times New Roman" w:hAnsi="Times New Roman" w:cs="Times New Roman"/>
          <w:sz w:val="24"/>
          <w:szCs w:val="24"/>
        </w:rPr>
        <w:t>Ханаанской</w:t>
      </w:r>
      <w:proofErr w:type="spellEnd"/>
      <w:r w:rsidR="00E666A5" w:rsidRPr="007A6736">
        <w:rPr>
          <w:rFonts w:ascii="Times New Roman" w:hAnsi="Times New Roman" w:cs="Times New Roman"/>
          <w:sz w:val="24"/>
          <w:szCs w:val="24"/>
        </w:rPr>
        <w:t xml:space="preserve">, они успокоились.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Они решили, что Господь сделал для них то, что сделал, потому что думал о них больше, чем о других людях в мире, и поэтому стали верить в свою праведность и презирать других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 xml:space="preserve">11.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Подобный дух проявился и в случае с Ионой, который также свидетельствует о Божьей </w:t>
      </w:r>
      <w:proofErr w:type="gramStart"/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заботе</w:t>
      </w:r>
      <w:proofErr w:type="gramEnd"/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 о других людях, помимо израильтян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12.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Во всех пророчествах Исаии мы находим множество упоминаний о язычниках, и есть пророчества, обращенные специально к ним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13.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Когда ангел явился пастухам на равнине</w:t>
      </w:r>
      <w:r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 при рождении Христа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, он сказал: "</w:t>
      </w:r>
      <w:r w:rsidR="00E666A5" w:rsidRPr="007A6736">
        <w:rPr>
          <w:rFonts w:ascii="Times New Roman" w:hAnsi="Times New Roman" w:cs="Times New Roman"/>
          <w:i/>
          <w:sz w:val="24"/>
          <w:szCs w:val="24"/>
          <w:highlight w:val="yellow"/>
        </w:rPr>
        <w:t>Я возвещаю вам великую радость, которая будет всем людям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". Луки 2:10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Когда Иисуса представили в храме через шесть недель после Его рождения, престарелый </w:t>
      </w:r>
      <w:proofErr w:type="spellStart"/>
      <w:r w:rsidR="00E666A5" w:rsidRPr="007A6736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="00E666A5" w:rsidRPr="007A6736">
        <w:rPr>
          <w:rFonts w:ascii="Times New Roman" w:hAnsi="Times New Roman" w:cs="Times New Roman"/>
          <w:sz w:val="24"/>
          <w:szCs w:val="24"/>
        </w:rPr>
        <w:t xml:space="preserve"> взял Его на руки и сказал: "</w:t>
      </w:r>
      <w:r w:rsidR="00E666A5" w:rsidRPr="007A6736">
        <w:rPr>
          <w:rFonts w:ascii="Times New Roman" w:hAnsi="Times New Roman" w:cs="Times New Roman"/>
          <w:i/>
          <w:sz w:val="24"/>
          <w:szCs w:val="24"/>
        </w:rPr>
        <w:t xml:space="preserve">Господи, ныне </w:t>
      </w:r>
      <w:proofErr w:type="spellStart"/>
      <w:r w:rsidR="00E666A5" w:rsidRPr="007A6736">
        <w:rPr>
          <w:rFonts w:ascii="Times New Roman" w:hAnsi="Times New Roman" w:cs="Times New Roman"/>
          <w:i/>
          <w:sz w:val="24"/>
          <w:szCs w:val="24"/>
        </w:rPr>
        <w:t>отпущаешь</w:t>
      </w:r>
      <w:proofErr w:type="spellEnd"/>
      <w:r w:rsidR="00E666A5" w:rsidRPr="007A6736">
        <w:rPr>
          <w:rFonts w:ascii="Times New Roman" w:hAnsi="Times New Roman" w:cs="Times New Roman"/>
          <w:i/>
          <w:sz w:val="24"/>
          <w:szCs w:val="24"/>
        </w:rPr>
        <w:t xml:space="preserve"> раба</w:t>
      </w:r>
      <w:proofErr w:type="gramStart"/>
      <w:r w:rsidR="00E666A5" w:rsidRPr="007A6736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E666A5" w:rsidRPr="007A6736">
        <w:rPr>
          <w:rFonts w:ascii="Times New Roman" w:hAnsi="Times New Roman" w:cs="Times New Roman"/>
          <w:i/>
          <w:sz w:val="24"/>
          <w:szCs w:val="24"/>
        </w:rPr>
        <w:t xml:space="preserve">воего с миром, по слову Твоему, ибо видели очи мои спасение Твое, которое Ты уготовал пред </w:t>
      </w:r>
      <w:proofErr w:type="spellStart"/>
      <w:r w:rsidR="00E666A5" w:rsidRPr="007A6736">
        <w:rPr>
          <w:rFonts w:ascii="Times New Roman" w:hAnsi="Times New Roman" w:cs="Times New Roman"/>
          <w:i/>
          <w:sz w:val="24"/>
          <w:szCs w:val="24"/>
        </w:rPr>
        <w:t>лицем</w:t>
      </w:r>
      <w:proofErr w:type="spellEnd"/>
      <w:r w:rsidR="00E666A5" w:rsidRPr="007A6736">
        <w:rPr>
          <w:rFonts w:ascii="Times New Roman" w:hAnsi="Times New Roman" w:cs="Times New Roman"/>
          <w:i/>
          <w:sz w:val="24"/>
          <w:szCs w:val="24"/>
        </w:rPr>
        <w:t xml:space="preserve"> всех людей, </w:t>
      </w:r>
      <w:r w:rsidR="00E666A5" w:rsidRPr="007A6736">
        <w:rPr>
          <w:rFonts w:ascii="Times New Roman" w:hAnsi="Times New Roman" w:cs="Times New Roman"/>
          <w:i/>
          <w:sz w:val="24"/>
          <w:szCs w:val="24"/>
          <w:highlight w:val="yellow"/>
        </w:rPr>
        <w:t>свет к просвещению язычников и славу народа Твоего Израиля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". Луки 2:29-32.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 xml:space="preserve">14. </w:t>
      </w:r>
      <w:r w:rsidR="00E666A5" w:rsidRPr="007A6736">
        <w:rPr>
          <w:rFonts w:ascii="Times New Roman" w:hAnsi="Times New Roman" w:cs="Times New Roman"/>
          <w:sz w:val="24"/>
          <w:szCs w:val="24"/>
        </w:rPr>
        <w:t>В присутствии</w:t>
      </w:r>
      <w:proofErr w:type="gramStart"/>
      <w:r w:rsidR="00E666A5" w:rsidRPr="007A673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666A5" w:rsidRPr="007A6736">
        <w:rPr>
          <w:rFonts w:ascii="Times New Roman" w:hAnsi="Times New Roman" w:cs="Times New Roman"/>
          <w:sz w:val="24"/>
          <w:szCs w:val="24"/>
        </w:rPr>
        <w:t>воих учеников Иисус сказал: "</w:t>
      </w:r>
      <w:r w:rsidR="00E666A5" w:rsidRPr="007A6736">
        <w:rPr>
          <w:rFonts w:ascii="Times New Roman" w:hAnsi="Times New Roman" w:cs="Times New Roman"/>
          <w:i/>
          <w:sz w:val="24"/>
          <w:szCs w:val="24"/>
        </w:rPr>
        <w:t>Я свет миру</w:t>
      </w:r>
      <w:r w:rsidR="00E666A5" w:rsidRPr="007A6736">
        <w:rPr>
          <w:rFonts w:ascii="Times New Roman" w:hAnsi="Times New Roman" w:cs="Times New Roman"/>
          <w:sz w:val="24"/>
          <w:szCs w:val="24"/>
        </w:rPr>
        <w:t>". Иоанна 8:12. Им, вместе с собравшимся народом, Он сказал: "</w:t>
      </w:r>
      <w:r w:rsidR="00E666A5" w:rsidRPr="007A6736">
        <w:rPr>
          <w:rFonts w:ascii="Times New Roman" w:hAnsi="Times New Roman" w:cs="Times New Roman"/>
          <w:i/>
          <w:sz w:val="24"/>
          <w:szCs w:val="24"/>
        </w:rPr>
        <w:t>Вы - свет мира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". Матфея 5:14.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Это показывает, какое положение Он желает, чтобы Его народ занимал. И именно такими Он задумал их быть с самого начала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6A5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lastRenderedPageBreak/>
        <w:t xml:space="preserve">15. Тоже </w:t>
      </w:r>
      <w:proofErr w:type="gramStart"/>
      <w:r w:rsidRPr="007A6736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7A6736">
        <w:rPr>
          <w:rFonts w:ascii="Times New Roman" w:hAnsi="Times New Roman" w:cs="Times New Roman"/>
          <w:sz w:val="24"/>
          <w:szCs w:val="24"/>
        </w:rPr>
        <w:t xml:space="preserve"> м</w:t>
      </w: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ы</w:t>
      </w:r>
      <w:r w:rsidRPr="007A6736">
        <w:rPr>
          <w:rFonts w:ascii="Times New Roman" w:hAnsi="Times New Roman" w:cs="Times New Roman"/>
          <w:b/>
          <w:sz w:val="24"/>
          <w:szCs w:val="24"/>
        </w:rPr>
        <w:t xml:space="preserve"> видели и в отношении женщин</w:t>
      </w:r>
      <w:r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ы</w:t>
      </w:r>
      <w:r w:rsidRPr="007A67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736">
        <w:rPr>
          <w:rFonts w:ascii="Times New Roman" w:hAnsi="Times New Roman" w:cs="Times New Roman"/>
          <w:b/>
          <w:sz w:val="24"/>
          <w:szCs w:val="24"/>
        </w:rPr>
        <w:t>Хананеянки</w:t>
      </w:r>
      <w:proofErr w:type="spellEnd"/>
      <w:r w:rsidRPr="007A67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Он удовлетворил просьбу женщины и исцелил ее дочь, показав тем самым, что, говоря: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"Я послан не к погибшим овцам дома </w:t>
      </w:r>
      <w:proofErr w:type="spellStart"/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>Израилева</w:t>
      </w:r>
      <w:proofErr w:type="spellEnd"/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",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Он не имел в виду, что Он не послан ко всем, кто поверит в Него</w:t>
      </w:r>
      <w:r w:rsidR="00E666A5" w:rsidRPr="007A673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Своей верой женщина показала, что она принадлежит к дому </w:t>
      </w:r>
      <w:proofErr w:type="spellStart"/>
      <w:r w:rsidR="00E666A5" w:rsidRPr="007A673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Израилеву</w:t>
      </w:r>
      <w:proofErr w:type="spellEnd"/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Тот факт, что Иисус удовлетворил ее просьбу, должен был научить учеников, что Он не был исключительным в</w:t>
      </w:r>
      <w:proofErr w:type="gramStart"/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воей работе.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858" w:rsidRPr="007A6736" w:rsidRDefault="009E715A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 xml:space="preserve">16. </w:t>
      </w:r>
      <w:r w:rsidR="00E666A5" w:rsidRPr="007A6736">
        <w:rPr>
          <w:rFonts w:ascii="Times New Roman" w:hAnsi="Times New Roman" w:cs="Times New Roman"/>
          <w:sz w:val="24"/>
          <w:szCs w:val="24"/>
          <w:highlight w:val="yellow"/>
        </w:rPr>
        <w:t>Все это лишь начало доказательств того, что с самого начала Божий план был одним и тем же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. </w:t>
      </w:r>
      <w:r w:rsidRPr="007A6736">
        <w:rPr>
          <w:rFonts w:ascii="Times New Roman" w:hAnsi="Times New Roman" w:cs="Times New Roman"/>
          <w:sz w:val="24"/>
          <w:szCs w:val="24"/>
        </w:rPr>
        <w:t xml:space="preserve">Бог нелицеприятен. 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Бог не перестал быть уважающим </w:t>
      </w:r>
      <w:r w:rsidRPr="007A6736">
        <w:rPr>
          <w:rFonts w:ascii="Times New Roman" w:hAnsi="Times New Roman" w:cs="Times New Roman"/>
          <w:sz w:val="24"/>
          <w:szCs w:val="24"/>
        </w:rPr>
        <w:t xml:space="preserve">всех 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людей. Бог </w:t>
      </w:r>
      <w:r w:rsidRPr="007A6736">
        <w:rPr>
          <w:rFonts w:ascii="Times New Roman" w:hAnsi="Times New Roman" w:cs="Times New Roman"/>
          <w:sz w:val="24"/>
          <w:szCs w:val="24"/>
        </w:rPr>
        <w:t>в любой момент тот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, кем Он был всегда. И так будет, когда перед престолом Божьим </w:t>
      </w:r>
      <w:proofErr w:type="gramStart"/>
      <w:r w:rsidR="00E666A5" w:rsidRPr="007A6736">
        <w:rPr>
          <w:rFonts w:ascii="Times New Roman" w:hAnsi="Times New Roman" w:cs="Times New Roman"/>
          <w:sz w:val="24"/>
          <w:szCs w:val="24"/>
        </w:rPr>
        <w:t>встанет</w:t>
      </w:r>
      <w:proofErr w:type="gramEnd"/>
      <w:r w:rsidR="00E666A5" w:rsidRPr="007A6736">
        <w:rPr>
          <w:rFonts w:ascii="Times New Roman" w:hAnsi="Times New Roman" w:cs="Times New Roman"/>
          <w:sz w:val="24"/>
          <w:szCs w:val="24"/>
        </w:rPr>
        <w:t xml:space="preserve"> наконец множество "</w:t>
      </w:r>
      <w:r w:rsidR="00E666A5" w:rsidRPr="007A6736">
        <w:rPr>
          <w:rFonts w:ascii="Times New Roman" w:hAnsi="Times New Roman" w:cs="Times New Roman"/>
          <w:i/>
          <w:sz w:val="24"/>
          <w:szCs w:val="24"/>
        </w:rPr>
        <w:t>из всех народов, и родов, и языков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". Откровение 7:9. </w:t>
      </w:r>
    </w:p>
    <w:p w:rsidR="00E666A5" w:rsidRPr="007A6736" w:rsidRDefault="00A00858" w:rsidP="009E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736">
        <w:rPr>
          <w:rFonts w:ascii="Times New Roman" w:hAnsi="Times New Roman" w:cs="Times New Roman"/>
          <w:sz w:val="24"/>
          <w:szCs w:val="24"/>
        </w:rPr>
        <w:t xml:space="preserve">17. </w:t>
      </w:r>
      <w:r w:rsidR="00E666A5" w:rsidRPr="007A6736">
        <w:rPr>
          <w:rFonts w:ascii="Times New Roman" w:hAnsi="Times New Roman" w:cs="Times New Roman"/>
          <w:sz w:val="24"/>
          <w:szCs w:val="24"/>
        </w:rPr>
        <w:t>Заключительная весть Евангелия, обращенная "</w:t>
      </w:r>
      <w:r w:rsidR="00E666A5" w:rsidRPr="007A6736">
        <w:rPr>
          <w:rFonts w:ascii="Times New Roman" w:hAnsi="Times New Roman" w:cs="Times New Roman"/>
          <w:i/>
          <w:sz w:val="24"/>
          <w:szCs w:val="24"/>
        </w:rPr>
        <w:t>ко всем народам, и родам, и языкам, и племенам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" (Откровение 14:6), - это лишь последняя нота песни, которая была начата в Эдеме после грехопадения и которую ангелы </w:t>
      </w:r>
      <w:r w:rsidRPr="007A6736">
        <w:rPr>
          <w:rFonts w:ascii="Times New Roman" w:hAnsi="Times New Roman" w:cs="Times New Roman"/>
          <w:sz w:val="24"/>
          <w:szCs w:val="24"/>
        </w:rPr>
        <w:t>говорили</w:t>
      </w:r>
      <w:r w:rsidR="00E666A5" w:rsidRPr="007A6736">
        <w:rPr>
          <w:rFonts w:ascii="Times New Roman" w:hAnsi="Times New Roman" w:cs="Times New Roman"/>
          <w:sz w:val="24"/>
          <w:szCs w:val="24"/>
        </w:rPr>
        <w:t xml:space="preserve"> пастухам на полях Вифлеема. </w:t>
      </w:r>
    </w:p>
    <w:p w:rsidR="00E666A5" w:rsidRPr="007A6736" w:rsidRDefault="00E666A5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6A5" w:rsidRPr="007A6736" w:rsidRDefault="00E666A5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6A5" w:rsidRPr="007A6736" w:rsidRDefault="00E666A5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6A5" w:rsidRPr="007A6736" w:rsidRDefault="00E666A5" w:rsidP="000C7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66A5" w:rsidRPr="007A6736" w:rsidSect="00BB22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4A3C"/>
    <w:multiLevelType w:val="hybridMultilevel"/>
    <w:tmpl w:val="BB5083C4"/>
    <w:lvl w:ilvl="0" w:tplc="3B2420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C0F5A"/>
    <w:multiLevelType w:val="hybridMultilevel"/>
    <w:tmpl w:val="0B2608A2"/>
    <w:lvl w:ilvl="0" w:tplc="8620EB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17273"/>
    <w:multiLevelType w:val="hybridMultilevel"/>
    <w:tmpl w:val="753ABF2A"/>
    <w:lvl w:ilvl="0" w:tplc="023646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76E76"/>
    <w:multiLevelType w:val="hybridMultilevel"/>
    <w:tmpl w:val="10669B7A"/>
    <w:lvl w:ilvl="0" w:tplc="831C2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27"/>
    <w:rsid w:val="00031924"/>
    <w:rsid w:val="00032317"/>
    <w:rsid w:val="00080925"/>
    <w:rsid w:val="0009646C"/>
    <w:rsid w:val="000C7627"/>
    <w:rsid w:val="00111688"/>
    <w:rsid w:val="001A1304"/>
    <w:rsid w:val="001E78BD"/>
    <w:rsid w:val="00213F8E"/>
    <w:rsid w:val="002355BB"/>
    <w:rsid w:val="00271F3E"/>
    <w:rsid w:val="00284C37"/>
    <w:rsid w:val="002B5546"/>
    <w:rsid w:val="002C47ED"/>
    <w:rsid w:val="0032513A"/>
    <w:rsid w:val="00356D9A"/>
    <w:rsid w:val="00364BDF"/>
    <w:rsid w:val="003B76CE"/>
    <w:rsid w:val="00404345"/>
    <w:rsid w:val="005679F4"/>
    <w:rsid w:val="0057688C"/>
    <w:rsid w:val="005D19E4"/>
    <w:rsid w:val="005E02A7"/>
    <w:rsid w:val="005E51FB"/>
    <w:rsid w:val="006427DA"/>
    <w:rsid w:val="00657A5C"/>
    <w:rsid w:val="006E6D3B"/>
    <w:rsid w:val="00710427"/>
    <w:rsid w:val="00744126"/>
    <w:rsid w:val="00765454"/>
    <w:rsid w:val="007A6736"/>
    <w:rsid w:val="007B04A9"/>
    <w:rsid w:val="007B0895"/>
    <w:rsid w:val="007E10D1"/>
    <w:rsid w:val="007F607F"/>
    <w:rsid w:val="00864475"/>
    <w:rsid w:val="0094019B"/>
    <w:rsid w:val="00963652"/>
    <w:rsid w:val="009E715A"/>
    <w:rsid w:val="00A00858"/>
    <w:rsid w:val="00A439EC"/>
    <w:rsid w:val="00A86D75"/>
    <w:rsid w:val="00BA2C1F"/>
    <w:rsid w:val="00BB2292"/>
    <w:rsid w:val="00BD1277"/>
    <w:rsid w:val="00BD345B"/>
    <w:rsid w:val="00CC4057"/>
    <w:rsid w:val="00DB2868"/>
    <w:rsid w:val="00E36C31"/>
    <w:rsid w:val="00E666A5"/>
    <w:rsid w:val="00F26D24"/>
    <w:rsid w:val="00F3763A"/>
    <w:rsid w:val="00F53652"/>
    <w:rsid w:val="00F574F2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32513A"/>
  </w:style>
  <w:style w:type="character" w:customStyle="1" w:styleId="non-egw-comment">
    <w:name w:val="non-egw-comment"/>
    <w:basedOn w:val="a0"/>
    <w:rsid w:val="002355BB"/>
  </w:style>
  <w:style w:type="character" w:customStyle="1" w:styleId="bible-rus">
    <w:name w:val="bible-rus"/>
    <w:basedOn w:val="a0"/>
    <w:rsid w:val="002355BB"/>
  </w:style>
  <w:style w:type="character" w:customStyle="1" w:styleId="reference">
    <w:name w:val="reference"/>
    <w:basedOn w:val="a0"/>
    <w:rsid w:val="002355BB"/>
  </w:style>
  <w:style w:type="character" w:styleId="a4">
    <w:name w:val="Emphasis"/>
    <w:basedOn w:val="a0"/>
    <w:uiPriority w:val="20"/>
    <w:qFormat/>
    <w:rsid w:val="002355BB"/>
    <w:rPr>
      <w:i/>
      <w:iCs/>
    </w:rPr>
  </w:style>
  <w:style w:type="paragraph" w:customStyle="1" w:styleId="st">
    <w:name w:val="st"/>
    <w:basedOn w:val="a"/>
    <w:rsid w:val="00BB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292"/>
    <w:rPr>
      <w:b/>
      <w:bCs/>
    </w:rPr>
  </w:style>
  <w:style w:type="paragraph" w:customStyle="1" w:styleId="sb">
    <w:name w:val="sb"/>
    <w:basedOn w:val="a"/>
    <w:rsid w:val="00BB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B2292"/>
    <w:rPr>
      <w:color w:val="0000FF"/>
      <w:u w:val="single"/>
    </w:rPr>
  </w:style>
  <w:style w:type="paragraph" w:customStyle="1" w:styleId="se">
    <w:name w:val="se"/>
    <w:basedOn w:val="a"/>
    <w:rsid w:val="00BB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">
    <w:name w:val="sc"/>
    <w:basedOn w:val="a"/>
    <w:rsid w:val="00BB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E666A5"/>
  </w:style>
  <w:style w:type="paragraph" w:styleId="a7">
    <w:name w:val="List Paragraph"/>
    <w:basedOn w:val="a"/>
    <w:uiPriority w:val="34"/>
    <w:qFormat/>
    <w:rsid w:val="007F6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32513A"/>
  </w:style>
  <w:style w:type="character" w:customStyle="1" w:styleId="non-egw-comment">
    <w:name w:val="non-egw-comment"/>
    <w:basedOn w:val="a0"/>
    <w:rsid w:val="002355BB"/>
  </w:style>
  <w:style w:type="character" w:customStyle="1" w:styleId="bible-rus">
    <w:name w:val="bible-rus"/>
    <w:basedOn w:val="a0"/>
    <w:rsid w:val="002355BB"/>
  </w:style>
  <w:style w:type="character" w:customStyle="1" w:styleId="reference">
    <w:name w:val="reference"/>
    <w:basedOn w:val="a0"/>
    <w:rsid w:val="002355BB"/>
  </w:style>
  <w:style w:type="character" w:styleId="a4">
    <w:name w:val="Emphasis"/>
    <w:basedOn w:val="a0"/>
    <w:uiPriority w:val="20"/>
    <w:qFormat/>
    <w:rsid w:val="002355BB"/>
    <w:rPr>
      <w:i/>
      <w:iCs/>
    </w:rPr>
  </w:style>
  <w:style w:type="paragraph" w:customStyle="1" w:styleId="st">
    <w:name w:val="st"/>
    <w:basedOn w:val="a"/>
    <w:rsid w:val="00BB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292"/>
    <w:rPr>
      <w:b/>
      <w:bCs/>
    </w:rPr>
  </w:style>
  <w:style w:type="paragraph" w:customStyle="1" w:styleId="sb">
    <w:name w:val="sb"/>
    <w:basedOn w:val="a"/>
    <w:rsid w:val="00BB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B2292"/>
    <w:rPr>
      <w:color w:val="0000FF"/>
      <w:u w:val="single"/>
    </w:rPr>
  </w:style>
  <w:style w:type="paragraph" w:customStyle="1" w:styleId="se">
    <w:name w:val="se"/>
    <w:basedOn w:val="a"/>
    <w:rsid w:val="00BB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">
    <w:name w:val="sc"/>
    <w:basedOn w:val="a"/>
    <w:rsid w:val="00BB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E666A5"/>
  </w:style>
  <w:style w:type="paragraph" w:styleId="a7">
    <w:name w:val="List Paragraph"/>
    <w:basedOn w:val="a"/>
    <w:uiPriority w:val="34"/>
    <w:qFormat/>
    <w:rsid w:val="007F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2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1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2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393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9114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7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8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4</cp:revision>
  <dcterms:created xsi:type="dcterms:W3CDTF">2023-12-13T17:16:00Z</dcterms:created>
  <dcterms:modified xsi:type="dcterms:W3CDTF">2023-12-15T17:12:00Z</dcterms:modified>
</cp:coreProperties>
</file>