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EE8" w:rsidRPr="008A40CB" w:rsidRDefault="00055EE8" w:rsidP="00055EE8">
      <w:pPr>
        <w:jc w:val="center"/>
        <w:rPr>
          <w:rFonts w:ascii="Times New Roman" w:hAnsi="Times New Roman" w:cs="Times New Roman"/>
          <w:b/>
          <w:bCs/>
          <w:sz w:val="24"/>
          <w:szCs w:val="24"/>
          <w:lang w:val="uk-UA"/>
        </w:rPr>
      </w:pPr>
      <w:r w:rsidRPr="00A640DD">
        <w:rPr>
          <w:rFonts w:ascii="Times New Roman" w:hAnsi="Times New Roman" w:cs="Times New Roman"/>
          <w:b/>
          <w:bCs/>
          <w:sz w:val="24"/>
          <w:szCs w:val="24"/>
        </w:rPr>
        <w:t xml:space="preserve">Урок </w:t>
      </w:r>
      <w:r w:rsidR="00A640DD" w:rsidRPr="00A640DD">
        <w:rPr>
          <w:rFonts w:ascii="Times New Roman" w:hAnsi="Times New Roman" w:cs="Times New Roman"/>
          <w:b/>
          <w:bCs/>
          <w:sz w:val="24"/>
          <w:szCs w:val="24"/>
        </w:rPr>
        <w:t>5</w:t>
      </w:r>
      <w:r w:rsidRPr="00A640DD">
        <w:rPr>
          <w:rFonts w:ascii="Times New Roman" w:hAnsi="Times New Roman" w:cs="Times New Roman"/>
          <w:b/>
          <w:bCs/>
          <w:sz w:val="24"/>
          <w:szCs w:val="24"/>
        </w:rPr>
        <w:t xml:space="preserve">. </w:t>
      </w:r>
      <w:r w:rsidR="00A640DD" w:rsidRPr="00A640DD">
        <w:rPr>
          <w:rFonts w:ascii="Times New Roman" w:hAnsi="Times New Roman" w:cs="Times New Roman"/>
          <w:b/>
          <w:bCs/>
          <w:sz w:val="24"/>
          <w:szCs w:val="24"/>
        </w:rPr>
        <w:t xml:space="preserve">Бог и </w:t>
      </w:r>
      <w:r w:rsidR="00934790">
        <w:rPr>
          <w:rFonts w:ascii="Times New Roman" w:hAnsi="Times New Roman" w:cs="Times New Roman"/>
          <w:b/>
          <w:bCs/>
          <w:sz w:val="24"/>
          <w:szCs w:val="24"/>
        </w:rPr>
        <w:t>империи</w:t>
      </w:r>
      <w:r w:rsidR="008A40CB">
        <w:rPr>
          <w:rFonts w:ascii="Times New Roman" w:hAnsi="Times New Roman" w:cs="Times New Roman"/>
          <w:b/>
          <w:bCs/>
          <w:sz w:val="24"/>
          <w:szCs w:val="24"/>
          <w:lang w:val="uk-UA"/>
        </w:rPr>
        <w:t xml:space="preserve">. </w:t>
      </w:r>
      <w:proofErr w:type="spellStart"/>
      <w:r w:rsidR="008A40CB">
        <w:rPr>
          <w:rFonts w:ascii="Times New Roman" w:hAnsi="Times New Roman" w:cs="Times New Roman"/>
          <w:b/>
          <w:bCs/>
          <w:sz w:val="24"/>
          <w:szCs w:val="24"/>
          <w:lang w:val="uk-UA"/>
        </w:rPr>
        <w:t>Даниила</w:t>
      </w:r>
      <w:proofErr w:type="spellEnd"/>
      <w:r w:rsidR="008A40CB">
        <w:rPr>
          <w:rFonts w:ascii="Times New Roman" w:hAnsi="Times New Roman" w:cs="Times New Roman"/>
          <w:b/>
          <w:bCs/>
          <w:sz w:val="24"/>
          <w:szCs w:val="24"/>
          <w:lang w:val="uk-UA"/>
        </w:rPr>
        <w:t xml:space="preserve"> 2 глава</w:t>
      </w:r>
    </w:p>
    <w:p w:rsidR="00A640DD" w:rsidRPr="00A640DD" w:rsidRDefault="00A640DD" w:rsidP="00A640DD">
      <w:pPr>
        <w:spacing w:before="120" w:after="120" w:line="240" w:lineRule="auto"/>
        <w:ind w:firstLine="561"/>
        <w:jc w:val="both"/>
        <w:rPr>
          <w:rFonts w:ascii="Times New Roman" w:hAnsi="Times New Roman" w:cs="Times New Roman"/>
          <w:b/>
          <w:sz w:val="24"/>
          <w:szCs w:val="24"/>
        </w:rPr>
      </w:pPr>
      <w:bookmarkStart w:id="0" w:name="bqverse2"/>
      <w:bookmarkEnd w:id="0"/>
      <w:r w:rsidRPr="00A640DD">
        <w:rPr>
          <w:rFonts w:ascii="Times New Roman" w:hAnsi="Times New Roman" w:cs="Times New Roman"/>
          <w:b/>
          <w:bCs/>
          <w:iCs/>
          <w:color w:val="000000"/>
          <w:sz w:val="24"/>
          <w:szCs w:val="24"/>
          <w:u w:val="single"/>
        </w:rPr>
        <w:t>Стих 1:</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«Во второй год царствования Навуходоносора снились Навуходоносору сны, и возмутился дух его, и сон удалился от него».</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b/>
          <w:sz w:val="24"/>
          <w:szCs w:val="24"/>
        </w:rPr>
        <w:t>Даниил был уведен в плен в первый год Навуходоносора</w:t>
      </w:r>
      <w:r w:rsidRPr="00A640DD">
        <w:rPr>
          <w:rFonts w:ascii="Times New Roman" w:hAnsi="Times New Roman" w:cs="Times New Roman"/>
          <w:sz w:val="24"/>
          <w:szCs w:val="24"/>
        </w:rPr>
        <w:t>. Три года он провел под руководством наставников, и в этот период, конечно, не мог быть причислен к мудрецам царства или участвовать в государственных делах. Однако события, описанные в этой главе, произошли уже во второй</w:t>
      </w:r>
      <w:bookmarkStart w:id="1" w:name="_GoBack"/>
      <w:bookmarkEnd w:id="1"/>
      <w:r w:rsidRPr="00A640DD">
        <w:rPr>
          <w:rFonts w:ascii="Times New Roman" w:hAnsi="Times New Roman" w:cs="Times New Roman"/>
          <w:sz w:val="24"/>
          <w:szCs w:val="24"/>
        </w:rPr>
        <w:t xml:space="preserve"> год Навуходоносора. </w:t>
      </w:r>
      <w:r w:rsidRPr="00A640DD">
        <w:rPr>
          <w:rFonts w:ascii="Times New Roman" w:hAnsi="Times New Roman" w:cs="Times New Roman"/>
          <w:sz w:val="24"/>
          <w:szCs w:val="24"/>
          <w:u w:val="single"/>
        </w:rPr>
        <w:t>Как же тогда Даниил мог быть призван для истолкования сна царя на втором году его правления?</w:t>
      </w:r>
      <w:r w:rsidRPr="00A640DD">
        <w:rPr>
          <w:rFonts w:ascii="Times New Roman" w:hAnsi="Times New Roman" w:cs="Times New Roman"/>
          <w:sz w:val="24"/>
          <w:szCs w:val="24"/>
        </w:rPr>
        <w:t xml:space="preserve"> Объяснение кроется в том, что </w:t>
      </w:r>
      <w:r w:rsidRPr="00A640DD">
        <w:rPr>
          <w:rFonts w:ascii="Times New Roman" w:hAnsi="Times New Roman" w:cs="Times New Roman"/>
          <w:b/>
          <w:sz w:val="24"/>
          <w:szCs w:val="24"/>
        </w:rPr>
        <w:t xml:space="preserve">Навуходоносор два года царствовал совместно со своим отцом </w:t>
      </w:r>
      <w:proofErr w:type="spellStart"/>
      <w:r w:rsidRPr="00A640DD">
        <w:rPr>
          <w:rFonts w:ascii="Times New Roman" w:hAnsi="Times New Roman" w:cs="Times New Roman"/>
          <w:b/>
          <w:sz w:val="24"/>
          <w:szCs w:val="24"/>
        </w:rPr>
        <w:t>Набополасаром</w:t>
      </w:r>
      <w:proofErr w:type="spellEnd"/>
      <w:r w:rsidRPr="00A640DD">
        <w:rPr>
          <w:rFonts w:ascii="Times New Roman" w:hAnsi="Times New Roman" w:cs="Times New Roman"/>
          <w:sz w:val="24"/>
          <w:szCs w:val="24"/>
        </w:rPr>
        <w:t xml:space="preserve">. С этого момента вели отсчет иудеи, тогда как халдеи считали годы с начала его единоличного правления после смерти отца. Таким образом, упомянутый год был вторым по халдейскому летоисчислению, но четвертым — по иудейскому. Выходит, что сразу же после завершения подготовки Даниила к участию в делах Халдейской империи, Промысл Божий внезапно возвел его на столь высокое положение, что слава о нем разнеслась по всему царству. </w:t>
      </w:r>
    </w:p>
    <w:p w:rsidR="00A640DD" w:rsidRPr="00A640DD" w:rsidRDefault="00A640DD" w:rsidP="00A640DD">
      <w:pPr>
        <w:spacing w:before="120" w:after="120" w:line="240" w:lineRule="auto"/>
        <w:ind w:firstLine="561"/>
        <w:jc w:val="both"/>
        <w:rPr>
          <w:rFonts w:ascii="Times New Roman" w:hAnsi="Times New Roman" w:cs="Times New Roman"/>
          <w:b/>
          <w:sz w:val="24"/>
          <w:szCs w:val="24"/>
        </w:rPr>
      </w:pPr>
      <w:r w:rsidRPr="00A640DD">
        <w:rPr>
          <w:rFonts w:ascii="Times New Roman" w:hAnsi="Times New Roman" w:cs="Times New Roman"/>
          <w:b/>
          <w:bCs/>
          <w:iCs/>
          <w:color w:val="000000"/>
          <w:sz w:val="24"/>
          <w:szCs w:val="24"/>
          <w:u w:val="single"/>
        </w:rPr>
        <w:t>Стих 2:</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«И велел царь созвать </w:t>
      </w:r>
      <w:proofErr w:type="spellStart"/>
      <w:r w:rsidRPr="00A640DD">
        <w:rPr>
          <w:rFonts w:ascii="Times New Roman" w:hAnsi="Times New Roman" w:cs="Times New Roman"/>
          <w:iCs/>
          <w:color w:val="000000"/>
          <w:sz w:val="24"/>
          <w:szCs w:val="24"/>
        </w:rPr>
        <w:t>тайноведцев</w:t>
      </w:r>
      <w:proofErr w:type="spellEnd"/>
      <w:r w:rsidRPr="00A640DD">
        <w:rPr>
          <w:rFonts w:ascii="Times New Roman" w:hAnsi="Times New Roman" w:cs="Times New Roman"/>
          <w:iCs/>
          <w:color w:val="000000"/>
          <w:sz w:val="24"/>
          <w:szCs w:val="24"/>
        </w:rPr>
        <w:t>, и гадателей, и чародеев, и Халдеев, чтобы они рассказали царю сновидения его. Они пришли, и стали перед царем».</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Гадатели — это те, кто занимался магией в плохом смысле этого слова, то есть использовали все суеверные обряды и приемы гадателей, предсказания будущего по гороскопам и многое другое.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proofErr w:type="spellStart"/>
      <w:r w:rsidRPr="00A640DD">
        <w:rPr>
          <w:rFonts w:ascii="Times New Roman" w:hAnsi="Times New Roman" w:cs="Times New Roman"/>
          <w:sz w:val="24"/>
          <w:szCs w:val="24"/>
        </w:rPr>
        <w:t>Тайноведцы</w:t>
      </w:r>
      <w:proofErr w:type="spellEnd"/>
      <w:r w:rsidRPr="00A640DD">
        <w:rPr>
          <w:rFonts w:ascii="Times New Roman" w:hAnsi="Times New Roman" w:cs="Times New Roman"/>
          <w:sz w:val="24"/>
          <w:szCs w:val="24"/>
        </w:rPr>
        <w:t xml:space="preserve"> (</w:t>
      </w:r>
      <w:r w:rsidRPr="00A640DD">
        <w:rPr>
          <w:rFonts w:ascii="Times New Roman" w:hAnsi="Times New Roman" w:cs="Times New Roman"/>
          <w:i/>
          <w:sz w:val="24"/>
          <w:szCs w:val="24"/>
        </w:rPr>
        <w:t xml:space="preserve">Астрологи, </w:t>
      </w:r>
      <w:proofErr w:type="spellStart"/>
      <w:r w:rsidRPr="00A640DD">
        <w:rPr>
          <w:rFonts w:ascii="Times New Roman" w:hAnsi="Times New Roman" w:cs="Times New Roman"/>
          <w:i/>
          <w:sz w:val="24"/>
          <w:szCs w:val="24"/>
        </w:rPr>
        <w:t>пере</w:t>
      </w:r>
      <w:proofErr w:type="gramStart"/>
      <w:r w:rsidRPr="00A640DD">
        <w:rPr>
          <w:rFonts w:ascii="Times New Roman" w:hAnsi="Times New Roman" w:cs="Times New Roman"/>
          <w:i/>
          <w:sz w:val="24"/>
          <w:szCs w:val="24"/>
        </w:rPr>
        <w:t>d</w:t>
      </w:r>
      <w:proofErr w:type="gramEnd"/>
      <w:r w:rsidRPr="00A640DD">
        <w:rPr>
          <w:rFonts w:ascii="Times New Roman" w:hAnsi="Times New Roman" w:cs="Times New Roman"/>
          <w:i/>
          <w:sz w:val="24"/>
          <w:szCs w:val="24"/>
        </w:rPr>
        <w:t>од</w:t>
      </w:r>
      <w:proofErr w:type="spellEnd"/>
      <w:r w:rsidRPr="00A640DD">
        <w:rPr>
          <w:rFonts w:ascii="Times New Roman" w:hAnsi="Times New Roman" w:cs="Times New Roman"/>
          <w:i/>
          <w:sz w:val="24"/>
          <w:szCs w:val="24"/>
        </w:rPr>
        <w:t xml:space="preserve"> KJV</w:t>
      </w:r>
      <w:r w:rsidRPr="00A640DD">
        <w:rPr>
          <w:rFonts w:ascii="Times New Roman" w:hAnsi="Times New Roman" w:cs="Times New Roman"/>
          <w:sz w:val="24"/>
          <w:szCs w:val="24"/>
        </w:rPr>
        <w:t xml:space="preserve">) — люди, которые притязали предсказывать будущее по звездам. Астрология, как наука (или скорее суеверие астрологии), была широко распространена у древних народов Востока.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b/>
          <w:sz w:val="24"/>
          <w:szCs w:val="24"/>
        </w:rPr>
        <w:t xml:space="preserve">Чародеи — те, кто якобы общался </w:t>
      </w:r>
      <w:proofErr w:type="gramStart"/>
      <w:r w:rsidRPr="00A640DD">
        <w:rPr>
          <w:rFonts w:ascii="Times New Roman" w:hAnsi="Times New Roman" w:cs="Times New Roman"/>
          <w:b/>
          <w:sz w:val="24"/>
          <w:szCs w:val="24"/>
        </w:rPr>
        <w:t>с</w:t>
      </w:r>
      <w:proofErr w:type="gramEnd"/>
      <w:r w:rsidRPr="00A640DD">
        <w:rPr>
          <w:rFonts w:ascii="Times New Roman" w:hAnsi="Times New Roman" w:cs="Times New Roman"/>
          <w:b/>
          <w:sz w:val="24"/>
          <w:szCs w:val="24"/>
        </w:rPr>
        <w:t xml:space="preserve"> умершими</w:t>
      </w:r>
      <w:r w:rsidRPr="00A640DD">
        <w:rPr>
          <w:rFonts w:ascii="Times New Roman" w:hAnsi="Times New Roman" w:cs="Times New Roman"/>
          <w:sz w:val="24"/>
          <w:szCs w:val="24"/>
        </w:rPr>
        <w:t xml:space="preserve">. В этом значении, как мы полагаем, это слово всегда употребляется в Писании. </w:t>
      </w:r>
      <w:r w:rsidRPr="00A640DD">
        <w:rPr>
          <w:rFonts w:ascii="Times New Roman" w:hAnsi="Times New Roman" w:cs="Times New Roman"/>
          <w:b/>
          <w:sz w:val="24"/>
          <w:szCs w:val="24"/>
        </w:rPr>
        <w:t>Современный спиритизм — не что иное, как возрождение древнего языческого чародейства</w:t>
      </w:r>
      <w:r w:rsidRPr="00A640DD">
        <w:rPr>
          <w:rFonts w:ascii="Times New Roman" w:hAnsi="Times New Roman" w:cs="Times New Roman"/>
          <w:sz w:val="24"/>
          <w:szCs w:val="24"/>
        </w:rPr>
        <w:t xml:space="preserve">.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Халдеи, упомянутые здесь, были сектой философов, подобно </w:t>
      </w:r>
      <w:proofErr w:type="spellStart"/>
      <w:r w:rsidRPr="00A640DD">
        <w:rPr>
          <w:rFonts w:ascii="Times New Roman" w:hAnsi="Times New Roman" w:cs="Times New Roman"/>
          <w:sz w:val="24"/>
          <w:szCs w:val="24"/>
        </w:rPr>
        <w:t>тайноведцам</w:t>
      </w:r>
      <w:proofErr w:type="spellEnd"/>
      <w:r w:rsidRPr="00A640DD">
        <w:rPr>
          <w:rFonts w:ascii="Times New Roman" w:hAnsi="Times New Roman" w:cs="Times New Roman"/>
          <w:sz w:val="24"/>
          <w:szCs w:val="24"/>
        </w:rPr>
        <w:t xml:space="preserve"> (астрологам) и гадателям, изучавшим духовные проявления, гадания и прочие подобные вещи.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Все эти секты или занятия были распространены в Вавилоне. Цель у всех них была одна: разгадывание тайн и предсказание будущего, а </w:t>
      </w:r>
      <w:r w:rsidRPr="00A640DD">
        <w:rPr>
          <w:rFonts w:ascii="Times New Roman" w:hAnsi="Times New Roman" w:cs="Times New Roman"/>
          <w:b/>
          <w:sz w:val="24"/>
          <w:szCs w:val="24"/>
        </w:rPr>
        <w:t>различались они главным образом методами и средствами, которыми пытались достичь своей цели</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u w:val="single"/>
        </w:rPr>
        <w:t>Затруднение царя относилось к области, в которой каждый из них мог бы дать объяснение, поэтому он призвал их всех</w:t>
      </w:r>
      <w:r w:rsidRPr="00A640DD">
        <w:rPr>
          <w:rFonts w:ascii="Times New Roman" w:hAnsi="Times New Roman" w:cs="Times New Roman"/>
          <w:sz w:val="24"/>
          <w:szCs w:val="24"/>
        </w:rPr>
        <w:t xml:space="preserve">. Для царя это было важным делом. Он был сильно встревожен и потому собрал всю мудрость своего царства, чтобы разрешить свою проблему.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3, 4:</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«И сказал им царь: сон снился мне, и тревожится дух мой; желаю знать этот сон.</w:t>
      </w:r>
      <w:bookmarkStart w:id="2" w:name="bqverse4"/>
      <w:bookmarkEnd w:id="2"/>
      <w:r w:rsidRPr="00A640DD">
        <w:rPr>
          <w:rFonts w:ascii="Times New Roman" w:hAnsi="Times New Roman" w:cs="Times New Roman"/>
          <w:iCs/>
          <w:color w:val="000000"/>
          <w:sz w:val="24"/>
          <w:szCs w:val="24"/>
        </w:rPr>
        <w:t xml:space="preserve"> И сказали Халдеи царю по-арамейски: царь! вовеки живи! скажи сон рабам твоим, и мы объясним значение его».</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Что бы там ни умели древние </w:t>
      </w:r>
      <w:proofErr w:type="spellStart"/>
      <w:r w:rsidRPr="00A640DD">
        <w:rPr>
          <w:rFonts w:ascii="Times New Roman" w:hAnsi="Times New Roman" w:cs="Times New Roman"/>
          <w:sz w:val="24"/>
          <w:szCs w:val="24"/>
        </w:rPr>
        <w:t>тайноведцы</w:t>
      </w:r>
      <w:proofErr w:type="spellEnd"/>
      <w:r w:rsidRPr="00A640DD">
        <w:rPr>
          <w:rFonts w:ascii="Times New Roman" w:hAnsi="Times New Roman" w:cs="Times New Roman"/>
          <w:sz w:val="24"/>
          <w:szCs w:val="24"/>
        </w:rPr>
        <w:t xml:space="preserve"> и астрологи, они, по-видимому, </w:t>
      </w:r>
      <w:r w:rsidRPr="00A640DD">
        <w:rPr>
          <w:rFonts w:ascii="Times New Roman" w:hAnsi="Times New Roman" w:cs="Times New Roman"/>
          <w:sz w:val="24"/>
          <w:szCs w:val="24"/>
          <w:u w:val="single"/>
        </w:rPr>
        <w:t>в совершенстве владели искусством выведывать достаточно информации, чтобы на её основе составить какое-нибудь хитроумное предположение, или же давать ответы столь туманные, что они могли быть истолкованы в любом направлении — как бы ни повернулись события</w:t>
      </w:r>
      <w:r w:rsidRPr="00A640DD">
        <w:rPr>
          <w:rFonts w:ascii="Times New Roman" w:hAnsi="Times New Roman" w:cs="Times New Roman"/>
          <w:sz w:val="24"/>
          <w:szCs w:val="24"/>
        </w:rPr>
        <w:t xml:space="preserve">. В данном случае, верные своей хитрости, они потребовали, чтобы царь рассказал им свой сон. Если бы им удалось узнать его содержание, они без труда придумали бы толкование, не угрожавшее их репутации. Они обратились к царю на сирийском языке, диалекте халдейского языка, который использовали образованные и </w:t>
      </w:r>
      <w:r w:rsidRPr="00A640DD">
        <w:rPr>
          <w:rFonts w:ascii="Times New Roman" w:hAnsi="Times New Roman" w:cs="Times New Roman"/>
          <w:sz w:val="24"/>
          <w:szCs w:val="24"/>
        </w:rPr>
        <w:lastRenderedPageBreak/>
        <w:t xml:space="preserve">культурные слои общества. С этого места и до конца 7-й главы повествование продолжается на халдейском языке.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5-13:</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«Отвечал царь и сказал Халдеям: слово отступило от меня; если вы не скажете мне сновидения и значения его, то в куски будете изрублены, и </w:t>
      </w:r>
      <w:proofErr w:type="spellStart"/>
      <w:r w:rsidRPr="00A640DD">
        <w:rPr>
          <w:rFonts w:ascii="Times New Roman" w:hAnsi="Times New Roman" w:cs="Times New Roman"/>
          <w:iCs/>
          <w:color w:val="000000"/>
          <w:sz w:val="24"/>
          <w:szCs w:val="24"/>
        </w:rPr>
        <w:t>домы</w:t>
      </w:r>
      <w:proofErr w:type="spellEnd"/>
      <w:r w:rsidRPr="00A640DD">
        <w:rPr>
          <w:rFonts w:ascii="Times New Roman" w:hAnsi="Times New Roman" w:cs="Times New Roman"/>
          <w:iCs/>
          <w:color w:val="000000"/>
          <w:sz w:val="24"/>
          <w:szCs w:val="24"/>
        </w:rPr>
        <w:t xml:space="preserve"> ваши обратятся в развалины. Если же расскажете сон и значение его, то получите от меня дары, награду и великую почесть; итак скажите мне сон и значение его. Они вторично отвечали и сказали: да скажет царь рабам своим сновидение, и мы объясним его значение. Отвечал царь и сказал: </w:t>
      </w:r>
      <w:proofErr w:type="gramStart"/>
      <w:r w:rsidRPr="00A640DD">
        <w:rPr>
          <w:rFonts w:ascii="Times New Roman" w:hAnsi="Times New Roman" w:cs="Times New Roman"/>
          <w:iCs/>
          <w:color w:val="000000"/>
          <w:sz w:val="24"/>
          <w:szCs w:val="24"/>
        </w:rPr>
        <w:t>верно</w:t>
      </w:r>
      <w:proofErr w:type="gramEnd"/>
      <w:r w:rsidRPr="00A640DD">
        <w:rPr>
          <w:rFonts w:ascii="Times New Roman" w:hAnsi="Times New Roman" w:cs="Times New Roman"/>
          <w:iCs/>
          <w:color w:val="000000"/>
          <w:sz w:val="24"/>
          <w:szCs w:val="24"/>
        </w:rPr>
        <w:t xml:space="preserve"> знаю, что вы хотите выиграть время, потому что видите, что слово отступило от меня. Так как вы не объявляете мне сновидения, то у вас один умысел: вы собираетесь сказать мне ложь и обман, пока минет время; итак расскажите мне сон, и тогда я узнаю, что вы можете объяснить мне и значение его. Халдеи отвечали царю и сказали: нет на земле человека, который мог бы открыть это дело царю, и потому ни один царь, великий и могущественный, не требовал подобного ни от какого </w:t>
      </w:r>
      <w:proofErr w:type="spellStart"/>
      <w:r w:rsidRPr="00A640DD">
        <w:rPr>
          <w:rFonts w:ascii="Times New Roman" w:hAnsi="Times New Roman" w:cs="Times New Roman"/>
          <w:iCs/>
          <w:color w:val="000000"/>
          <w:sz w:val="24"/>
          <w:szCs w:val="24"/>
        </w:rPr>
        <w:t>тайноведца</w:t>
      </w:r>
      <w:proofErr w:type="spellEnd"/>
      <w:r w:rsidRPr="00A640DD">
        <w:rPr>
          <w:rFonts w:ascii="Times New Roman" w:hAnsi="Times New Roman" w:cs="Times New Roman"/>
          <w:iCs/>
          <w:color w:val="000000"/>
          <w:sz w:val="24"/>
          <w:szCs w:val="24"/>
        </w:rPr>
        <w:t>, гадателя и Халдея. Дело, которого царь требует, так трудно, что никто другой не может открыть его царю, кроме богов, которых обитание не с плотью. Рассвирепел царь и сильно разгневался на это, и приказал истребить всех мудрецов Вавилонских. Когда вышло это повеление, чтобы убивать мудрецов, искали Даниила и товарищей его, чтобы умертвить их».</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В этих стихах описано отчаянное противостояние между так называемыми мудрецами и царем: первые искали лазейку, понимая, что попались на собственной лжи, а второй требовал от них раскрыть его сон, что, в сущности, не выходило за пределы их заявленной компетенции. Некоторые строго осуждают Навуходоносора за это, считая его бессердечным и неразумным тираном. Но чем эти маги сами себя объявляли? — Способными открывать сокровенное, предсказывать будущее, разгадывать тайны, недоступные человеческому разумению, и делать это при помощи сверхъестественных сил. Если их притязания чего-то стоили, разве не могли они поведать царю его же сон? — Безусловно, могли. И если бы они, зная сон, могли достоверно его истолковать, то уж тем более должны были бы быть в состоянии открыть и сам сон, когда он ускользнул от памяти царя, — по крайней мере, если бы в их мнимом общении с потусторонним миром была хоть какая-то подлинная сила. </w:t>
      </w:r>
      <w:r w:rsidRPr="00A640DD">
        <w:rPr>
          <w:rFonts w:ascii="Times New Roman" w:hAnsi="Times New Roman" w:cs="Times New Roman"/>
          <w:b/>
          <w:sz w:val="24"/>
          <w:szCs w:val="24"/>
        </w:rPr>
        <w:t>Следовательно, в требовании Навуходоносора, чтобы они открыли ему его сон, не было ничего несправедливого</w:t>
      </w:r>
      <w:r w:rsidRPr="00A640DD">
        <w:rPr>
          <w:rFonts w:ascii="Times New Roman" w:hAnsi="Times New Roman" w:cs="Times New Roman"/>
          <w:sz w:val="24"/>
          <w:szCs w:val="24"/>
        </w:rPr>
        <w:t xml:space="preserve">. А когда они заявили (стих 11), что никто, кроме богов, «чье обитание не с плотью»», не может открыть дело царя, </w:t>
      </w:r>
      <w:r w:rsidRPr="00A640DD">
        <w:rPr>
          <w:rFonts w:ascii="Times New Roman" w:hAnsi="Times New Roman" w:cs="Times New Roman"/>
          <w:b/>
          <w:sz w:val="24"/>
          <w:szCs w:val="24"/>
        </w:rPr>
        <w:t>это было молчаливым признанием, что с этими богами они не общаются и не знают ничего сверх того, что способна раскрыть человеческая мудрость и рассудительность</w:t>
      </w:r>
      <w:r w:rsidRPr="00A640DD">
        <w:rPr>
          <w:rFonts w:ascii="Times New Roman" w:hAnsi="Times New Roman" w:cs="Times New Roman"/>
          <w:sz w:val="24"/>
          <w:szCs w:val="24"/>
        </w:rPr>
        <w:t xml:space="preserve">. По этой причине царь разгневался и пришёл в сильную ярость. </w:t>
      </w:r>
      <w:r w:rsidRPr="00A640DD">
        <w:rPr>
          <w:rFonts w:ascii="Times New Roman" w:hAnsi="Times New Roman" w:cs="Times New Roman"/>
          <w:b/>
          <w:sz w:val="24"/>
          <w:szCs w:val="24"/>
        </w:rPr>
        <w:t>Он понял, что и сам он, и весь его народ стали жертвами обмана</w:t>
      </w:r>
      <w:r w:rsidRPr="00A640DD">
        <w:rPr>
          <w:rFonts w:ascii="Times New Roman" w:hAnsi="Times New Roman" w:cs="Times New Roman"/>
          <w:sz w:val="24"/>
          <w:szCs w:val="24"/>
        </w:rPr>
        <w:t xml:space="preserve">. Он обвинил их (стих 9) в том, что они стараются тянуть время, или пока дело настолько не уйдёт из его памяти, что гнев его на их двуличие утихнет, и он либо сам вспомнит сон, либо перестанет интересоваться, будет ли этот сон открыт и истолкован. И хотя мы не можем оправдать крайние меры, к которым он прибег обрекая их на смерть, а их дома - на разрушение, — мы не можем не испытывать искреннего сочувствия к нему в его осуждении этой жалкой шайки обманщиков.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b/>
          <w:sz w:val="24"/>
          <w:szCs w:val="24"/>
        </w:rPr>
        <w:t>Суровость его приговора, вероятно, объясняется скорее обычаями того времени, нежели личной злобой царя</w:t>
      </w:r>
      <w:r w:rsidRPr="00A640DD">
        <w:rPr>
          <w:rFonts w:ascii="Times New Roman" w:hAnsi="Times New Roman" w:cs="Times New Roman"/>
          <w:sz w:val="24"/>
          <w:szCs w:val="24"/>
        </w:rPr>
        <w:t xml:space="preserve">. Тем не менее, это был смелый и решительный шаг. Подумайте, кто были те, кто навлёк на себя гнев царя. </w:t>
      </w:r>
      <w:r w:rsidRPr="00A640DD">
        <w:rPr>
          <w:rFonts w:ascii="Times New Roman" w:hAnsi="Times New Roman" w:cs="Times New Roman"/>
          <w:b/>
          <w:sz w:val="24"/>
          <w:szCs w:val="24"/>
        </w:rPr>
        <w:t>Это были многочисленные, состоятельные и влиятельные секты</w:t>
      </w:r>
      <w:r w:rsidRPr="00A640DD">
        <w:rPr>
          <w:rFonts w:ascii="Times New Roman" w:hAnsi="Times New Roman" w:cs="Times New Roman"/>
          <w:sz w:val="24"/>
          <w:szCs w:val="24"/>
        </w:rPr>
        <w:t xml:space="preserve">. Более того, они составляли образованную и культурную прослойку того времени; и всё же </w:t>
      </w:r>
      <w:r w:rsidRPr="00A640DD">
        <w:rPr>
          <w:rFonts w:ascii="Times New Roman" w:hAnsi="Times New Roman" w:cs="Times New Roman"/>
          <w:b/>
          <w:sz w:val="24"/>
          <w:szCs w:val="24"/>
        </w:rPr>
        <w:t>царь не был настолько предан своей ложной религии, чтобы щадить её даже при всей этой поддержке</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u w:val="single"/>
        </w:rPr>
        <w:t>Если система была основана на обмане и притворстве — она должна пасть</w:t>
      </w:r>
      <w:r w:rsidRPr="00A640DD">
        <w:rPr>
          <w:rFonts w:ascii="Times New Roman" w:hAnsi="Times New Roman" w:cs="Times New Roman"/>
          <w:sz w:val="24"/>
          <w:szCs w:val="24"/>
        </w:rPr>
        <w:t xml:space="preserve">, независимо от того, насколько </w:t>
      </w:r>
      <w:r w:rsidRPr="00A640DD">
        <w:rPr>
          <w:rFonts w:ascii="Times New Roman" w:hAnsi="Times New Roman" w:cs="Times New Roman"/>
          <w:sz w:val="24"/>
          <w:szCs w:val="24"/>
        </w:rPr>
        <w:lastRenderedPageBreak/>
        <w:t xml:space="preserve">многочисленны или высокопоставленны были её сторонники, и сколь многих из них ни постигла бы гибель. </w:t>
      </w:r>
      <w:r w:rsidRPr="00A640DD">
        <w:rPr>
          <w:rFonts w:ascii="Times New Roman" w:hAnsi="Times New Roman" w:cs="Times New Roman"/>
          <w:b/>
          <w:sz w:val="24"/>
          <w:szCs w:val="24"/>
          <w:u w:val="single"/>
        </w:rPr>
        <w:t>Царь не желал быть соучастником лжи и обмана</w:t>
      </w:r>
      <w:r w:rsidRPr="00A640DD">
        <w:rPr>
          <w:rFonts w:ascii="Times New Roman" w:hAnsi="Times New Roman" w:cs="Times New Roman"/>
          <w:sz w:val="24"/>
          <w:szCs w:val="24"/>
        </w:rPr>
        <w:t xml:space="preserve">.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14-18:</w:t>
      </w:r>
      <w:r w:rsidRPr="00A640DD">
        <w:rPr>
          <w:rFonts w:ascii="Times New Roman" w:hAnsi="Times New Roman" w:cs="Times New Roman"/>
          <w:b/>
          <w:bCs/>
          <w:iCs/>
          <w:color w:val="000000"/>
          <w:sz w:val="24"/>
          <w:szCs w:val="24"/>
        </w:rPr>
        <w:t xml:space="preserve"> </w:t>
      </w:r>
      <w:proofErr w:type="gramStart"/>
      <w:r w:rsidRPr="00A640DD">
        <w:rPr>
          <w:rFonts w:ascii="Times New Roman" w:hAnsi="Times New Roman" w:cs="Times New Roman"/>
          <w:iCs/>
          <w:color w:val="000000"/>
          <w:sz w:val="24"/>
          <w:szCs w:val="24"/>
        </w:rPr>
        <w:t xml:space="preserve">«Тогда Даниил обратился с советом и мудростью к </w:t>
      </w:r>
      <w:proofErr w:type="spellStart"/>
      <w:r w:rsidRPr="00A640DD">
        <w:rPr>
          <w:rFonts w:ascii="Times New Roman" w:hAnsi="Times New Roman" w:cs="Times New Roman"/>
          <w:iCs/>
          <w:color w:val="000000"/>
          <w:sz w:val="24"/>
          <w:szCs w:val="24"/>
        </w:rPr>
        <w:t>Ариоху</w:t>
      </w:r>
      <w:proofErr w:type="spellEnd"/>
      <w:r w:rsidRPr="00A640DD">
        <w:rPr>
          <w:rFonts w:ascii="Times New Roman" w:hAnsi="Times New Roman" w:cs="Times New Roman"/>
          <w:iCs/>
          <w:color w:val="000000"/>
          <w:sz w:val="24"/>
          <w:szCs w:val="24"/>
        </w:rPr>
        <w:t xml:space="preserve">, начальнику царских телохранителей, который вышел убивать мудрецов Вавилонских; и спросил </w:t>
      </w:r>
      <w:proofErr w:type="spellStart"/>
      <w:r w:rsidRPr="00A640DD">
        <w:rPr>
          <w:rFonts w:ascii="Times New Roman" w:hAnsi="Times New Roman" w:cs="Times New Roman"/>
          <w:iCs/>
          <w:color w:val="000000"/>
          <w:sz w:val="24"/>
          <w:szCs w:val="24"/>
        </w:rPr>
        <w:t>Ариоха</w:t>
      </w:r>
      <w:proofErr w:type="spellEnd"/>
      <w:r w:rsidRPr="00A640DD">
        <w:rPr>
          <w:rFonts w:ascii="Times New Roman" w:hAnsi="Times New Roman" w:cs="Times New Roman"/>
          <w:iCs/>
          <w:color w:val="000000"/>
          <w:sz w:val="24"/>
          <w:szCs w:val="24"/>
        </w:rPr>
        <w:t>, сильного при царе: "почему такое грозное повеление от царя?"</w:t>
      </w:r>
      <w:proofErr w:type="gramEnd"/>
      <w:r w:rsidRPr="00A640DD">
        <w:rPr>
          <w:rFonts w:ascii="Times New Roman" w:hAnsi="Times New Roman" w:cs="Times New Roman"/>
          <w:iCs/>
          <w:color w:val="000000"/>
          <w:sz w:val="24"/>
          <w:szCs w:val="24"/>
        </w:rPr>
        <w:t xml:space="preserve"> Тогда </w:t>
      </w:r>
      <w:proofErr w:type="spellStart"/>
      <w:r w:rsidRPr="00A640DD">
        <w:rPr>
          <w:rFonts w:ascii="Times New Roman" w:hAnsi="Times New Roman" w:cs="Times New Roman"/>
          <w:iCs/>
          <w:color w:val="000000"/>
          <w:sz w:val="24"/>
          <w:szCs w:val="24"/>
        </w:rPr>
        <w:t>Ариох</w:t>
      </w:r>
      <w:proofErr w:type="spellEnd"/>
      <w:r w:rsidRPr="00A640DD">
        <w:rPr>
          <w:rFonts w:ascii="Times New Roman" w:hAnsi="Times New Roman" w:cs="Times New Roman"/>
          <w:iCs/>
          <w:color w:val="000000"/>
          <w:sz w:val="24"/>
          <w:szCs w:val="24"/>
        </w:rPr>
        <w:t xml:space="preserve"> рассказал все дело Даниилу. И Даниил вошел, и упросил царя дать ему время, и он представит царю толкование [сна]. Даниил пришел в дом свой, и рассказал дело </w:t>
      </w:r>
      <w:proofErr w:type="spellStart"/>
      <w:r w:rsidRPr="00A640DD">
        <w:rPr>
          <w:rFonts w:ascii="Times New Roman" w:hAnsi="Times New Roman" w:cs="Times New Roman"/>
          <w:iCs/>
          <w:color w:val="000000"/>
          <w:sz w:val="24"/>
          <w:szCs w:val="24"/>
        </w:rPr>
        <w:t>Анании</w:t>
      </w:r>
      <w:proofErr w:type="spellEnd"/>
      <w:r w:rsidRPr="00A640DD">
        <w:rPr>
          <w:rFonts w:ascii="Times New Roman" w:hAnsi="Times New Roman" w:cs="Times New Roman"/>
          <w:iCs/>
          <w:color w:val="000000"/>
          <w:sz w:val="24"/>
          <w:szCs w:val="24"/>
        </w:rPr>
        <w:t xml:space="preserve">, </w:t>
      </w:r>
      <w:proofErr w:type="spellStart"/>
      <w:r w:rsidRPr="00A640DD">
        <w:rPr>
          <w:rFonts w:ascii="Times New Roman" w:hAnsi="Times New Roman" w:cs="Times New Roman"/>
          <w:iCs/>
          <w:color w:val="000000"/>
          <w:sz w:val="24"/>
          <w:szCs w:val="24"/>
        </w:rPr>
        <w:t>Мисаилу</w:t>
      </w:r>
      <w:proofErr w:type="spellEnd"/>
      <w:r w:rsidRPr="00A640DD">
        <w:rPr>
          <w:rFonts w:ascii="Times New Roman" w:hAnsi="Times New Roman" w:cs="Times New Roman"/>
          <w:iCs/>
          <w:color w:val="000000"/>
          <w:sz w:val="24"/>
          <w:szCs w:val="24"/>
        </w:rPr>
        <w:t xml:space="preserve"> и </w:t>
      </w:r>
      <w:proofErr w:type="spellStart"/>
      <w:r w:rsidRPr="00A640DD">
        <w:rPr>
          <w:rFonts w:ascii="Times New Roman" w:hAnsi="Times New Roman" w:cs="Times New Roman"/>
          <w:iCs/>
          <w:color w:val="000000"/>
          <w:sz w:val="24"/>
          <w:szCs w:val="24"/>
        </w:rPr>
        <w:t>Азарии</w:t>
      </w:r>
      <w:proofErr w:type="spellEnd"/>
      <w:r w:rsidRPr="00A640DD">
        <w:rPr>
          <w:rFonts w:ascii="Times New Roman" w:hAnsi="Times New Roman" w:cs="Times New Roman"/>
          <w:iCs/>
          <w:color w:val="000000"/>
          <w:sz w:val="24"/>
          <w:szCs w:val="24"/>
        </w:rPr>
        <w:t>, товарищам своим, чтобы они просили милости у Бога небесного об этой тайне, дабы Даниил и товарищи его не погибли с прочими мудрецами Вавилонскими».</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В этом повествовании мы видим промысл </w:t>
      </w:r>
      <w:proofErr w:type="gramStart"/>
      <w:r w:rsidRPr="00A640DD">
        <w:rPr>
          <w:rFonts w:ascii="Times New Roman" w:hAnsi="Times New Roman" w:cs="Times New Roman"/>
          <w:sz w:val="24"/>
          <w:szCs w:val="24"/>
        </w:rPr>
        <w:t>Божий</w:t>
      </w:r>
      <w:proofErr w:type="gramEnd"/>
      <w:r w:rsidRPr="00A640DD">
        <w:rPr>
          <w:rFonts w:ascii="Times New Roman" w:hAnsi="Times New Roman" w:cs="Times New Roman"/>
          <w:sz w:val="24"/>
          <w:szCs w:val="24"/>
        </w:rPr>
        <w:t xml:space="preserve">, действующий в нескольких поразительных подробностях.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1. По Божьему промыслу сон произвёл на царя столь сильное впечатление, что привёл его в крайнее волнение, и в то же время содержание сна было сокрыто от его памяти. </w:t>
      </w:r>
      <w:r w:rsidRPr="00A640DD">
        <w:rPr>
          <w:rFonts w:ascii="Times New Roman" w:hAnsi="Times New Roman" w:cs="Times New Roman"/>
          <w:b/>
          <w:sz w:val="24"/>
          <w:szCs w:val="24"/>
        </w:rPr>
        <w:t>Это привело к полному разоблачению ложной системы магов и других языческих учителей</w:t>
      </w:r>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ибо</w:t>
      </w:r>
      <w:proofErr w:type="gramEnd"/>
      <w:r w:rsidRPr="00A640DD">
        <w:rPr>
          <w:rFonts w:ascii="Times New Roman" w:hAnsi="Times New Roman" w:cs="Times New Roman"/>
          <w:sz w:val="24"/>
          <w:szCs w:val="24"/>
        </w:rPr>
        <w:t xml:space="preserve"> когда они были поставлены перед необходимостью открыть сон, оказалось, что они не могут сделать того, что, по их собственному признанию, должны были уметь.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2. Удивительно, что Даниил и его товарищи, </w:t>
      </w:r>
      <w:r w:rsidRPr="00A640DD">
        <w:rPr>
          <w:rFonts w:ascii="Times New Roman" w:hAnsi="Times New Roman" w:cs="Times New Roman"/>
          <w:sz w:val="24"/>
          <w:szCs w:val="24"/>
          <w:u w:val="single"/>
        </w:rPr>
        <w:t>которых царь совсем недавно признал в десять раз превосходящими всех своих магов и астрологов</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вовсе не были привлечены к делу с самого начала</w:t>
      </w:r>
      <w:r w:rsidRPr="00A640DD">
        <w:rPr>
          <w:rFonts w:ascii="Times New Roman" w:hAnsi="Times New Roman" w:cs="Times New Roman"/>
          <w:sz w:val="24"/>
          <w:szCs w:val="24"/>
        </w:rPr>
        <w:t xml:space="preserve">. Но и в этом был промысл. </w:t>
      </w:r>
      <w:r w:rsidRPr="00A640DD">
        <w:rPr>
          <w:rFonts w:ascii="Times New Roman" w:hAnsi="Times New Roman" w:cs="Times New Roman"/>
          <w:b/>
          <w:sz w:val="24"/>
          <w:szCs w:val="24"/>
        </w:rPr>
        <w:t>Так же, как сон был удержан от царя, так же и он был по непонятной причине удержан от того, чтобы обратиться к Даниилу за разгадкой тайны</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Ибо если бы он призвал Даниила сразу, и тот тут же раскрыл бы дело, маги не были бы испытаны</w:t>
      </w:r>
      <w:r w:rsidRPr="00A640DD">
        <w:rPr>
          <w:rFonts w:ascii="Times New Roman" w:hAnsi="Times New Roman" w:cs="Times New Roman"/>
          <w:sz w:val="24"/>
          <w:szCs w:val="24"/>
        </w:rPr>
        <w:t xml:space="preserve">. Но Бог хотел дать языческой системе халдеев первую возможность. </w:t>
      </w:r>
      <w:r w:rsidRPr="00A640DD">
        <w:rPr>
          <w:rFonts w:ascii="Times New Roman" w:hAnsi="Times New Roman" w:cs="Times New Roman"/>
          <w:b/>
          <w:sz w:val="24"/>
          <w:szCs w:val="24"/>
        </w:rPr>
        <w:t>Он позволил им попытаться — и позорно провалиться, и признать своё полное бессилие</w:t>
      </w:r>
      <w:r w:rsidRPr="00A640DD">
        <w:rPr>
          <w:rFonts w:ascii="Times New Roman" w:hAnsi="Times New Roman" w:cs="Times New Roman"/>
          <w:sz w:val="24"/>
          <w:szCs w:val="24"/>
        </w:rPr>
        <w:t xml:space="preserve">, даже под страхом смерти, </w:t>
      </w:r>
      <w:r w:rsidRPr="00A640DD">
        <w:rPr>
          <w:rFonts w:ascii="Times New Roman" w:hAnsi="Times New Roman" w:cs="Times New Roman"/>
          <w:sz w:val="24"/>
          <w:szCs w:val="24"/>
          <w:u w:val="single"/>
        </w:rPr>
        <w:t>чтобы они были более готовы признать Божью руку</w:t>
      </w:r>
      <w:r w:rsidRPr="00A640DD">
        <w:rPr>
          <w:rFonts w:ascii="Times New Roman" w:hAnsi="Times New Roman" w:cs="Times New Roman"/>
          <w:sz w:val="24"/>
          <w:szCs w:val="24"/>
        </w:rPr>
        <w:t>, когда Он вмешается ради</w:t>
      </w:r>
      <w:proofErr w:type="gramStart"/>
      <w:r w:rsidRPr="00A640DD">
        <w:rPr>
          <w:rFonts w:ascii="Times New Roman" w:hAnsi="Times New Roman" w:cs="Times New Roman"/>
          <w:sz w:val="24"/>
          <w:szCs w:val="24"/>
        </w:rPr>
        <w:t xml:space="preserve"> С</w:t>
      </w:r>
      <w:proofErr w:type="gramEnd"/>
      <w:r w:rsidRPr="00A640DD">
        <w:rPr>
          <w:rFonts w:ascii="Times New Roman" w:hAnsi="Times New Roman" w:cs="Times New Roman"/>
          <w:sz w:val="24"/>
          <w:szCs w:val="24"/>
        </w:rPr>
        <w:t xml:space="preserve">воих плененных слуг и во славу Своего имени.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3. </w:t>
      </w:r>
      <w:r w:rsidRPr="00A640DD">
        <w:rPr>
          <w:rFonts w:ascii="Times New Roman" w:hAnsi="Times New Roman" w:cs="Times New Roman"/>
          <w:sz w:val="24"/>
          <w:szCs w:val="24"/>
          <w:u w:val="single"/>
        </w:rPr>
        <w:t>Похоже, что первое, о чём узнал Даниил в этом деле, — это появление палачей, пришедших арестовать его</w:t>
      </w:r>
      <w:r w:rsidRPr="00A640DD">
        <w:rPr>
          <w:rFonts w:ascii="Times New Roman" w:hAnsi="Times New Roman" w:cs="Times New Roman"/>
          <w:sz w:val="24"/>
          <w:szCs w:val="24"/>
        </w:rPr>
        <w:t>. Его собственная жизнь оказалась под угрозой, и это побудило его всем сердцем взыскать Господа, пока</w:t>
      </w:r>
      <w:proofErr w:type="gramStart"/>
      <w:r w:rsidRPr="00A640DD">
        <w:rPr>
          <w:rFonts w:ascii="Times New Roman" w:hAnsi="Times New Roman" w:cs="Times New Roman"/>
          <w:sz w:val="24"/>
          <w:szCs w:val="24"/>
        </w:rPr>
        <w:t xml:space="preserve"> Т</w:t>
      </w:r>
      <w:proofErr w:type="gramEnd"/>
      <w:r w:rsidRPr="00A640DD">
        <w:rPr>
          <w:rFonts w:ascii="Times New Roman" w:hAnsi="Times New Roman" w:cs="Times New Roman"/>
          <w:sz w:val="24"/>
          <w:szCs w:val="24"/>
        </w:rPr>
        <w:t xml:space="preserve">от не вмешается ради их спасения. Даниил добился от царя разрешения получить время для рассмотрения этого дела — </w:t>
      </w:r>
      <w:r w:rsidRPr="00A640DD">
        <w:rPr>
          <w:rFonts w:ascii="Times New Roman" w:hAnsi="Times New Roman" w:cs="Times New Roman"/>
          <w:b/>
          <w:sz w:val="24"/>
          <w:szCs w:val="24"/>
        </w:rPr>
        <w:t>привилегии, которую, вероятно, не смог бы получить ни один из магов</w:t>
      </w:r>
      <w:r w:rsidRPr="00A640DD">
        <w:rPr>
          <w:rFonts w:ascii="Times New Roman" w:hAnsi="Times New Roman" w:cs="Times New Roman"/>
          <w:sz w:val="24"/>
          <w:szCs w:val="24"/>
        </w:rPr>
        <w:t xml:space="preserve">, поскольку царь уже обвинил их в намерении говорить ложь и обман, стремясь выиграть время именно для этой цели. Даниил сразу же отправился к своим трём товарищам и убедил их присоединиться к нему в просьбе о милости у Бога небесного относительно этой тайны. Он мог бы молиться и один — и, несомненно, был бы услышан; но тогда, как и теперь, </w:t>
      </w:r>
      <w:r w:rsidRPr="00A640DD">
        <w:rPr>
          <w:rFonts w:ascii="Times New Roman" w:hAnsi="Times New Roman" w:cs="Times New Roman"/>
          <w:b/>
          <w:sz w:val="24"/>
          <w:szCs w:val="24"/>
        </w:rPr>
        <w:t>в единстве народа Божьего заключается побеждающая сила</w:t>
      </w:r>
      <w:r w:rsidRPr="00A640DD">
        <w:rPr>
          <w:rFonts w:ascii="Times New Roman" w:hAnsi="Times New Roman" w:cs="Times New Roman"/>
          <w:sz w:val="24"/>
          <w:szCs w:val="24"/>
        </w:rPr>
        <w:t>, и обетование исполнения просимого дано «двоим или троим», которые согласятся просить об этом (см. Матфея 18:19, 20).</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19-23:</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«И тогда открыта была тайна Даниилу в ночном видении, и Даниил благословил Бога небесного. И сказал Даниил: да будет благословенно имя Господа от века и до века! ибо у Него мудрость и сила; он изменяет времена и лета, низлагает царей и поставляет царей; дает мудрость мудрым и разумение разумным; он открывает глубокое и сокровенное, знает, что во мраке, и свет обитает с Ним. Славлю и величаю Тебя, Боже отцов моих, что Ты даровал мне мудрость и силу и открыл мне то, о чем мы молили Тебя; ибо Ты открыл нам дело царя».</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lastRenderedPageBreak/>
        <w:t xml:space="preserve">Было ли дано это откровение в то время, когда Даниил и его товарищи всё ещё возносили свои молитвы, — Писание не сообщает. Если так, это говорит об их настойчивости; ведь Бог открыл Себя в ночном видении, что указывает на то, что они продолжали свои прошения, как можно разумно предположить, до глубокой ночи и не прекращали, пока не был получен ответ. Или же, если время молитвы уже завершилось, и Бог позже послал ответ, это показывает нам, что, как иногда бывает, молитвы не остаются тщетными, даже если ответ на них не приходит сразу. </w:t>
      </w:r>
      <w:r w:rsidRPr="00A640DD">
        <w:rPr>
          <w:rFonts w:ascii="Times New Roman" w:hAnsi="Times New Roman" w:cs="Times New Roman"/>
          <w:sz w:val="24"/>
          <w:szCs w:val="24"/>
          <w:u w:val="single"/>
        </w:rPr>
        <w:t>Некоторые считают, что Даниил узнал тайну, увидев тот же сон, что и Навуходоносор</w:t>
      </w:r>
      <w:r w:rsidRPr="00A640DD">
        <w:rPr>
          <w:rFonts w:ascii="Times New Roman" w:hAnsi="Times New Roman" w:cs="Times New Roman"/>
          <w:sz w:val="24"/>
          <w:szCs w:val="24"/>
        </w:rPr>
        <w:t xml:space="preserve">; однако Мэтью Генри считает более вероятным, что «когда он бодрствовал, продолжая усердно молиться и бодрствовать, сам сон и его толкование были сообщены ему через служение ангела, к полному его </w:t>
      </w:r>
      <w:proofErr w:type="spellStart"/>
      <w:r w:rsidRPr="00A640DD">
        <w:rPr>
          <w:rFonts w:ascii="Times New Roman" w:hAnsi="Times New Roman" w:cs="Times New Roman"/>
          <w:sz w:val="24"/>
          <w:szCs w:val="24"/>
          <w:lang w:val="uk-UA"/>
        </w:rPr>
        <w:t>пониманию</w:t>
      </w:r>
      <w:proofErr w:type="spellEnd"/>
      <w:r w:rsidRPr="00A640DD">
        <w:rPr>
          <w:rFonts w:ascii="Times New Roman" w:hAnsi="Times New Roman" w:cs="Times New Roman"/>
          <w:sz w:val="24"/>
          <w:szCs w:val="24"/>
        </w:rPr>
        <w:t xml:space="preserve">». Слова «ночное видение» означают всё, что было увидено, будь то во сне или в видении.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Даниил немедленно вознёс хвалу Богу за Его благосклонность к ним; и хотя сама молитва не сохранена, его благодарственное воздаяние полностью записано. </w:t>
      </w:r>
      <w:r w:rsidRPr="00A640DD">
        <w:rPr>
          <w:rFonts w:ascii="Times New Roman" w:hAnsi="Times New Roman" w:cs="Times New Roman"/>
          <w:sz w:val="24"/>
          <w:szCs w:val="24"/>
          <w:u w:val="single"/>
        </w:rPr>
        <w:t>Бог прославляется не только тогда, когда мы в молитве признаём свою нужду в Его помощи</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но и когда благодарим Его за то, что Он уже совершил для нас</w:t>
      </w:r>
      <w:r w:rsidRPr="00A640DD">
        <w:rPr>
          <w:rFonts w:ascii="Times New Roman" w:hAnsi="Times New Roman" w:cs="Times New Roman"/>
          <w:sz w:val="24"/>
          <w:szCs w:val="24"/>
        </w:rPr>
        <w:t xml:space="preserve">. Пусть поступок Даниила будет нам примером в этом. </w:t>
      </w:r>
      <w:r w:rsidRPr="00A640DD">
        <w:rPr>
          <w:rFonts w:ascii="Times New Roman" w:hAnsi="Times New Roman" w:cs="Times New Roman"/>
          <w:b/>
          <w:sz w:val="24"/>
          <w:szCs w:val="24"/>
        </w:rPr>
        <w:t>Пусть ни одно милосердие из руки Божьей не останется без должной хвалы и благодарения</w:t>
      </w:r>
      <w:r w:rsidRPr="00A640DD">
        <w:rPr>
          <w:rFonts w:ascii="Times New Roman" w:hAnsi="Times New Roman" w:cs="Times New Roman"/>
          <w:sz w:val="24"/>
          <w:szCs w:val="24"/>
        </w:rPr>
        <w:t>. Разве не десять прокажённых были очищены? — «Где же девять?» — с грустью спросил Христос</w:t>
      </w:r>
      <w:proofErr w:type="gramStart"/>
      <w:r w:rsidRPr="00A640DD">
        <w:rPr>
          <w:rFonts w:ascii="Times New Roman" w:hAnsi="Times New Roman" w:cs="Times New Roman"/>
          <w:sz w:val="24"/>
          <w:szCs w:val="24"/>
        </w:rPr>
        <w:t>.</w:t>
      </w:r>
      <w:proofErr w:type="gramEnd"/>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с</w:t>
      </w:r>
      <w:proofErr w:type="gramEnd"/>
      <w:r w:rsidRPr="00A640DD">
        <w:rPr>
          <w:rFonts w:ascii="Times New Roman" w:hAnsi="Times New Roman" w:cs="Times New Roman"/>
          <w:sz w:val="24"/>
          <w:szCs w:val="24"/>
        </w:rPr>
        <w:t>м. Луки 17:17).</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Даниил имел полную уверенность в том, что было ему открыто. </w:t>
      </w:r>
      <w:r w:rsidRPr="00A640DD">
        <w:rPr>
          <w:rFonts w:ascii="Times New Roman" w:hAnsi="Times New Roman" w:cs="Times New Roman"/>
          <w:sz w:val="24"/>
          <w:szCs w:val="24"/>
          <w:u w:val="single"/>
        </w:rPr>
        <w:t xml:space="preserve">Он не пошёл </w:t>
      </w:r>
      <w:proofErr w:type="gramStart"/>
      <w:r w:rsidRPr="00A640DD">
        <w:rPr>
          <w:rFonts w:ascii="Times New Roman" w:hAnsi="Times New Roman" w:cs="Times New Roman"/>
          <w:sz w:val="24"/>
          <w:szCs w:val="24"/>
          <w:u w:val="single"/>
        </w:rPr>
        <w:t>сперва</w:t>
      </w:r>
      <w:proofErr w:type="gramEnd"/>
      <w:r w:rsidRPr="00A640DD">
        <w:rPr>
          <w:rFonts w:ascii="Times New Roman" w:hAnsi="Times New Roman" w:cs="Times New Roman"/>
          <w:sz w:val="24"/>
          <w:szCs w:val="24"/>
          <w:u w:val="single"/>
        </w:rPr>
        <w:t xml:space="preserve"> к царю, чтобы удостовериться, действительно ли это был сон царя</w:t>
      </w:r>
      <w:r w:rsidRPr="00A640DD">
        <w:rPr>
          <w:rFonts w:ascii="Times New Roman" w:hAnsi="Times New Roman" w:cs="Times New Roman"/>
          <w:sz w:val="24"/>
          <w:szCs w:val="24"/>
        </w:rPr>
        <w:t xml:space="preserve">; он </w:t>
      </w:r>
      <w:r w:rsidRPr="00A640DD">
        <w:rPr>
          <w:rFonts w:ascii="Times New Roman" w:hAnsi="Times New Roman" w:cs="Times New Roman"/>
          <w:b/>
          <w:sz w:val="24"/>
          <w:szCs w:val="24"/>
        </w:rPr>
        <w:t>сразу же прославил Бога</w:t>
      </w:r>
      <w:r w:rsidRPr="00A640DD">
        <w:rPr>
          <w:rFonts w:ascii="Times New Roman" w:hAnsi="Times New Roman" w:cs="Times New Roman"/>
          <w:sz w:val="24"/>
          <w:szCs w:val="24"/>
        </w:rPr>
        <w:t xml:space="preserve"> за то, что Он ответил на его молитву.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Хотя откровение было дано Даниилу, он не присвоил себе чести, как будто это произошло только благодаря его молитвам, но </w:t>
      </w:r>
      <w:r w:rsidRPr="00A640DD">
        <w:rPr>
          <w:rFonts w:ascii="Times New Roman" w:hAnsi="Times New Roman" w:cs="Times New Roman"/>
          <w:b/>
          <w:sz w:val="24"/>
          <w:szCs w:val="24"/>
        </w:rPr>
        <w:t>сразу связал его с молитвами товарищей и признал, что это был ответ на их совместные молитвы</w:t>
      </w:r>
      <w:r w:rsidRPr="00A640DD">
        <w:rPr>
          <w:rFonts w:ascii="Times New Roman" w:hAnsi="Times New Roman" w:cs="Times New Roman"/>
          <w:sz w:val="24"/>
          <w:szCs w:val="24"/>
        </w:rPr>
        <w:t xml:space="preserve">. Он сказал: «о чем мы молили Тебя», и «Ты открыл нам».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 24:</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«После сего Даниил вошел к </w:t>
      </w:r>
      <w:proofErr w:type="spellStart"/>
      <w:r w:rsidRPr="00A640DD">
        <w:rPr>
          <w:rFonts w:ascii="Times New Roman" w:hAnsi="Times New Roman" w:cs="Times New Roman"/>
          <w:iCs/>
          <w:color w:val="000000"/>
          <w:sz w:val="24"/>
          <w:szCs w:val="24"/>
        </w:rPr>
        <w:t>Ариоху</w:t>
      </w:r>
      <w:proofErr w:type="spellEnd"/>
      <w:r w:rsidRPr="00A640DD">
        <w:rPr>
          <w:rFonts w:ascii="Times New Roman" w:hAnsi="Times New Roman" w:cs="Times New Roman"/>
          <w:iCs/>
          <w:color w:val="000000"/>
          <w:sz w:val="24"/>
          <w:szCs w:val="24"/>
        </w:rPr>
        <w:t>, которому царь повелел умертвить мудрецов Вавилонских, пришел и сказал ему: не убивай мудрецов Вавилонских; введи меня к царю, и я открою значение [сна]».</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Первое прошение Даниила — о мудрецах Вавилона. Не уничтожай их, ибо тайна царя открыта. Конечно, не по их заслугам и не благодаря их языческим практикам это произошло — они оставались столь же виновными, как и прежде. Но их собственное признание полное бессилия было уже достаточным унижением, и Даниил стремился к тому, чтобы они, по крайней мере, в какой-то мере стали причастниками милости, явленной ему, — чтобы их жизни были пощажены. </w:t>
      </w:r>
      <w:r w:rsidRPr="00A640DD">
        <w:rPr>
          <w:rFonts w:ascii="Times New Roman" w:hAnsi="Times New Roman" w:cs="Times New Roman"/>
          <w:b/>
          <w:sz w:val="24"/>
          <w:szCs w:val="24"/>
        </w:rPr>
        <w:t>Так они были спасены потому, что среди них находился человек Божий</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И так бывает всегда</w:t>
      </w:r>
      <w:r w:rsidRPr="00A640DD">
        <w:rPr>
          <w:rFonts w:ascii="Times New Roman" w:hAnsi="Times New Roman" w:cs="Times New Roman"/>
          <w:sz w:val="24"/>
          <w:szCs w:val="24"/>
        </w:rPr>
        <w:t xml:space="preserve">. Ради Павла и Силы были освобождены все узники с ними (см. Деяния 16:26). Ради Павла были спасены жизни всех, кто плыл с ним (см. Деяния 27:24). </w:t>
      </w:r>
      <w:r w:rsidRPr="00A640DD">
        <w:rPr>
          <w:rFonts w:ascii="Times New Roman" w:hAnsi="Times New Roman" w:cs="Times New Roman"/>
          <w:b/>
          <w:sz w:val="24"/>
          <w:szCs w:val="24"/>
        </w:rPr>
        <w:t xml:space="preserve">Так нечестивые получают благо от присутствия </w:t>
      </w:r>
      <w:proofErr w:type="gramStart"/>
      <w:r w:rsidRPr="00A640DD">
        <w:rPr>
          <w:rFonts w:ascii="Times New Roman" w:hAnsi="Times New Roman" w:cs="Times New Roman"/>
          <w:b/>
          <w:sz w:val="24"/>
          <w:szCs w:val="24"/>
        </w:rPr>
        <w:t>праведных</w:t>
      </w:r>
      <w:proofErr w:type="gramEnd"/>
      <w:r w:rsidRPr="00A640DD">
        <w:rPr>
          <w:rFonts w:ascii="Times New Roman" w:hAnsi="Times New Roman" w:cs="Times New Roman"/>
          <w:sz w:val="24"/>
          <w:szCs w:val="24"/>
        </w:rPr>
        <w:t xml:space="preserve">. Хорошо бы им помнить, чем они обязаны этим людям. Что удерживает мир сегодня от гибели? Ради кого он ещё сохраняется? — </w:t>
      </w:r>
      <w:r w:rsidRPr="00A640DD">
        <w:rPr>
          <w:rFonts w:ascii="Times New Roman" w:hAnsi="Times New Roman" w:cs="Times New Roman"/>
          <w:b/>
          <w:sz w:val="24"/>
          <w:szCs w:val="24"/>
        </w:rPr>
        <w:t>Ради немногих праведников, которые ещё остались</w:t>
      </w:r>
      <w:r w:rsidRPr="00A640DD">
        <w:rPr>
          <w:rFonts w:ascii="Times New Roman" w:hAnsi="Times New Roman" w:cs="Times New Roman"/>
          <w:sz w:val="24"/>
          <w:szCs w:val="24"/>
        </w:rPr>
        <w:t>. Убери их — и как долго будут терпимы (</w:t>
      </w:r>
      <w:r w:rsidRPr="00A640DD">
        <w:rPr>
          <w:rFonts w:ascii="Times New Roman" w:hAnsi="Times New Roman" w:cs="Times New Roman"/>
          <w:i/>
          <w:sz w:val="24"/>
          <w:szCs w:val="24"/>
        </w:rPr>
        <w:t>ред. Богом</w:t>
      </w:r>
      <w:r w:rsidRPr="00A640DD">
        <w:rPr>
          <w:rFonts w:ascii="Times New Roman" w:hAnsi="Times New Roman" w:cs="Times New Roman"/>
          <w:sz w:val="24"/>
          <w:szCs w:val="24"/>
        </w:rPr>
        <w:t xml:space="preserve">) нечестивые, находясь на своих преступных путях? Не дольше, чем </w:t>
      </w:r>
      <w:proofErr w:type="spellStart"/>
      <w:r w:rsidRPr="00A640DD">
        <w:rPr>
          <w:rFonts w:ascii="Times New Roman" w:hAnsi="Times New Roman" w:cs="Times New Roman"/>
          <w:sz w:val="24"/>
          <w:szCs w:val="24"/>
        </w:rPr>
        <w:t>терпелись</w:t>
      </w:r>
      <w:proofErr w:type="spellEnd"/>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допотопные</w:t>
      </w:r>
      <w:proofErr w:type="gramEnd"/>
      <w:r w:rsidRPr="00A640DD">
        <w:rPr>
          <w:rFonts w:ascii="Times New Roman" w:hAnsi="Times New Roman" w:cs="Times New Roman"/>
          <w:sz w:val="24"/>
          <w:szCs w:val="24"/>
        </w:rPr>
        <w:t xml:space="preserve"> люди после того, как Ной вошёл в ковчег, или жители Содома — после того, как Лот покинул их оскверняющее присутствие. Если бы в Содоме нашлось хотя бы десять праведников, множество его нечестивых жителей были бы пощажены ради них. Но </w:t>
      </w:r>
      <w:r w:rsidRPr="00A640DD">
        <w:rPr>
          <w:rFonts w:ascii="Times New Roman" w:hAnsi="Times New Roman" w:cs="Times New Roman"/>
          <w:b/>
          <w:sz w:val="24"/>
          <w:szCs w:val="24"/>
        </w:rPr>
        <w:t>нечестивые будут презирать, насмехаться и угнетать именно тех, благодаря кому они до сих пор могут продолжать наслаждаться жизнью и всеми её благами</w:t>
      </w:r>
      <w:r w:rsidRPr="00A640DD">
        <w:rPr>
          <w:rFonts w:ascii="Times New Roman" w:hAnsi="Times New Roman" w:cs="Times New Roman"/>
          <w:sz w:val="24"/>
          <w:szCs w:val="24"/>
        </w:rPr>
        <w:t xml:space="preserve">.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lastRenderedPageBreak/>
        <w:t>Стих 25:</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«Тогда </w:t>
      </w:r>
      <w:proofErr w:type="spellStart"/>
      <w:r w:rsidRPr="00A640DD">
        <w:rPr>
          <w:rFonts w:ascii="Times New Roman" w:hAnsi="Times New Roman" w:cs="Times New Roman"/>
          <w:iCs/>
          <w:color w:val="000000"/>
          <w:sz w:val="24"/>
          <w:szCs w:val="24"/>
        </w:rPr>
        <w:t>Ариох</w:t>
      </w:r>
      <w:proofErr w:type="spellEnd"/>
      <w:r w:rsidRPr="00A640DD">
        <w:rPr>
          <w:rFonts w:ascii="Times New Roman" w:hAnsi="Times New Roman" w:cs="Times New Roman"/>
          <w:iCs/>
          <w:color w:val="000000"/>
          <w:sz w:val="24"/>
          <w:szCs w:val="24"/>
        </w:rPr>
        <w:t xml:space="preserve"> немедленно привел Даниила к царю и сказал ему: я нашел из пленных сынов Иудеи человека, который может открыть царю значение [сна]».</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Для сановников и придворных всегда было характерно стремление снискать расположение правителя. Так и здесь </w:t>
      </w:r>
      <w:proofErr w:type="spellStart"/>
      <w:r w:rsidRPr="00A640DD">
        <w:rPr>
          <w:rFonts w:ascii="Times New Roman" w:hAnsi="Times New Roman" w:cs="Times New Roman"/>
          <w:sz w:val="24"/>
          <w:szCs w:val="24"/>
          <w:u w:val="single"/>
        </w:rPr>
        <w:t>Ариох</w:t>
      </w:r>
      <w:proofErr w:type="spellEnd"/>
      <w:r w:rsidRPr="00A640DD">
        <w:rPr>
          <w:rFonts w:ascii="Times New Roman" w:hAnsi="Times New Roman" w:cs="Times New Roman"/>
          <w:sz w:val="24"/>
          <w:szCs w:val="24"/>
          <w:u w:val="single"/>
        </w:rPr>
        <w:t xml:space="preserve"> заявил, будто он сам нашёл человека, способного раскрыть желаемое истолкование</w:t>
      </w:r>
      <w:r w:rsidRPr="00A640DD">
        <w:rPr>
          <w:rFonts w:ascii="Times New Roman" w:hAnsi="Times New Roman" w:cs="Times New Roman"/>
          <w:sz w:val="24"/>
          <w:szCs w:val="24"/>
        </w:rPr>
        <w:t xml:space="preserve">, как если бы, движимый великой заботой о царе, он лично искал того, кто мог бы разрешить трудность, и, наконец, его нашёл. Чтобы распознать этот обман главного палача, царю оставалось лишь вспомнить (что он, вероятно, и сделал) свою встречу с Даниилом (стих 16) и обещание Даниила открыть значение сна, если будет дано время.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26-28:</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«Царь сказал Даниилу, который назван был Валтасаром: можешь ли ты сказать мне сон, который я видел, и значение его? Даниил отвечал царю и сказал: тайны, о которой царь спрашивает, не могут открыть царю ни мудрецы, ни </w:t>
      </w:r>
      <w:proofErr w:type="spellStart"/>
      <w:r w:rsidRPr="00A640DD">
        <w:rPr>
          <w:rFonts w:ascii="Times New Roman" w:hAnsi="Times New Roman" w:cs="Times New Roman"/>
          <w:iCs/>
          <w:color w:val="000000"/>
          <w:sz w:val="24"/>
          <w:szCs w:val="24"/>
        </w:rPr>
        <w:t>обаятели</w:t>
      </w:r>
      <w:proofErr w:type="spellEnd"/>
      <w:r w:rsidRPr="00A640DD">
        <w:rPr>
          <w:rFonts w:ascii="Times New Roman" w:hAnsi="Times New Roman" w:cs="Times New Roman"/>
          <w:iCs/>
          <w:color w:val="000000"/>
          <w:sz w:val="24"/>
          <w:szCs w:val="24"/>
        </w:rPr>
        <w:t xml:space="preserve">, ни </w:t>
      </w:r>
      <w:proofErr w:type="spellStart"/>
      <w:r w:rsidRPr="00A640DD">
        <w:rPr>
          <w:rFonts w:ascii="Times New Roman" w:hAnsi="Times New Roman" w:cs="Times New Roman"/>
          <w:iCs/>
          <w:color w:val="000000"/>
          <w:sz w:val="24"/>
          <w:szCs w:val="24"/>
        </w:rPr>
        <w:t>тайноведцы</w:t>
      </w:r>
      <w:proofErr w:type="spellEnd"/>
      <w:r w:rsidRPr="00A640DD">
        <w:rPr>
          <w:rFonts w:ascii="Times New Roman" w:hAnsi="Times New Roman" w:cs="Times New Roman"/>
          <w:iCs/>
          <w:color w:val="000000"/>
          <w:sz w:val="24"/>
          <w:szCs w:val="24"/>
        </w:rPr>
        <w:t>, ни гадатели. Но есть на небесах Бог, открывающий тайны; и Он открыл царю Навуходоносору, что будет в последние дни. Сон твой и видения главы твоей на ложе твоем были такие».</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«Можешь ли ты сказать мне сон?» — с сомнением обратился царь к Даниилу, когда тот вошёл в его присутствие. Несмотря на прежнее знакомство с Даниилом, </w:t>
      </w:r>
      <w:r w:rsidRPr="00A640DD">
        <w:rPr>
          <w:rFonts w:ascii="Times New Roman" w:hAnsi="Times New Roman" w:cs="Times New Roman"/>
          <w:b/>
          <w:sz w:val="24"/>
          <w:szCs w:val="24"/>
        </w:rPr>
        <w:t xml:space="preserve">царь, по-видимому, сомневался в его способности — столь </w:t>
      </w:r>
      <w:proofErr w:type="gramStart"/>
      <w:r w:rsidRPr="00A640DD">
        <w:rPr>
          <w:rFonts w:ascii="Times New Roman" w:hAnsi="Times New Roman" w:cs="Times New Roman"/>
          <w:b/>
          <w:sz w:val="24"/>
          <w:szCs w:val="24"/>
        </w:rPr>
        <w:t>юного</w:t>
      </w:r>
      <w:proofErr w:type="gramEnd"/>
      <w:r w:rsidRPr="00A640DD">
        <w:rPr>
          <w:rFonts w:ascii="Times New Roman" w:hAnsi="Times New Roman" w:cs="Times New Roman"/>
          <w:b/>
          <w:sz w:val="24"/>
          <w:szCs w:val="24"/>
        </w:rPr>
        <w:t>, и неопытного — раскрыть то, в чём полностью потерпели неудачу пожилые и почтенные маги и волхвы</w:t>
      </w:r>
      <w:r w:rsidRPr="00A640DD">
        <w:rPr>
          <w:rFonts w:ascii="Times New Roman" w:hAnsi="Times New Roman" w:cs="Times New Roman"/>
          <w:sz w:val="24"/>
          <w:szCs w:val="24"/>
        </w:rPr>
        <w:t xml:space="preserve">. Даниил ясно заявил, что мудрецы, </w:t>
      </w:r>
      <w:proofErr w:type="spellStart"/>
      <w:r w:rsidRPr="00A640DD">
        <w:rPr>
          <w:rFonts w:ascii="Times New Roman" w:hAnsi="Times New Roman" w:cs="Times New Roman"/>
          <w:sz w:val="24"/>
          <w:szCs w:val="24"/>
        </w:rPr>
        <w:t>обаятели</w:t>
      </w:r>
      <w:proofErr w:type="spellEnd"/>
      <w:r w:rsidRPr="00A640DD">
        <w:rPr>
          <w:rFonts w:ascii="Times New Roman" w:hAnsi="Times New Roman" w:cs="Times New Roman"/>
          <w:sz w:val="24"/>
          <w:szCs w:val="24"/>
        </w:rPr>
        <w:t xml:space="preserve">, </w:t>
      </w:r>
      <w:proofErr w:type="spellStart"/>
      <w:r w:rsidRPr="00A640DD">
        <w:rPr>
          <w:rFonts w:ascii="Times New Roman" w:hAnsi="Times New Roman" w:cs="Times New Roman"/>
          <w:sz w:val="24"/>
          <w:szCs w:val="24"/>
        </w:rPr>
        <w:t>тайноведцы</w:t>
      </w:r>
      <w:proofErr w:type="spellEnd"/>
      <w:r w:rsidRPr="00A640DD">
        <w:rPr>
          <w:rFonts w:ascii="Times New Roman" w:hAnsi="Times New Roman" w:cs="Times New Roman"/>
          <w:sz w:val="24"/>
          <w:szCs w:val="24"/>
        </w:rPr>
        <w:t xml:space="preserve"> и гадатели не могут открыть эту тайну. Она выше их возможностей. Поэтому царь не должен гневаться на них и не должен полагаться на их бессильные суеверия. Далее он представляет истинного Бога, правящего на небесах, как единственного, кто открывает тайны. И именно Он, говорит Даниил, открыл царю Навуходоносору, что произойдёт в последние дни.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29, 30:</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«Ты, царь, на ложе твоем думал о том, что будет после сего? и Открывающий тайны показал тебе то, что будет. А мне тайна сия открыта не потому, чтобы я был мудрее всех живущих, но для того, чтобы открыто было царю разумение и чтобы ты узнал помышления сердца твоего».</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Здесь раскрывается ещё одна похвальная черта характера Навуходоносора. В отличие от некоторых правителей, погрязших в безумии и разврате без мысли о будущем, он размышлял о грядущих днях, с тревожным желанием узнать, какими событиями они будут наполнены. </w:t>
      </w:r>
      <w:r w:rsidRPr="00A640DD">
        <w:rPr>
          <w:rFonts w:ascii="Times New Roman" w:hAnsi="Times New Roman" w:cs="Times New Roman"/>
          <w:b/>
          <w:sz w:val="24"/>
          <w:szCs w:val="24"/>
        </w:rPr>
        <w:t>Цель его размышлений, несомненно, заключалась в том, чтобы лучше уметь мудро распоряжаться настоящим</w:t>
      </w:r>
      <w:r w:rsidRPr="00A640DD">
        <w:rPr>
          <w:rFonts w:ascii="Times New Roman" w:hAnsi="Times New Roman" w:cs="Times New Roman"/>
          <w:sz w:val="24"/>
          <w:szCs w:val="24"/>
        </w:rPr>
        <w:t xml:space="preserve">. Поэтому </w:t>
      </w:r>
      <w:r w:rsidRPr="00A640DD">
        <w:rPr>
          <w:rFonts w:ascii="Times New Roman" w:hAnsi="Times New Roman" w:cs="Times New Roman"/>
          <w:b/>
          <w:sz w:val="24"/>
          <w:szCs w:val="24"/>
        </w:rPr>
        <w:t>Бог даровал ему этот сон, который следует считать знаком Божьего благоволения к царю</w:t>
      </w:r>
      <w:r w:rsidRPr="00A640DD">
        <w:rPr>
          <w:rFonts w:ascii="Times New Roman" w:hAnsi="Times New Roman" w:cs="Times New Roman"/>
          <w:sz w:val="24"/>
          <w:szCs w:val="24"/>
        </w:rPr>
        <w:t xml:space="preserve">, ибо было много других путей, с помощью которых истина, заключённая в этом сне, могла бы быть открыта — во славу Божьего имени и на благо Его народа, как тогда, так и для будущих поколений. Однако </w:t>
      </w:r>
      <w:r w:rsidRPr="00A640DD">
        <w:rPr>
          <w:rFonts w:ascii="Times New Roman" w:hAnsi="Times New Roman" w:cs="Times New Roman"/>
          <w:b/>
          <w:sz w:val="24"/>
          <w:szCs w:val="24"/>
        </w:rPr>
        <w:t>Бог не хотел действовать ради царя независимо от Своего народа</w:t>
      </w:r>
      <w:r w:rsidRPr="00A640DD">
        <w:rPr>
          <w:rFonts w:ascii="Times New Roman" w:hAnsi="Times New Roman" w:cs="Times New Roman"/>
          <w:sz w:val="24"/>
          <w:szCs w:val="24"/>
        </w:rPr>
        <w:t xml:space="preserve">; поэтому, хотя Он дал сон царю, толкование было послано через одного из Его признанных слуг. </w:t>
      </w:r>
      <w:r w:rsidRPr="00A640DD">
        <w:rPr>
          <w:rFonts w:ascii="Times New Roman" w:hAnsi="Times New Roman" w:cs="Times New Roman"/>
          <w:b/>
          <w:sz w:val="24"/>
          <w:szCs w:val="24"/>
        </w:rPr>
        <w:t>Даниил прежде всего отверг всякую личную заслугу в этом событии</w:t>
      </w:r>
      <w:r w:rsidRPr="00A640DD">
        <w:rPr>
          <w:rFonts w:ascii="Times New Roman" w:hAnsi="Times New Roman" w:cs="Times New Roman"/>
          <w:sz w:val="24"/>
          <w:szCs w:val="24"/>
        </w:rPr>
        <w:t>, а затем, чтобы немного смягчить возможную гордыню царя от того, что на него обратил внимание</w:t>
      </w:r>
      <w:proofErr w:type="gramStart"/>
      <w:r w:rsidRPr="00A640DD">
        <w:rPr>
          <w:rFonts w:ascii="Times New Roman" w:hAnsi="Times New Roman" w:cs="Times New Roman"/>
          <w:sz w:val="24"/>
          <w:szCs w:val="24"/>
        </w:rPr>
        <w:t xml:space="preserve"> С</w:t>
      </w:r>
      <w:proofErr w:type="gramEnd"/>
      <w:r w:rsidRPr="00A640DD">
        <w:rPr>
          <w:rFonts w:ascii="Times New Roman" w:hAnsi="Times New Roman" w:cs="Times New Roman"/>
          <w:sz w:val="24"/>
          <w:szCs w:val="24"/>
        </w:rPr>
        <w:t xml:space="preserve">ам Бог небесный, он косвенно дал понять, что, хотя сон был дан ему, толкование послано не только ради него, но и ради тех, через кого оно могло быть наилучшим образом открыто. Ах! </w:t>
      </w:r>
      <w:r w:rsidRPr="00A640DD">
        <w:rPr>
          <w:rFonts w:ascii="Times New Roman" w:hAnsi="Times New Roman" w:cs="Times New Roman"/>
          <w:b/>
          <w:sz w:val="24"/>
          <w:szCs w:val="24"/>
        </w:rPr>
        <w:t>У Бога были там</w:t>
      </w:r>
      <w:proofErr w:type="gramStart"/>
      <w:r w:rsidRPr="00A640DD">
        <w:rPr>
          <w:rFonts w:ascii="Times New Roman" w:hAnsi="Times New Roman" w:cs="Times New Roman"/>
          <w:b/>
          <w:sz w:val="24"/>
          <w:szCs w:val="24"/>
        </w:rPr>
        <w:t xml:space="preserve"> С</w:t>
      </w:r>
      <w:proofErr w:type="gramEnd"/>
      <w:r w:rsidRPr="00A640DD">
        <w:rPr>
          <w:rFonts w:ascii="Times New Roman" w:hAnsi="Times New Roman" w:cs="Times New Roman"/>
          <w:b/>
          <w:sz w:val="24"/>
          <w:szCs w:val="24"/>
        </w:rPr>
        <w:t>вои слуги, и ради них Он действовал</w:t>
      </w:r>
      <w:r w:rsidRPr="00A640DD">
        <w:rPr>
          <w:rFonts w:ascii="Times New Roman" w:hAnsi="Times New Roman" w:cs="Times New Roman"/>
          <w:sz w:val="24"/>
          <w:szCs w:val="24"/>
        </w:rPr>
        <w:t xml:space="preserve">. Они для Него ценнее самых могущественных царей и властителей земли. </w:t>
      </w:r>
      <w:r w:rsidRPr="00A640DD">
        <w:rPr>
          <w:rFonts w:ascii="Times New Roman" w:hAnsi="Times New Roman" w:cs="Times New Roman"/>
          <w:sz w:val="24"/>
          <w:szCs w:val="24"/>
          <w:u w:val="single"/>
        </w:rPr>
        <w:t>Если бы не они, царь, возможно, никогда бы не получил толкование сна — а возможно, и самого сна</w:t>
      </w:r>
      <w:r w:rsidRPr="00A640DD">
        <w:rPr>
          <w:rFonts w:ascii="Times New Roman" w:hAnsi="Times New Roman" w:cs="Times New Roman"/>
          <w:sz w:val="24"/>
          <w:szCs w:val="24"/>
        </w:rPr>
        <w:t xml:space="preserve">. Так, если проследить источник всех милостей, на ком бы они ни были явлены, окажется, что они даруются из-за любви Бога к Своим детям. Насколько всеобъемлющим было Божье действие в этом случае! Одним этим актом — открытием сна царю через Даниила — Бог достиг следующих целей: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lastRenderedPageBreak/>
        <w:t xml:space="preserve">(1) исполнил желание царя;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(2) спас</w:t>
      </w:r>
      <w:proofErr w:type="gramStart"/>
      <w:r w:rsidRPr="00A640DD">
        <w:rPr>
          <w:rFonts w:ascii="Times New Roman" w:hAnsi="Times New Roman" w:cs="Times New Roman"/>
          <w:sz w:val="24"/>
          <w:szCs w:val="24"/>
        </w:rPr>
        <w:t xml:space="preserve"> С</w:t>
      </w:r>
      <w:proofErr w:type="gramEnd"/>
      <w:r w:rsidRPr="00A640DD">
        <w:rPr>
          <w:rFonts w:ascii="Times New Roman" w:hAnsi="Times New Roman" w:cs="Times New Roman"/>
          <w:sz w:val="24"/>
          <w:szCs w:val="24"/>
        </w:rPr>
        <w:t xml:space="preserve">воих слуг, уповавших на Него;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(3) дал знание о Своём истинном имени халдейскому народу;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(4) посрамил ложные системы волхвов и магов; 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(5) прославил Своё имя и возвысил</w:t>
      </w:r>
      <w:proofErr w:type="gramStart"/>
      <w:r w:rsidRPr="00A640DD">
        <w:rPr>
          <w:rFonts w:ascii="Times New Roman" w:hAnsi="Times New Roman" w:cs="Times New Roman"/>
          <w:sz w:val="24"/>
          <w:szCs w:val="24"/>
        </w:rPr>
        <w:t xml:space="preserve"> С</w:t>
      </w:r>
      <w:proofErr w:type="gramEnd"/>
      <w:r w:rsidRPr="00A640DD">
        <w:rPr>
          <w:rFonts w:ascii="Times New Roman" w:hAnsi="Times New Roman" w:cs="Times New Roman"/>
          <w:sz w:val="24"/>
          <w:szCs w:val="24"/>
        </w:rPr>
        <w:t xml:space="preserve">воих слуг в глазах окружающих.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31-35:</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«Тебе, царь, было такое видение: вот, какой-то большой истукан; огромный был этот истукан, в чрезвычайном блеске стоял он пред тобою, и страшен был вид его. У этого истукана голова была из чистого золота, грудь его и руки его - из серебра, чрево его и бедра его медные, голени его железные, ноги его частью железные, частью глиняные. Ты видел его, доколе камень не оторвался от горы без содействия рук, ударил в истукана, в железные и глиняные ноги его, и разбил их. Тогда все вместе раздробилось: железо, глина, медь, серебро и золото сделались как прах на летних гумнах, и ветер унес их, и следа не осталось от них; а камень, разбивший истукана, сделался великою горою и наполнил всю землю».</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b/>
          <w:sz w:val="24"/>
          <w:szCs w:val="24"/>
        </w:rPr>
        <w:t>Навуходоносор</w:t>
      </w:r>
      <w:r w:rsidRPr="00A640DD">
        <w:rPr>
          <w:rFonts w:ascii="Times New Roman" w:hAnsi="Times New Roman" w:cs="Times New Roman"/>
          <w:sz w:val="24"/>
          <w:szCs w:val="24"/>
        </w:rPr>
        <w:t xml:space="preserve">, исповедуя халдейскую религию, </w:t>
      </w:r>
      <w:r w:rsidRPr="00A640DD">
        <w:rPr>
          <w:rFonts w:ascii="Times New Roman" w:hAnsi="Times New Roman" w:cs="Times New Roman"/>
          <w:b/>
          <w:sz w:val="24"/>
          <w:szCs w:val="24"/>
        </w:rPr>
        <w:t>был идолопоклонником</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Статуя</w:t>
      </w:r>
      <w:r w:rsidRPr="00A640DD">
        <w:rPr>
          <w:rFonts w:ascii="Times New Roman" w:hAnsi="Times New Roman" w:cs="Times New Roman"/>
          <w:sz w:val="24"/>
          <w:szCs w:val="24"/>
        </w:rPr>
        <w:t xml:space="preserve"> (истукан) </w:t>
      </w:r>
      <w:r w:rsidRPr="00A640DD">
        <w:rPr>
          <w:rFonts w:ascii="Times New Roman" w:hAnsi="Times New Roman" w:cs="Times New Roman"/>
          <w:b/>
          <w:sz w:val="24"/>
          <w:szCs w:val="24"/>
        </w:rPr>
        <w:t>была для него объектом, который сразу же вызывал бы у него внимание и почтение</w:t>
      </w:r>
      <w:r w:rsidRPr="00A640DD">
        <w:rPr>
          <w:rFonts w:ascii="Times New Roman" w:hAnsi="Times New Roman" w:cs="Times New Roman"/>
          <w:sz w:val="24"/>
          <w:szCs w:val="24"/>
        </w:rPr>
        <w:t xml:space="preserve">. Более того, земные царства, которые, как мы увидим далее, представлены этим истуканом, также имели для него высокую ценность и значимость. Ум, не просвещённый светом откровения, был не способен правильно оценить земные богатства и славу и взглянуть на земные правительства в их истинном свете. </w:t>
      </w:r>
      <w:r w:rsidRPr="00A640DD">
        <w:rPr>
          <w:rFonts w:ascii="Times New Roman" w:hAnsi="Times New Roman" w:cs="Times New Roman"/>
          <w:b/>
          <w:sz w:val="24"/>
          <w:szCs w:val="24"/>
        </w:rPr>
        <w:t>Отсюда — поразительное соответствие между его оценкой этих вещей и символами, в которых они ему были представлены</w:t>
      </w:r>
      <w:r w:rsidRPr="00A640DD">
        <w:rPr>
          <w:rFonts w:ascii="Times New Roman" w:hAnsi="Times New Roman" w:cs="Times New Roman"/>
          <w:sz w:val="24"/>
          <w:szCs w:val="24"/>
        </w:rPr>
        <w:t xml:space="preserve">. </w:t>
      </w:r>
      <w:r w:rsidRPr="00A640DD">
        <w:rPr>
          <w:rFonts w:ascii="Times New Roman" w:hAnsi="Times New Roman" w:cs="Times New Roman"/>
          <w:sz w:val="24"/>
          <w:szCs w:val="24"/>
          <w:u w:val="single"/>
        </w:rPr>
        <w:t>Для него они предстали в виде великого истукана — объекта, достойного, по его представлению, чести и восхищения</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У Даниила же дело обстояло совершенно иначе</w:t>
      </w:r>
      <w:r w:rsidRPr="00A640DD">
        <w:rPr>
          <w:rFonts w:ascii="Times New Roman" w:hAnsi="Times New Roman" w:cs="Times New Roman"/>
          <w:sz w:val="24"/>
          <w:szCs w:val="24"/>
        </w:rPr>
        <w:t xml:space="preserve">. Он мог видеть истинную сущность всякого величия и славы, не основанных на Божьем благоволении и одобрении; </w:t>
      </w:r>
      <w:r w:rsidRPr="00A640DD">
        <w:rPr>
          <w:rFonts w:ascii="Times New Roman" w:hAnsi="Times New Roman" w:cs="Times New Roman"/>
          <w:sz w:val="24"/>
          <w:szCs w:val="24"/>
          <w:u w:val="single"/>
        </w:rPr>
        <w:t>поэтому для него те же земные царства впоследствии были показаны (см. главу 7) в образе свирепых и хищных диких зверей</w:t>
      </w:r>
      <w:r w:rsidRPr="00A640DD">
        <w:rPr>
          <w:rFonts w:ascii="Times New Roman" w:hAnsi="Times New Roman" w:cs="Times New Roman"/>
          <w:sz w:val="24"/>
          <w:szCs w:val="24"/>
        </w:rPr>
        <w:t xml:space="preserve">.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Но </w:t>
      </w:r>
      <w:r w:rsidRPr="00A640DD">
        <w:rPr>
          <w:rFonts w:ascii="Times New Roman" w:hAnsi="Times New Roman" w:cs="Times New Roman"/>
          <w:sz w:val="24"/>
          <w:szCs w:val="24"/>
          <w:u w:val="single"/>
        </w:rPr>
        <w:t>как удивительно хорошо был подобран этот образ, чтобы донести до разума Навуходоносора великую и необходимую истину</w:t>
      </w:r>
      <w:r w:rsidRPr="00A640DD">
        <w:rPr>
          <w:rFonts w:ascii="Times New Roman" w:hAnsi="Times New Roman" w:cs="Times New Roman"/>
          <w:sz w:val="24"/>
          <w:szCs w:val="24"/>
        </w:rPr>
        <w:t xml:space="preserve">. Кроме того, что в этом сне был изображён ход событий через весь ход истории — на благо народа Божьего, — </w:t>
      </w:r>
      <w:r w:rsidRPr="00A640DD">
        <w:rPr>
          <w:rFonts w:ascii="Times New Roman" w:hAnsi="Times New Roman" w:cs="Times New Roman"/>
          <w:b/>
          <w:sz w:val="24"/>
          <w:szCs w:val="24"/>
        </w:rPr>
        <w:t>Бог хотел показать Навуходоносору полную пустоту и ничтожность земной пышности и славы</w:t>
      </w:r>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И как это можно было сделать более выразительно, чем через истукан, который начинался с самого драгоценного металла постепенно переходящего к более дешёвым, пока, наконец, все не завершилось самым грубым и неустойчивым материалом — железом, смешанным с глиной, — а затем всё это разбивается в прах и обращается мякину, без остатка уносится ветром и исчезает, после чего его место занимает нечто вечное, и</w:t>
      </w:r>
      <w:proofErr w:type="gramEnd"/>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обладающее</w:t>
      </w:r>
      <w:proofErr w:type="gramEnd"/>
      <w:r w:rsidRPr="00A640DD">
        <w:rPr>
          <w:rFonts w:ascii="Times New Roman" w:hAnsi="Times New Roman" w:cs="Times New Roman"/>
          <w:sz w:val="24"/>
          <w:szCs w:val="24"/>
        </w:rPr>
        <w:t xml:space="preserve"> небесной ценностью? Так Бог хотел показать сынам человеческим, что </w:t>
      </w:r>
      <w:r w:rsidRPr="00A640DD">
        <w:rPr>
          <w:rFonts w:ascii="Times New Roman" w:hAnsi="Times New Roman" w:cs="Times New Roman"/>
          <w:b/>
          <w:sz w:val="24"/>
          <w:szCs w:val="24"/>
        </w:rPr>
        <w:t>земные царства исчезнут, а земное величие и слава, подобно мыльному пузырю, лопнут и исчезнут</w:t>
      </w:r>
      <w:r w:rsidRPr="00A640DD">
        <w:rPr>
          <w:rFonts w:ascii="Times New Roman" w:hAnsi="Times New Roman" w:cs="Times New Roman"/>
          <w:sz w:val="24"/>
          <w:szCs w:val="24"/>
        </w:rPr>
        <w:t xml:space="preserve">; а Царство Божье утвердится на их месте, чтобы стоять вовек, и все, кто принадлежит ему, будут пребывать под сенью его мирных крыл во веки веков. Но это — упреждение событий.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36-38:</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«Вот сон! Скажем пред царем и значение его. Ты, царь, царь царей, которому Бог небесный даровал царство, власть, силу и славу, и всех сынов человеческих, где бы они ни жили, зверей земных и птиц небесных Он отдал в твои руки и поставил тебя владыкою над всеми ими. Ты - это золотая голова!».</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Здесь открывается одна из величайших глав человеческой истории. Восемь коротких стихов вдохновенного повествования содержат всю суть, но эта суть охватывает всю </w:t>
      </w:r>
      <w:r w:rsidRPr="00A640DD">
        <w:rPr>
          <w:rFonts w:ascii="Times New Roman" w:hAnsi="Times New Roman" w:cs="Times New Roman"/>
          <w:sz w:val="24"/>
          <w:szCs w:val="24"/>
        </w:rPr>
        <w:lastRenderedPageBreak/>
        <w:t xml:space="preserve">историю человеческого величия и власти. Несколько минут достаточно, чтобы запомнить ее, но период, охватываемый этим пророчеством, начинается более чем за двадцать пять веков до нашего времени и простирается через восстание и падение царств, через возникновение и разрушение империй, через эпохи и века, через наш собственный день — и вплоть до вечности. Оно столь всеобъемлюще, что включает в себя всё это; и в то же время столь детально, что дает все основные очертания земных царств от тех времен до наших дней. Человеческая мудрость никогда не </w:t>
      </w:r>
      <w:proofErr w:type="spellStart"/>
      <w:r w:rsidRPr="00A640DD">
        <w:rPr>
          <w:rFonts w:ascii="Times New Roman" w:hAnsi="Times New Roman" w:cs="Times New Roman"/>
          <w:sz w:val="24"/>
          <w:szCs w:val="24"/>
        </w:rPr>
        <w:t>создавал</w:t>
      </w:r>
      <w:proofErr w:type="gramStart"/>
      <w:r w:rsidRPr="00A640DD">
        <w:rPr>
          <w:rFonts w:ascii="Times New Roman" w:hAnsi="Times New Roman" w:cs="Times New Roman"/>
          <w:sz w:val="24"/>
          <w:szCs w:val="24"/>
        </w:rPr>
        <w:t>a</w:t>
      </w:r>
      <w:proofErr w:type="spellEnd"/>
      <w:proofErr w:type="gramEnd"/>
      <w:r w:rsidRPr="00A640DD">
        <w:rPr>
          <w:rFonts w:ascii="Times New Roman" w:hAnsi="Times New Roman" w:cs="Times New Roman"/>
          <w:sz w:val="24"/>
          <w:szCs w:val="24"/>
        </w:rPr>
        <w:t xml:space="preserve"> столь краткой записи, содержащей в себе столь многое. Человеческий язык никогда не излагал в столь немногих словах такой объем исторической истины. Здесь — перст Божий. Пусть же урок будет принят нами с должным вниманием.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С каким интересом и изумлением должен был слушать царь, когда пророк возвестил ему, что он (точнее, его царство, ибо царь здесь олицетворяет свое царство, см. следующий стих) — золотая голова величественного истукана. Древние цари были благодарны за успех; </w:t>
      </w:r>
      <w:r w:rsidRPr="00A640DD">
        <w:rPr>
          <w:rFonts w:ascii="Times New Roman" w:hAnsi="Times New Roman" w:cs="Times New Roman"/>
          <w:sz w:val="24"/>
          <w:szCs w:val="24"/>
          <w:u w:val="single"/>
        </w:rPr>
        <w:t>и в случаях процветания божеству-покровителю, которому они приписывали свои достижения, они посвящали богатейшие дары и преданное служение</w:t>
      </w:r>
      <w:r w:rsidRPr="00A640DD">
        <w:rPr>
          <w:rFonts w:ascii="Times New Roman" w:hAnsi="Times New Roman" w:cs="Times New Roman"/>
          <w:sz w:val="24"/>
          <w:szCs w:val="24"/>
        </w:rPr>
        <w:t xml:space="preserve">. </w:t>
      </w:r>
      <w:r w:rsidRPr="00A640DD">
        <w:rPr>
          <w:rFonts w:ascii="Times New Roman" w:hAnsi="Times New Roman" w:cs="Times New Roman"/>
          <w:sz w:val="24"/>
          <w:szCs w:val="24"/>
          <w:u w:val="single"/>
        </w:rPr>
        <w:t>Даниил косвенно указывает царю, что в этом случае все это должно быть обращено к Богу небесному, ибо Он даровал ему царство и поставил владыкой над всем</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Это должно было удержать царя от гордыни</w:t>
      </w:r>
      <w:r w:rsidRPr="00A640DD">
        <w:rPr>
          <w:rFonts w:ascii="Times New Roman" w:hAnsi="Times New Roman" w:cs="Times New Roman"/>
          <w:sz w:val="24"/>
          <w:szCs w:val="24"/>
        </w:rPr>
        <w:t xml:space="preserve">, чтобы он не думал, будто достиг положения своей собственной силой и мудростью, и должно было пробудить в его сердце благодарность к истинному Богу.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Царство Вавилонское, </w:t>
      </w:r>
      <w:proofErr w:type="gramStart"/>
      <w:r w:rsidRPr="00A640DD">
        <w:rPr>
          <w:rFonts w:ascii="Times New Roman" w:hAnsi="Times New Roman" w:cs="Times New Roman"/>
          <w:sz w:val="24"/>
          <w:szCs w:val="24"/>
        </w:rPr>
        <w:t>которое</w:t>
      </w:r>
      <w:proofErr w:type="gramEnd"/>
      <w:r w:rsidRPr="00A640DD">
        <w:rPr>
          <w:rFonts w:ascii="Times New Roman" w:hAnsi="Times New Roman" w:cs="Times New Roman"/>
          <w:sz w:val="24"/>
          <w:szCs w:val="24"/>
        </w:rPr>
        <w:t xml:space="preserve"> в конце концов стало золотой головой великого исторического истукана, было основано </w:t>
      </w:r>
      <w:proofErr w:type="spellStart"/>
      <w:r w:rsidRPr="00A640DD">
        <w:rPr>
          <w:rFonts w:ascii="Times New Roman" w:hAnsi="Times New Roman" w:cs="Times New Roman"/>
          <w:b/>
          <w:sz w:val="24"/>
          <w:szCs w:val="24"/>
        </w:rPr>
        <w:t>Нимродом</w:t>
      </w:r>
      <w:proofErr w:type="spellEnd"/>
      <w:r w:rsidRPr="00A640DD">
        <w:rPr>
          <w:rFonts w:ascii="Times New Roman" w:hAnsi="Times New Roman" w:cs="Times New Roman"/>
          <w:b/>
          <w:sz w:val="24"/>
          <w:szCs w:val="24"/>
        </w:rPr>
        <w:t>, правнуком Ноя</w:t>
      </w:r>
      <w:r w:rsidRPr="00A640DD">
        <w:rPr>
          <w:rFonts w:ascii="Times New Roman" w:hAnsi="Times New Roman" w:cs="Times New Roman"/>
          <w:sz w:val="24"/>
          <w:szCs w:val="24"/>
        </w:rPr>
        <w:t>, более чем за две тысячи лет до Христа: «</w:t>
      </w:r>
      <w:proofErr w:type="spellStart"/>
      <w:r w:rsidRPr="00A640DD">
        <w:rPr>
          <w:rFonts w:ascii="Times New Roman" w:hAnsi="Times New Roman" w:cs="Times New Roman"/>
          <w:sz w:val="24"/>
          <w:szCs w:val="24"/>
        </w:rPr>
        <w:t>Хуш</w:t>
      </w:r>
      <w:proofErr w:type="spellEnd"/>
      <w:r w:rsidRPr="00A640DD">
        <w:rPr>
          <w:rFonts w:ascii="Times New Roman" w:hAnsi="Times New Roman" w:cs="Times New Roman"/>
          <w:sz w:val="24"/>
          <w:szCs w:val="24"/>
        </w:rPr>
        <w:t xml:space="preserve"> родил также </w:t>
      </w:r>
      <w:proofErr w:type="spellStart"/>
      <w:r w:rsidRPr="00A640DD">
        <w:rPr>
          <w:rFonts w:ascii="Times New Roman" w:hAnsi="Times New Roman" w:cs="Times New Roman"/>
          <w:sz w:val="24"/>
          <w:szCs w:val="24"/>
        </w:rPr>
        <w:t>Нимрода</w:t>
      </w:r>
      <w:proofErr w:type="spellEnd"/>
      <w:r w:rsidRPr="00A640DD">
        <w:rPr>
          <w:rFonts w:ascii="Times New Roman" w:hAnsi="Times New Roman" w:cs="Times New Roman"/>
          <w:sz w:val="24"/>
          <w:szCs w:val="24"/>
        </w:rPr>
        <w:t xml:space="preserve">: сей начал быть </w:t>
      </w:r>
      <w:proofErr w:type="gramStart"/>
      <w:r w:rsidRPr="00A640DD">
        <w:rPr>
          <w:rFonts w:ascii="Times New Roman" w:hAnsi="Times New Roman" w:cs="Times New Roman"/>
          <w:sz w:val="24"/>
          <w:szCs w:val="24"/>
        </w:rPr>
        <w:t>силен</w:t>
      </w:r>
      <w:proofErr w:type="gramEnd"/>
      <w:r w:rsidRPr="00A640DD">
        <w:rPr>
          <w:rFonts w:ascii="Times New Roman" w:hAnsi="Times New Roman" w:cs="Times New Roman"/>
          <w:sz w:val="24"/>
          <w:szCs w:val="24"/>
        </w:rPr>
        <w:t xml:space="preserve"> на земле. Он был сильный зверолов пред Господом; потому и говориться: сильный зверолов, как </w:t>
      </w:r>
      <w:proofErr w:type="spellStart"/>
      <w:r w:rsidRPr="00A640DD">
        <w:rPr>
          <w:rFonts w:ascii="Times New Roman" w:hAnsi="Times New Roman" w:cs="Times New Roman"/>
          <w:sz w:val="24"/>
          <w:szCs w:val="24"/>
        </w:rPr>
        <w:t>Нимрод</w:t>
      </w:r>
      <w:proofErr w:type="spellEnd"/>
      <w:r w:rsidRPr="00A640DD">
        <w:rPr>
          <w:rFonts w:ascii="Times New Roman" w:hAnsi="Times New Roman" w:cs="Times New Roman"/>
          <w:sz w:val="24"/>
          <w:szCs w:val="24"/>
        </w:rPr>
        <w:t xml:space="preserve">, пред Господом. Царство его вначале составляли: Вавилон, </w:t>
      </w:r>
      <w:proofErr w:type="spellStart"/>
      <w:r w:rsidRPr="00A640DD">
        <w:rPr>
          <w:rFonts w:ascii="Times New Roman" w:hAnsi="Times New Roman" w:cs="Times New Roman"/>
          <w:sz w:val="24"/>
          <w:szCs w:val="24"/>
        </w:rPr>
        <w:t>Эрех</w:t>
      </w:r>
      <w:proofErr w:type="spellEnd"/>
      <w:r w:rsidRPr="00A640DD">
        <w:rPr>
          <w:rFonts w:ascii="Times New Roman" w:hAnsi="Times New Roman" w:cs="Times New Roman"/>
          <w:sz w:val="24"/>
          <w:szCs w:val="24"/>
        </w:rPr>
        <w:t xml:space="preserve">, Аккад и </w:t>
      </w:r>
      <w:proofErr w:type="spellStart"/>
      <w:r w:rsidRPr="00A640DD">
        <w:rPr>
          <w:rFonts w:ascii="Times New Roman" w:hAnsi="Times New Roman" w:cs="Times New Roman"/>
          <w:sz w:val="24"/>
          <w:szCs w:val="24"/>
        </w:rPr>
        <w:t>Халне</w:t>
      </w:r>
      <w:proofErr w:type="spellEnd"/>
      <w:r w:rsidRPr="00A640DD">
        <w:rPr>
          <w:rFonts w:ascii="Times New Roman" w:hAnsi="Times New Roman" w:cs="Times New Roman"/>
          <w:sz w:val="24"/>
          <w:szCs w:val="24"/>
        </w:rPr>
        <w:t xml:space="preserve">, в земле </w:t>
      </w:r>
      <w:proofErr w:type="spellStart"/>
      <w:r w:rsidRPr="00A640DD">
        <w:rPr>
          <w:rFonts w:ascii="Times New Roman" w:hAnsi="Times New Roman" w:cs="Times New Roman"/>
          <w:sz w:val="24"/>
          <w:szCs w:val="24"/>
        </w:rPr>
        <w:t>Сеннаар</w:t>
      </w:r>
      <w:proofErr w:type="spellEnd"/>
      <w:r w:rsidRPr="00A640DD">
        <w:rPr>
          <w:rFonts w:ascii="Times New Roman" w:hAnsi="Times New Roman" w:cs="Times New Roman"/>
          <w:sz w:val="24"/>
          <w:szCs w:val="24"/>
        </w:rPr>
        <w:t xml:space="preserve">» (Бытие 10:8–10). По-видимому, </w:t>
      </w:r>
      <w:proofErr w:type="spellStart"/>
      <w:r w:rsidRPr="00A640DD">
        <w:rPr>
          <w:rFonts w:ascii="Times New Roman" w:hAnsi="Times New Roman" w:cs="Times New Roman"/>
          <w:sz w:val="24"/>
          <w:szCs w:val="24"/>
        </w:rPr>
        <w:t>Нимрод</w:t>
      </w:r>
      <w:proofErr w:type="spellEnd"/>
      <w:r w:rsidRPr="00A640DD">
        <w:rPr>
          <w:rFonts w:ascii="Times New Roman" w:hAnsi="Times New Roman" w:cs="Times New Roman"/>
          <w:sz w:val="24"/>
          <w:szCs w:val="24"/>
        </w:rPr>
        <w:t xml:space="preserve"> также основал город Ниневию, который позднее стал столицей Ассирии</w:t>
      </w:r>
      <w:r w:rsidRPr="00A640DD">
        <w:rPr>
          <w:rStyle w:val="a6"/>
          <w:rFonts w:ascii="Times New Roman" w:hAnsi="Times New Roman"/>
          <w:sz w:val="24"/>
          <w:szCs w:val="24"/>
        </w:rPr>
        <w:footnoteReference w:id="1"/>
      </w:r>
      <w:r w:rsidRPr="00A640DD">
        <w:rPr>
          <w:rFonts w:ascii="Times New Roman" w:hAnsi="Times New Roman" w:cs="Times New Roman"/>
          <w:sz w:val="24"/>
          <w:szCs w:val="24"/>
        </w:rPr>
        <w:t xml:space="preserve">. Следующий краткий обзор истории Вавилона взят из «Универсальной энциклопедии Джонсона», статья «Вавилон» соответствует последним исследованиям по данному вопросу: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«Около 1270 года до н.э. ассирийские цари стали властелинами Халдеи, или </w:t>
      </w:r>
      <w:proofErr w:type="spellStart"/>
      <w:r w:rsidRPr="00A640DD">
        <w:rPr>
          <w:rFonts w:ascii="Times New Roman" w:hAnsi="Times New Roman" w:cs="Times New Roman"/>
          <w:sz w:val="24"/>
          <w:szCs w:val="24"/>
        </w:rPr>
        <w:t>Вавилонии</w:t>
      </w:r>
      <w:proofErr w:type="spellEnd"/>
      <w:r w:rsidRPr="00A640DD">
        <w:rPr>
          <w:rFonts w:ascii="Times New Roman" w:hAnsi="Times New Roman" w:cs="Times New Roman"/>
          <w:sz w:val="24"/>
          <w:szCs w:val="24"/>
        </w:rPr>
        <w:t xml:space="preserve">, столицей которой был Вавилон. Страной впоследствии правила ассирийская династия царей, царствовавших в Вавилоне, иногда вступавших в войну с теми, кто правил в самой Ассирии. В другое время вавилонские цари платили дань </w:t>
      </w:r>
      <w:proofErr w:type="gramStart"/>
      <w:r w:rsidRPr="00A640DD">
        <w:rPr>
          <w:rFonts w:ascii="Times New Roman" w:hAnsi="Times New Roman" w:cs="Times New Roman"/>
          <w:sz w:val="24"/>
          <w:szCs w:val="24"/>
        </w:rPr>
        <w:t>ассирийским</w:t>
      </w:r>
      <w:proofErr w:type="gramEnd"/>
      <w:r w:rsidRPr="00A640DD">
        <w:rPr>
          <w:rFonts w:ascii="Times New Roman" w:hAnsi="Times New Roman" w:cs="Times New Roman"/>
          <w:sz w:val="24"/>
          <w:szCs w:val="24"/>
        </w:rPr>
        <w:t xml:space="preserve">. Прошло несколько столетий, в течение которых история Вавилона остаётся почти белым пятном. Во времена </w:t>
      </w:r>
      <w:proofErr w:type="spellStart"/>
      <w:r w:rsidRPr="00A640DD">
        <w:rPr>
          <w:rFonts w:ascii="Times New Roman" w:hAnsi="Times New Roman" w:cs="Times New Roman"/>
          <w:sz w:val="24"/>
          <w:szCs w:val="24"/>
        </w:rPr>
        <w:t>Тиглатпалассара</w:t>
      </w:r>
      <w:proofErr w:type="spellEnd"/>
      <w:r w:rsidRPr="00A640DD">
        <w:rPr>
          <w:rFonts w:ascii="Times New Roman" w:hAnsi="Times New Roman" w:cs="Times New Roman"/>
          <w:sz w:val="24"/>
          <w:szCs w:val="24"/>
        </w:rPr>
        <w:t xml:space="preserve"> ассирийского на престол Вавилона взошёл </w:t>
      </w:r>
      <w:proofErr w:type="spellStart"/>
      <w:r w:rsidRPr="00A640DD">
        <w:rPr>
          <w:rFonts w:ascii="Times New Roman" w:hAnsi="Times New Roman" w:cs="Times New Roman"/>
          <w:sz w:val="24"/>
          <w:szCs w:val="24"/>
        </w:rPr>
        <w:t>Набонассар</w:t>
      </w:r>
      <w:proofErr w:type="spellEnd"/>
      <w:r w:rsidRPr="00A640DD">
        <w:rPr>
          <w:rFonts w:ascii="Times New Roman" w:hAnsi="Times New Roman" w:cs="Times New Roman"/>
          <w:sz w:val="24"/>
          <w:szCs w:val="24"/>
        </w:rPr>
        <w:t xml:space="preserve"> (747 г. до н.э.). Он известен благодаря хронологической эре, носящей его имя и начинающейся с 747 года до н.э. Около 720 года до н.э. </w:t>
      </w:r>
      <w:proofErr w:type="spellStart"/>
      <w:r w:rsidRPr="00A640DD">
        <w:rPr>
          <w:rFonts w:ascii="Times New Roman" w:hAnsi="Times New Roman" w:cs="Times New Roman"/>
          <w:sz w:val="24"/>
          <w:szCs w:val="24"/>
        </w:rPr>
        <w:t>Беродах</w:t>
      </w:r>
      <w:proofErr w:type="spellEnd"/>
      <w:r w:rsidRPr="00A640DD">
        <w:rPr>
          <w:rFonts w:ascii="Times New Roman" w:hAnsi="Times New Roman" w:cs="Times New Roman"/>
          <w:sz w:val="24"/>
          <w:szCs w:val="24"/>
        </w:rPr>
        <w:t xml:space="preserve"> </w:t>
      </w:r>
      <w:proofErr w:type="spellStart"/>
      <w:r w:rsidRPr="00A640DD">
        <w:rPr>
          <w:rFonts w:ascii="Times New Roman" w:hAnsi="Times New Roman" w:cs="Times New Roman"/>
          <w:sz w:val="24"/>
          <w:szCs w:val="24"/>
        </w:rPr>
        <w:t>Баладан</w:t>
      </w:r>
      <w:proofErr w:type="spellEnd"/>
      <w:r w:rsidRPr="00A640DD">
        <w:rPr>
          <w:rFonts w:ascii="Times New Roman" w:hAnsi="Times New Roman" w:cs="Times New Roman"/>
          <w:sz w:val="24"/>
          <w:szCs w:val="24"/>
        </w:rPr>
        <w:t xml:space="preserve"> стал царём Вавилона и послал послов к Езекии, царю Иудейскому (см. 4 Царств 20 и Исаия 39). Несколько лет спустя </w:t>
      </w:r>
      <w:proofErr w:type="spellStart"/>
      <w:r w:rsidRPr="00A640DD">
        <w:rPr>
          <w:rFonts w:ascii="Times New Roman" w:hAnsi="Times New Roman" w:cs="Times New Roman"/>
          <w:sz w:val="24"/>
          <w:szCs w:val="24"/>
        </w:rPr>
        <w:t>Саргон</w:t>
      </w:r>
      <w:proofErr w:type="spellEnd"/>
      <w:r w:rsidRPr="00A640DD">
        <w:rPr>
          <w:rFonts w:ascii="Times New Roman" w:hAnsi="Times New Roman" w:cs="Times New Roman"/>
          <w:sz w:val="24"/>
          <w:szCs w:val="24"/>
        </w:rPr>
        <w:t xml:space="preserve">, царь Ассирийский, победил и сверг </w:t>
      </w:r>
      <w:proofErr w:type="spellStart"/>
      <w:r w:rsidRPr="00A640DD">
        <w:rPr>
          <w:rFonts w:ascii="Times New Roman" w:hAnsi="Times New Roman" w:cs="Times New Roman"/>
          <w:sz w:val="24"/>
          <w:szCs w:val="24"/>
        </w:rPr>
        <w:t>Беродаха</w:t>
      </w:r>
      <w:proofErr w:type="spellEnd"/>
      <w:r w:rsidRPr="00A640DD">
        <w:rPr>
          <w:rFonts w:ascii="Times New Roman" w:hAnsi="Times New Roman" w:cs="Times New Roman"/>
          <w:sz w:val="24"/>
          <w:szCs w:val="24"/>
        </w:rPr>
        <w:t xml:space="preserve"> </w:t>
      </w:r>
      <w:proofErr w:type="spellStart"/>
      <w:r w:rsidRPr="00A640DD">
        <w:rPr>
          <w:rFonts w:ascii="Times New Roman" w:hAnsi="Times New Roman" w:cs="Times New Roman"/>
          <w:sz w:val="24"/>
          <w:szCs w:val="24"/>
        </w:rPr>
        <w:t>Баладана</w:t>
      </w:r>
      <w:proofErr w:type="spellEnd"/>
      <w:r w:rsidRPr="00A640DD">
        <w:rPr>
          <w:rFonts w:ascii="Times New Roman" w:hAnsi="Times New Roman" w:cs="Times New Roman"/>
          <w:sz w:val="24"/>
          <w:szCs w:val="24"/>
        </w:rPr>
        <w:t xml:space="preserve">. </w:t>
      </w:r>
      <w:proofErr w:type="spellStart"/>
      <w:proofErr w:type="gramStart"/>
      <w:r w:rsidRPr="00A640DD">
        <w:rPr>
          <w:rFonts w:ascii="Times New Roman" w:hAnsi="Times New Roman" w:cs="Times New Roman"/>
          <w:b/>
          <w:sz w:val="24"/>
          <w:szCs w:val="24"/>
        </w:rPr>
        <w:t>Сеннахирим</w:t>
      </w:r>
      <w:proofErr w:type="spellEnd"/>
      <w:r w:rsidRPr="00A640DD">
        <w:rPr>
          <w:rFonts w:ascii="Times New Roman" w:hAnsi="Times New Roman" w:cs="Times New Roman"/>
          <w:b/>
          <w:sz w:val="24"/>
          <w:szCs w:val="24"/>
        </w:rPr>
        <w:t xml:space="preserve"> завершил покорение Вавилона и присоединил его к Ассирийской империи около 690 года до н.э.</w:t>
      </w:r>
      <w:r w:rsidRPr="00A640DD">
        <w:rPr>
          <w:rFonts w:ascii="Times New Roman" w:hAnsi="Times New Roman" w:cs="Times New Roman"/>
          <w:sz w:val="24"/>
          <w:szCs w:val="24"/>
        </w:rPr>
        <w:t xml:space="preserve"> Захват Ниневии и падение Ассирийской империи, совершённые около 625 года до н.э. </w:t>
      </w:r>
      <w:proofErr w:type="spellStart"/>
      <w:r w:rsidRPr="00A640DD">
        <w:rPr>
          <w:rFonts w:ascii="Times New Roman" w:hAnsi="Times New Roman" w:cs="Times New Roman"/>
          <w:b/>
          <w:sz w:val="24"/>
          <w:szCs w:val="24"/>
        </w:rPr>
        <w:t>Киаксаром</w:t>
      </w:r>
      <w:proofErr w:type="spellEnd"/>
      <w:r w:rsidRPr="00A640DD">
        <w:rPr>
          <w:rFonts w:ascii="Times New Roman" w:hAnsi="Times New Roman" w:cs="Times New Roman"/>
          <w:b/>
          <w:sz w:val="24"/>
          <w:szCs w:val="24"/>
        </w:rPr>
        <w:t xml:space="preserve">, царём Мидии, и его союзником </w:t>
      </w:r>
      <w:proofErr w:type="spellStart"/>
      <w:r w:rsidRPr="00A640DD">
        <w:rPr>
          <w:rFonts w:ascii="Times New Roman" w:hAnsi="Times New Roman" w:cs="Times New Roman"/>
          <w:b/>
          <w:sz w:val="24"/>
          <w:szCs w:val="24"/>
        </w:rPr>
        <w:t>Набопаласаром</w:t>
      </w:r>
      <w:proofErr w:type="spellEnd"/>
      <w:r w:rsidRPr="00A640DD">
        <w:rPr>
          <w:rFonts w:ascii="Times New Roman" w:hAnsi="Times New Roman" w:cs="Times New Roman"/>
          <w:b/>
          <w:sz w:val="24"/>
          <w:szCs w:val="24"/>
        </w:rPr>
        <w:t>, восставшим наместником Вавилона, позволили последнему основать Вавилонскую империю</w:t>
      </w:r>
      <w:r w:rsidRPr="00A640DD">
        <w:rPr>
          <w:rFonts w:ascii="Times New Roman" w:hAnsi="Times New Roman" w:cs="Times New Roman"/>
          <w:sz w:val="24"/>
          <w:szCs w:val="24"/>
        </w:rPr>
        <w:t xml:space="preserve"> — четвертую из «Пяти Великих Монархий» </w:t>
      </w:r>
      <w:proofErr w:type="spellStart"/>
      <w:r w:rsidRPr="00A640DD">
        <w:rPr>
          <w:rFonts w:ascii="Times New Roman" w:hAnsi="Times New Roman" w:cs="Times New Roman"/>
          <w:sz w:val="24"/>
          <w:szCs w:val="24"/>
        </w:rPr>
        <w:t>Роулинсона</w:t>
      </w:r>
      <w:proofErr w:type="spellEnd"/>
      <w:r w:rsidRPr="00A640DD">
        <w:rPr>
          <w:rFonts w:ascii="Times New Roman" w:hAnsi="Times New Roman" w:cs="Times New Roman"/>
          <w:sz w:val="24"/>
          <w:szCs w:val="24"/>
        </w:rPr>
        <w:t xml:space="preserve">, включавшую долину Евфрата, </w:t>
      </w:r>
      <w:proofErr w:type="spellStart"/>
      <w:r w:rsidRPr="00A640DD">
        <w:rPr>
          <w:rFonts w:ascii="Times New Roman" w:hAnsi="Times New Roman" w:cs="Times New Roman"/>
          <w:sz w:val="24"/>
          <w:szCs w:val="24"/>
        </w:rPr>
        <w:t>Сузиану</w:t>
      </w:r>
      <w:proofErr w:type="spellEnd"/>
      <w:r w:rsidRPr="00A640DD">
        <w:rPr>
          <w:rFonts w:ascii="Times New Roman" w:hAnsi="Times New Roman" w:cs="Times New Roman"/>
          <w:sz w:val="24"/>
          <w:szCs w:val="24"/>
        </w:rPr>
        <w:t>, Сирию и Палестину.</w:t>
      </w:r>
      <w:proofErr w:type="gramEnd"/>
      <w:r w:rsidRPr="00A640DD">
        <w:rPr>
          <w:rFonts w:ascii="Times New Roman" w:hAnsi="Times New Roman" w:cs="Times New Roman"/>
          <w:sz w:val="24"/>
          <w:szCs w:val="24"/>
        </w:rPr>
        <w:t xml:space="preserve"> Его правление продолжалось около двадцати одного года и, вероятно, было мирным, так как история его царствования почти не сохранилась. Но в 605 году до н.э. его армия победила </w:t>
      </w:r>
      <w:proofErr w:type="spellStart"/>
      <w:r w:rsidRPr="00A640DD">
        <w:rPr>
          <w:rFonts w:ascii="Times New Roman" w:hAnsi="Times New Roman" w:cs="Times New Roman"/>
          <w:sz w:val="24"/>
          <w:szCs w:val="24"/>
        </w:rPr>
        <w:t>Нехао</w:t>
      </w:r>
      <w:proofErr w:type="spellEnd"/>
      <w:r w:rsidRPr="00A640DD">
        <w:rPr>
          <w:rFonts w:ascii="Times New Roman" w:hAnsi="Times New Roman" w:cs="Times New Roman"/>
          <w:sz w:val="24"/>
          <w:szCs w:val="24"/>
        </w:rPr>
        <w:t xml:space="preserve">, царя </w:t>
      </w:r>
      <w:r w:rsidRPr="00A640DD">
        <w:rPr>
          <w:rFonts w:ascii="Times New Roman" w:hAnsi="Times New Roman" w:cs="Times New Roman"/>
          <w:sz w:val="24"/>
          <w:szCs w:val="24"/>
        </w:rPr>
        <w:lastRenderedPageBreak/>
        <w:t xml:space="preserve">Египетского, вторгшегося в Сирию. Ему наследовал его более знаменитый сын Навуходоносор (604 г. до н.э.), величайший из царей Вавилона».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b/>
          <w:sz w:val="24"/>
          <w:szCs w:val="24"/>
        </w:rPr>
        <w:t>Иерусалим был взят Навуходоносором</w:t>
      </w:r>
      <w:r w:rsidRPr="00A640DD">
        <w:rPr>
          <w:rFonts w:ascii="Times New Roman" w:hAnsi="Times New Roman" w:cs="Times New Roman"/>
          <w:sz w:val="24"/>
          <w:szCs w:val="24"/>
        </w:rPr>
        <w:t xml:space="preserve"> в первый год его царствования и в третий год Иоакима, царя Иудейского (Даниил 1:1), </w:t>
      </w:r>
      <w:r w:rsidRPr="00A640DD">
        <w:rPr>
          <w:rFonts w:ascii="Times New Roman" w:hAnsi="Times New Roman" w:cs="Times New Roman"/>
          <w:b/>
          <w:sz w:val="24"/>
          <w:szCs w:val="24"/>
        </w:rPr>
        <w:t>в 606 году до н.э</w:t>
      </w:r>
      <w:r w:rsidRPr="00A640DD">
        <w:rPr>
          <w:rFonts w:ascii="Times New Roman" w:hAnsi="Times New Roman" w:cs="Times New Roman"/>
          <w:sz w:val="24"/>
          <w:szCs w:val="24"/>
        </w:rPr>
        <w:t xml:space="preserve">. Навуходоносор царствовал два года совместно со своим отцом </w:t>
      </w:r>
      <w:proofErr w:type="spellStart"/>
      <w:r w:rsidRPr="00A640DD">
        <w:rPr>
          <w:rFonts w:ascii="Times New Roman" w:hAnsi="Times New Roman" w:cs="Times New Roman"/>
          <w:sz w:val="24"/>
          <w:szCs w:val="24"/>
        </w:rPr>
        <w:t>Набопаласаром</w:t>
      </w:r>
      <w:proofErr w:type="spellEnd"/>
      <w:r w:rsidRPr="00A640DD">
        <w:rPr>
          <w:rFonts w:ascii="Times New Roman" w:hAnsi="Times New Roman" w:cs="Times New Roman"/>
          <w:sz w:val="24"/>
          <w:szCs w:val="24"/>
        </w:rPr>
        <w:t xml:space="preserve">. </w:t>
      </w:r>
      <w:r w:rsidRPr="00A640DD">
        <w:rPr>
          <w:rFonts w:ascii="Times New Roman" w:hAnsi="Times New Roman" w:cs="Times New Roman"/>
          <w:sz w:val="24"/>
          <w:szCs w:val="24"/>
          <w:u w:val="single"/>
        </w:rPr>
        <w:t>От этого времени, как указано выше, иудеи вели счёт его царствования</w:t>
      </w:r>
      <w:r w:rsidRPr="00A640DD">
        <w:rPr>
          <w:rFonts w:ascii="Times New Roman" w:hAnsi="Times New Roman" w:cs="Times New Roman"/>
          <w:sz w:val="24"/>
          <w:szCs w:val="24"/>
        </w:rPr>
        <w:t xml:space="preserve">, </w:t>
      </w:r>
      <w:r w:rsidRPr="00A640DD">
        <w:rPr>
          <w:rFonts w:ascii="Times New Roman" w:hAnsi="Times New Roman" w:cs="Times New Roman"/>
          <w:sz w:val="24"/>
          <w:szCs w:val="24"/>
          <w:u w:val="single"/>
        </w:rPr>
        <w:t>а халдеи — с момента его единоличного правления, то есть с 604 года до н.э.</w:t>
      </w:r>
      <w:r w:rsidRPr="00A640DD">
        <w:rPr>
          <w:rFonts w:ascii="Times New Roman" w:hAnsi="Times New Roman" w:cs="Times New Roman"/>
          <w:sz w:val="24"/>
          <w:szCs w:val="24"/>
        </w:rPr>
        <w:t xml:space="preserve"> Что касается преемников Навуходоносора, вышеуказанный источник сообщает:</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w:t>
      </w:r>
      <w:r w:rsidRPr="00A640DD">
        <w:rPr>
          <w:rFonts w:ascii="Times New Roman" w:hAnsi="Times New Roman" w:cs="Times New Roman"/>
          <w:b/>
          <w:sz w:val="24"/>
          <w:szCs w:val="24"/>
        </w:rPr>
        <w:t>Он умер в 561 году до н.э</w:t>
      </w:r>
      <w:r w:rsidRPr="00A640DD">
        <w:rPr>
          <w:rFonts w:ascii="Times New Roman" w:hAnsi="Times New Roman" w:cs="Times New Roman"/>
          <w:sz w:val="24"/>
          <w:szCs w:val="24"/>
        </w:rPr>
        <w:t xml:space="preserve">., и ему наследовал его сын </w:t>
      </w:r>
      <w:proofErr w:type="spellStart"/>
      <w:r w:rsidRPr="00A640DD">
        <w:rPr>
          <w:rFonts w:ascii="Times New Roman" w:hAnsi="Times New Roman" w:cs="Times New Roman"/>
          <w:sz w:val="24"/>
          <w:szCs w:val="24"/>
          <w:lang w:val="uk-UA"/>
        </w:rPr>
        <w:t>Евил</w:t>
      </w:r>
      <w:proofErr w:type="spellEnd"/>
      <w:r w:rsidRPr="00A640DD">
        <w:rPr>
          <w:rFonts w:ascii="Times New Roman" w:hAnsi="Times New Roman" w:cs="Times New Roman"/>
          <w:sz w:val="24"/>
          <w:szCs w:val="24"/>
        </w:rPr>
        <w:t>-М</w:t>
      </w:r>
      <w:proofErr w:type="spellStart"/>
      <w:r w:rsidRPr="00A640DD">
        <w:rPr>
          <w:rFonts w:ascii="Times New Roman" w:hAnsi="Times New Roman" w:cs="Times New Roman"/>
          <w:sz w:val="24"/>
          <w:szCs w:val="24"/>
          <w:lang w:val="uk-UA"/>
        </w:rPr>
        <w:t>еродах</w:t>
      </w:r>
      <w:proofErr w:type="spellEnd"/>
      <w:r w:rsidRPr="00A640DD">
        <w:rPr>
          <w:rFonts w:ascii="Times New Roman" w:hAnsi="Times New Roman" w:cs="Times New Roman"/>
          <w:sz w:val="24"/>
          <w:szCs w:val="24"/>
        </w:rPr>
        <w:t xml:space="preserve">, правивший всего два года. </w:t>
      </w:r>
      <w:proofErr w:type="spellStart"/>
      <w:r w:rsidRPr="00A640DD">
        <w:rPr>
          <w:rFonts w:ascii="Times New Roman" w:hAnsi="Times New Roman" w:cs="Times New Roman"/>
          <w:sz w:val="24"/>
          <w:szCs w:val="24"/>
        </w:rPr>
        <w:t>Набонид</w:t>
      </w:r>
      <w:proofErr w:type="spellEnd"/>
      <w:r w:rsidRPr="00A640DD">
        <w:rPr>
          <w:rFonts w:ascii="Times New Roman" w:hAnsi="Times New Roman" w:cs="Times New Roman"/>
          <w:sz w:val="24"/>
          <w:szCs w:val="24"/>
        </w:rPr>
        <w:t xml:space="preserve"> (или </w:t>
      </w:r>
      <w:proofErr w:type="spellStart"/>
      <w:r w:rsidRPr="00A640DD">
        <w:rPr>
          <w:rFonts w:ascii="Times New Roman" w:hAnsi="Times New Roman" w:cs="Times New Roman"/>
          <w:sz w:val="24"/>
          <w:szCs w:val="24"/>
        </w:rPr>
        <w:t>Лабынет</w:t>
      </w:r>
      <w:proofErr w:type="spellEnd"/>
      <w:r w:rsidRPr="00A640DD">
        <w:rPr>
          <w:rFonts w:ascii="Times New Roman" w:hAnsi="Times New Roman" w:cs="Times New Roman"/>
          <w:sz w:val="24"/>
          <w:szCs w:val="24"/>
        </w:rPr>
        <w:t xml:space="preserve">), ставший царём в 555 году до н.э., заключил союз с </w:t>
      </w:r>
      <w:proofErr w:type="gramStart"/>
      <w:r w:rsidRPr="00A640DD">
        <w:rPr>
          <w:rFonts w:ascii="Times New Roman" w:hAnsi="Times New Roman" w:cs="Times New Roman"/>
          <w:sz w:val="24"/>
          <w:szCs w:val="24"/>
        </w:rPr>
        <w:t>Крезом</w:t>
      </w:r>
      <w:proofErr w:type="gramEnd"/>
      <w:r w:rsidRPr="00A640DD">
        <w:rPr>
          <w:rFonts w:ascii="Times New Roman" w:hAnsi="Times New Roman" w:cs="Times New Roman"/>
          <w:sz w:val="24"/>
          <w:szCs w:val="24"/>
        </w:rPr>
        <w:t xml:space="preserve"> против Кира Великого. </w:t>
      </w:r>
      <w:r w:rsidRPr="00A640DD">
        <w:rPr>
          <w:rFonts w:ascii="Times New Roman" w:hAnsi="Times New Roman" w:cs="Times New Roman"/>
          <w:b/>
          <w:sz w:val="24"/>
          <w:szCs w:val="24"/>
        </w:rPr>
        <w:t>По-видимому, он делил царскую власть со своим сыном Валтасаром, мать которого была дочерью Навуходоносора</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u w:val="single"/>
        </w:rPr>
        <w:t>Кир осадил Вавилон и взял его хитростью в 538 году до н.э.</w:t>
      </w:r>
      <w:r w:rsidRPr="00A640DD">
        <w:rPr>
          <w:rFonts w:ascii="Times New Roman" w:hAnsi="Times New Roman" w:cs="Times New Roman"/>
          <w:sz w:val="24"/>
          <w:szCs w:val="24"/>
        </w:rPr>
        <w:t xml:space="preserve">, а с гибелью Валтасара, убитого персами, Вавилонское царство прекратило своё существование».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Когда мы говорим, что изваяние из второй главы книги Даниила символизирует четыре великих пророческих всемирных монархии, и считаем Вавилон первой из них, возникает вопрос: </w:t>
      </w:r>
      <w:r w:rsidRPr="00A640DD">
        <w:rPr>
          <w:rFonts w:ascii="Times New Roman" w:hAnsi="Times New Roman" w:cs="Times New Roman"/>
          <w:b/>
          <w:sz w:val="24"/>
          <w:szCs w:val="24"/>
        </w:rPr>
        <w:t>как это может быть истиной, если ни одна из этих монархий не владела в буквальном смысле всеми странами мира?</w:t>
      </w:r>
      <w:r w:rsidRPr="00A640DD">
        <w:rPr>
          <w:rFonts w:ascii="Times New Roman" w:hAnsi="Times New Roman" w:cs="Times New Roman"/>
          <w:sz w:val="24"/>
          <w:szCs w:val="24"/>
        </w:rPr>
        <w:t xml:space="preserve"> Так, например, Вавилон никогда не завоёвывал Грецию или Рим; более того, Рим был основан ещё до того, как Вавилон достиг вершины своей силы. Однако положение и влияние Рима в то время были лишь будущими и потенциальными. И нет ничего противоречащего пророчеству в том, что </w:t>
      </w:r>
      <w:r w:rsidRPr="00A640DD">
        <w:rPr>
          <w:rFonts w:ascii="Times New Roman" w:hAnsi="Times New Roman" w:cs="Times New Roman"/>
          <w:b/>
          <w:sz w:val="24"/>
          <w:szCs w:val="24"/>
        </w:rPr>
        <w:t>Бог начинает готовить</w:t>
      </w:r>
      <w:proofErr w:type="gramStart"/>
      <w:r w:rsidRPr="00A640DD">
        <w:rPr>
          <w:rFonts w:ascii="Times New Roman" w:hAnsi="Times New Roman" w:cs="Times New Roman"/>
          <w:b/>
          <w:sz w:val="24"/>
          <w:szCs w:val="24"/>
        </w:rPr>
        <w:t xml:space="preserve"> С</w:t>
      </w:r>
      <w:proofErr w:type="gramEnd"/>
      <w:r w:rsidRPr="00A640DD">
        <w:rPr>
          <w:rFonts w:ascii="Times New Roman" w:hAnsi="Times New Roman" w:cs="Times New Roman"/>
          <w:b/>
          <w:sz w:val="24"/>
          <w:szCs w:val="24"/>
        </w:rPr>
        <w:t>воих исполнителей за много лет до того, как они займут видное место в исполнении пророческого слова</w:t>
      </w:r>
      <w:r w:rsidRPr="00A640DD">
        <w:rPr>
          <w:rFonts w:ascii="Times New Roman" w:hAnsi="Times New Roman" w:cs="Times New Roman"/>
          <w:sz w:val="24"/>
          <w:szCs w:val="24"/>
        </w:rPr>
        <w:t xml:space="preserve">. Мы должны встать на точку зрения пророка и рассматривать эти царства с той же позиции. Тогда мы, как и следует, будем рассматривать его высказывания с учётом местоположения, времени, в которое он писал, и обстоятельств, которые его окружали. </w:t>
      </w:r>
      <w:r w:rsidRPr="00A640DD">
        <w:rPr>
          <w:rFonts w:ascii="Times New Roman" w:hAnsi="Times New Roman" w:cs="Times New Roman"/>
          <w:sz w:val="24"/>
          <w:szCs w:val="24"/>
          <w:u w:val="single"/>
        </w:rPr>
        <w:t>Очевидное правило истолкования гласит:</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мы можем ожидать упоминания народов в пророчестве, когда они становятся настолько связанными с народом Божьим, что упоминание о них необходимо для полноты библейского повествования</w:t>
      </w:r>
      <w:r w:rsidRPr="00A640DD">
        <w:rPr>
          <w:rFonts w:ascii="Times New Roman" w:hAnsi="Times New Roman" w:cs="Times New Roman"/>
          <w:sz w:val="24"/>
          <w:szCs w:val="24"/>
        </w:rPr>
        <w:t xml:space="preserve">. Когда это имело место в случае с Вавилоном, он, с точки зрения пророка, представлял собой величественный и доминирующий объект на политической арене. В его глазах он затмевал всё остальное; и потому естественно было говорить о нём как о царстве, владычествующем над всей землёй. Насколько нам известно, все области стран, против которых Вавилон выступал в период своей наибольшей силы, были покорены его оружием. В этом смысле они находились под его властью; и этот факт объясняет несколько </w:t>
      </w:r>
      <w:proofErr w:type="gramStart"/>
      <w:r w:rsidRPr="00A640DD">
        <w:rPr>
          <w:rFonts w:ascii="Times New Roman" w:hAnsi="Times New Roman" w:cs="Times New Roman"/>
          <w:sz w:val="24"/>
          <w:szCs w:val="24"/>
        </w:rPr>
        <w:t>гиперболичный язык</w:t>
      </w:r>
      <w:proofErr w:type="gramEnd"/>
      <w:r w:rsidRPr="00A640DD">
        <w:rPr>
          <w:rFonts w:ascii="Times New Roman" w:hAnsi="Times New Roman" w:cs="Times New Roman"/>
          <w:sz w:val="24"/>
          <w:szCs w:val="24"/>
        </w:rPr>
        <w:t xml:space="preserve"> 38-го стиха. </w:t>
      </w:r>
      <w:r w:rsidRPr="00A640DD">
        <w:rPr>
          <w:rFonts w:ascii="Times New Roman" w:hAnsi="Times New Roman" w:cs="Times New Roman"/>
          <w:b/>
          <w:sz w:val="24"/>
          <w:szCs w:val="24"/>
        </w:rPr>
        <w:t>То, что некоторые территории и значительное количество народов, не известных истории и находящихся вне пределов тогдашней цивилизации, не были открыты или покорены, не представляет собой факт настолько значительный или весомый, чтобы опровергнуть выражение пророка или поставить под сомнение пророчество</w:t>
      </w:r>
      <w:r w:rsidRPr="00A640DD">
        <w:rPr>
          <w:rFonts w:ascii="Times New Roman" w:hAnsi="Times New Roman" w:cs="Times New Roman"/>
          <w:sz w:val="24"/>
          <w:szCs w:val="24"/>
        </w:rPr>
        <w:t xml:space="preserve">.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sz w:val="24"/>
          <w:szCs w:val="24"/>
        </w:rPr>
        <w:t xml:space="preserve">В 606 году до н. э. Вавилон вступил в соприкосновение с народом Божьим, когда Навуходоносор завоевал Иерусалим и увёл Иудею в плен. С этого момента он, следовательно, входит в сферу пророчества — на исходе иудейской теократии.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Характер Вавилонской империи обозначен природой материала, из которого была сделана та часть истукана, которая её символизировала, — голова из золота. Это было золотое царство золотого века. Вавилон, его столица, возвышался до высот, каких не достиг ни один из его преемников. Расположенный в саду Востока; разбитый в идеальный квадрат — </w:t>
      </w:r>
      <w:r w:rsidRPr="00A640DD">
        <w:rPr>
          <w:rFonts w:ascii="Times New Roman" w:hAnsi="Times New Roman" w:cs="Times New Roman"/>
          <w:sz w:val="24"/>
          <w:szCs w:val="24"/>
          <w:u w:val="single"/>
        </w:rPr>
        <w:t>шестьдесят (60) миль в периметре</w:t>
      </w:r>
      <w:r w:rsidRPr="00A640DD">
        <w:rPr>
          <w:rStyle w:val="a6"/>
          <w:rFonts w:ascii="Times New Roman" w:hAnsi="Times New Roman"/>
          <w:sz w:val="24"/>
          <w:szCs w:val="24"/>
        </w:rPr>
        <w:footnoteReference w:id="2"/>
      </w:r>
      <w:r w:rsidRPr="00A640DD">
        <w:rPr>
          <w:rFonts w:ascii="Times New Roman" w:hAnsi="Times New Roman" w:cs="Times New Roman"/>
          <w:sz w:val="24"/>
          <w:szCs w:val="24"/>
        </w:rPr>
        <w:t xml:space="preserve">, по пятнадцать (15) миль с каждой </w:t>
      </w:r>
      <w:r w:rsidRPr="00A640DD">
        <w:rPr>
          <w:rFonts w:ascii="Times New Roman" w:hAnsi="Times New Roman" w:cs="Times New Roman"/>
          <w:sz w:val="24"/>
          <w:szCs w:val="24"/>
        </w:rPr>
        <w:lastRenderedPageBreak/>
        <w:t>стороны</w:t>
      </w:r>
      <w:r w:rsidRPr="00A640DD">
        <w:rPr>
          <w:rStyle w:val="a6"/>
          <w:rFonts w:ascii="Times New Roman" w:hAnsi="Times New Roman"/>
          <w:sz w:val="24"/>
          <w:szCs w:val="24"/>
        </w:rPr>
        <w:footnoteReference w:id="3"/>
      </w:r>
      <w:r w:rsidRPr="00A640DD">
        <w:rPr>
          <w:rFonts w:ascii="Times New Roman" w:hAnsi="Times New Roman" w:cs="Times New Roman"/>
          <w:sz w:val="24"/>
          <w:szCs w:val="24"/>
        </w:rPr>
        <w:t>; окружённый стеной высотой в триста пятьдесят (350) футов</w:t>
      </w:r>
      <w:r w:rsidRPr="00A640DD">
        <w:rPr>
          <w:rStyle w:val="a6"/>
          <w:rFonts w:ascii="Times New Roman" w:hAnsi="Times New Roman"/>
          <w:sz w:val="24"/>
          <w:szCs w:val="24"/>
        </w:rPr>
        <w:footnoteReference w:id="4"/>
      </w:r>
      <w:r w:rsidRPr="00A640DD">
        <w:rPr>
          <w:rFonts w:ascii="Times New Roman" w:hAnsi="Times New Roman" w:cs="Times New Roman"/>
          <w:sz w:val="24"/>
          <w:szCs w:val="24"/>
        </w:rPr>
        <w:t xml:space="preserve"> и толщиной в восемьдесят семь (87) футов</w:t>
      </w:r>
      <w:r w:rsidRPr="00A640DD">
        <w:rPr>
          <w:rStyle w:val="a6"/>
          <w:rFonts w:ascii="Times New Roman" w:hAnsi="Times New Roman"/>
          <w:sz w:val="24"/>
          <w:szCs w:val="24"/>
        </w:rPr>
        <w:footnoteReference w:id="5"/>
      </w:r>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с</w:t>
      </w:r>
      <w:proofErr w:type="gramEnd"/>
      <w:r w:rsidRPr="00A640DD">
        <w:rPr>
          <w:rFonts w:ascii="Times New Roman" w:hAnsi="Times New Roman" w:cs="Times New Roman"/>
          <w:sz w:val="24"/>
          <w:szCs w:val="24"/>
        </w:rPr>
        <w:t xml:space="preserve"> рвом, или каналом, вокруг неё, равным по объему самой стене; </w:t>
      </w:r>
      <w:proofErr w:type="gramStart"/>
      <w:r w:rsidRPr="00A640DD">
        <w:rPr>
          <w:rFonts w:ascii="Times New Roman" w:hAnsi="Times New Roman" w:cs="Times New Roman"/>
          <w:sz w:val="24"/>
          <w:szCs w:val="24"/>
        </w:rPr>
        <w:t>разделённый на шестьсот семьдесят шесть (676) квадратов (площадей), каждый из которых составлял две с четвертью (2,25) мили</w:t>
      </w:r>
      <w:r w:rsidRPr="00A640DD">
        <w:rPr>
          <w:rStyle w:val="a6"/>
          <w:rFonts w:ascii="Times New Roman" w:hAnsi="Times New Roman"/>
          <w:sz w:val="24"/>
          <w:szCs w:val="24"/>
        </w:rPr>
        <w:footnoteReference w:id="6"/>
      </w:r>
      <w:r w:rsidRPr="00A640DD">
        <w:rPr>
          <w:rFonts w:ascii="Times New Roman" w:hAnsi="Times New Roman" w:cs="Times New Roman"/>
          <w:sz w:val="24"/>
          <w:szCs w:val="24"/>
        </w:rPr>
        <w:t xml:space="preserve"> в периметре, пятьюдесятью улицами, имевшими по сто пятьдесят (150) футов</w:t>
      </w:r>
      <w:r w:rsidRPr="00A640DD">
        <w:rPr>
          <w:rStyle w:val="a6"/>
          <w:rFonts w:ascii="Times New Roman" w:hAnsi="Times New Roman"/>
          <w:sz w:val="24"/>
          <w:szCs w:val="24"/>
        </w:rPr>
        <w:footnoteReference w:id="7"/>
      </w:r>
      <w:r w:rsidRPr="00A640DD">
        <w:rPr>
          <w:rFonts w:ascii="Times New Roman" w:hAnsi="Times New Roman" w:cs="Times New Roman"/>
          <w:sz w:val="24"/>
          <w:szCs w:val="24"/>
        </w:rPr>
        <w:t xml:space="preserve"> в ширину, пересекавшими друг друга под прямыми углами по двадцать пять (25) улиц на каждое направление, каждая из которых была прямая и ровная и имела пятнадцать (15) миль</w:t>
      </w:r>
      <w:r w:rsidRPr="00A640DD">
        <w:rPr>
          <w:rStyle w:val="a6"/>
          <w:rFonts w:ascii="Times New Roman" w:hAnsi="Times New Roman"/>
          <w:sz w:val="24"/>
          <w:szCs w:val="24"/>
        </w:rPr>
        <w:footnoteReference w:id="8"/>
      </w:r>
      <w:r w:rsidRPr="00A640DD">
        <w:rPr>
          <w:rFonts w:ascii="Times New Roman" w:hAnsi="Times New Roman" w:cs="Times New Roman"/>
          <w:sz w:val="24"/>
          <w:szCs w:val="24"/>
        </w:rPr>
        <w:t xml:space="preserve"> в длину.</w:t>
      </w:r>
      <w:proofErr w:type="gramEnd"/>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Его двести двадцать пять (225) квадратных миль</w:t>
      </w:r>
      <w:r w:rsidRPr="00A640DD">
        <w:rPr>
          <w:rStyle w:val="a6"/>
          <w:rFonts w:ascii="Times New Roman" w:hAnsi="Times New Roman"/>
          <w:sz w:val="24"/>
          <w:szCs w:val="24"/>
        </w:rPr>
        <w:footnoteReference w:id="9"/>
      </w:r>
      <w:r w:rsidRPr="00A640DD">
        <w:rPr>
          <w:rFonts w:ascii="Times New Roman" w:hAnsi="Times New Roman" w:cs="Times New Roman"/>
          <w:sz w:val="24"/>
          <w:szCs w:val="24"/>
        </w:rPr>
        <w:t xml:space="preserve"> ограждённой территории, разделённой, как только что описано, были отведены под роскошные сады и парки, среди которых возвышались великолепные здания — этот город с шестьюдесятью (60) милями</w:t>
      </w:r>
      <w:r w:rsidRPr="00A640DD">
        <w:rPr>
          <w:rStyle w:val="a6"/>
          <w:rFonts w:ascii="Times New Roman" w:hAnsi="Times New Roman"/>
          <w:sz w:val="24"/>
          <w:szCs w:val="24"/>
        </w:rPr>
        <w:footnoteReference w:id="10"/>
      </w:r>
      <w:r w:rsidRPr="00A640DD">
        <w:rPr>
          <w:rFonts w:ascii="Times New Roman" w:hAnsi="Times New Roman" w:cs="Times New Roman"/>
          <w:sz w:val="24"/>
          <w:szCs w:val="24"/>
        </w:rPr>
        <w:t xml:space="preserve"> канала, шестьюдесятью (60) милями</w:t>
      </w:r>
      <w:r w:rsidRPr="00A640DD">
        <w:rPr>
          <w:rStyle w:val="a6"/>
          <w:rFonts w:ascii="Times New Roman" w:hAnsi="Times New Roman"/>
          <w:sz w:val="24"/>
          <w:szCs w:val="24"/>
        </w:rPr>
        <w:footnoteReference w:id="11"/>
      </w:r>
      <w:r w:rsidRPr="00A640DD">
        <w:rPr>
          <w:rFonts w:ascii="Times New Roman" w:hAnsi="Times New Roman" w:cs="Times New Roman"/>
          <w:sz w:val="24"/>
          <w:szCs w:val="24"/>
        </w:rPr>
        <w:t xml:space="preserve"> внешней стены, тридцатью (30) милями</w:t>
      </w:r>
      <w:r w:rsidRPr="00A640DD">
        <w:rPr>
          <w:rStyle w:val="a6"/>
          <w:rFonts w:ascii="Times New Roman" w:hAnsi="Times New Roman"/>
          <w:sz w:val="24"/>
          <w:szCs w:val="24"/>
        </w:rPr>
        <w:footnoteReference w:id="12"/>
      </w:r>
      <w:r w:rsidRPr="00A640DD">
        <w:rPr>
          <w:rFonts w:ascii="Times New Roman" w:hAnsi="Times New Roman" w:cs="Times New Roman"/>
          <w:sz w:val="24"/>
          <w:szCs w:val="24"/>
        </w:rPr>
        <w:t xml:space="preserve"> дамбы проходящей через его центр, со ста пятьюдесятью (150) воротами из цельной меди, с висячими садами, возвышающимися террасами, одна</w:t>
      </w:r>
      <w:proofErr w:type="gramEnd"/>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над другой до уровня самих стен, с храмом Белла, в три (3) мили</w:t>
      </w:r>
      <w:r w:rsidRPr="00A640DD">
        <w:rPr>
          <w:rStyle w:val="a6"/>
          <w:rFonts w:ascii="Times New Roman" w:hAnsi="Times New Roman"/>
          <w:sz w:val="24"/>
          <w:szCs w:val="24"/>
        </w:rPr>
        <w:footnoteReference w:id="13"/>
      </w:r>
      <w:r w:rsidRPr="00A640DD">
        <w:rPr>
          <w:rFonts w:ascii="Times New Roman" w:hAnsi="Times New Roman" w:cs="Times New Roman"/>
          <w:sz w:val="24"/>
          <w:szCs w:val="24"/>
        </w:rPr>
        <w:t xml:space="preserve"> по периметру, с двумя царскими дворцами, один из которых был в три с половиной (3,5), а другой — в восемь (8) миль</w:t>
      </w:r>
      <w:r w:rsidRPr="00A640DD">
        <w:rPr>
          <w:rStyle w:val="a6"/>
          <w:rFonts w:ascii="Times New Roman" w:hAnsi="Times New Roman"/>
          <w:sz w:val="24"/>
          <w:szCs w:val="24"/>
        </w:rPr>
        <w:footnoteReference w:id="14"/>
      </w:r>
      <w:r w:rsidRPr="00A640DD">
        <w:rPr>
          <w:rFonts w:ascii="Times New Roman" w:hAnsi="Times New Roman" w:cs="Times New Roman"/>
          <w:sz w:val="24"/>
          <w:szCs w:val="24"/>
        </w:rPr>
        <w:t xml:space="preserve"> по периметру, </w:t>
      </w:r>
      <w:r w:rsidRPr="00A640DD">
        <w:rPr>
          <w:rFonts w:ascii="Times New Roman" w:hAnsi="Times New Roman" w:cs="Times New Roman"/>
          <w:b/>
          <w:sz w:val="24"/>
          <w:szCs w:val="24"/>
        </w:rPr>
        <w:t>с подземным туннелем под Евфратом, соединявшим эти два дворца</w:t>
      </w:r>
      <w:r w:rsidRPr="00A640DD">
        <w:rPr>
          <w:rFonts w:ascii="Times New Roman" w:hAnsi="Times New Roman" w:cs="Times New Roman"/>
          <w:sz w:val="24"/>
          <w:szCs w:val="24"/>
        </w:rPr>
        <w:t>, со своей совершенной планировкой, украшениями и укреплениями;</w:t>
      </w:r>
      <w:proofErr w:type="gramEnd"/>
      <w:r w:rsidRPr="00A640DD">
        <w:rPr>
          <w:rFonts w:ascii="Times New Roman" w:hAnsi="Times New Roman" w:cs="Times New Roman"/>
          <w:sz w:val="24"/>
          <w:szCs w:val="24"/>
        </w:rPr>
        <w:t xml:space="preserve"> со своими неограниченными ресурсами — этот город, содержащий в себе многие чудеса света, — сам по себе был еще одним, более величественным чудом света. </w:t>
      </w:r>
      <w:r w:rsidRPr="00A640DD">
        <w:rPr>
          <w:rFonts w:ascii="Times New Roman" w:hAnsi="Times New Roman" w:cs="Times New Roman"/>
          <w:b/>
          <w:sz w:val="24"/>
          <w:szCs w:val="24"/>
        </w:rPr>
        <w:t>Земля никогда прежде не видела подобного города; и с тех пор не видела ему равного</w:t>
      </w:r>
      <w:r w:rsidRPr="00A640DD">
        <w:rPr>
          <w:rFonts w:ascii="Times New Roman" w:hAnsi="Times New Roman" w:cs="Times New Roman"/>
          <w:sz w:val="24"/>
          <w:szCs w:val="24"/>
        </w:rPr>
        <w:t xml:space="preserve">. И там, со всей землёй, распростёртой у её ног, как царица в несравненной славе, удостоенная в самом вдохновенном пророчестве этого пламенного титула: — «краса царств, гордость Халдеев» — восседал этот город, достойный стать столицей того царства, которое составляло золотую голову великого исторического истукана.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Таков был Вавилон, когда Навуходоносор, в расцвете лет, смелый, энергичный и образованный, восседал на его престоле, и в это же время Даниил вошёл в его неприступные стены, чтобы провести семьдесят лет в его блистательных дворцах как пленник. Там дети Господа, угнетённые более</w:t>
      </w:r>
      <w:proofErr w:type="gramStart"/>
      <w:r w:rsidRPr="00A640DD">
        <w:rPr>
          <w:rFonts w:ascii="Times New Roman" w:hAnsi="Times New Roman" w:cs="Times New Roman"/>
          <w:sz w:val="24"/>
          <w:szCs w:val="24"/>
        </w:rPr>
        <w:t>,</w:t>
      </w:r>
      <w:proofErr w:type="gramEnd"/>
      <w:r w:rsidRPr="00A640DD">
        <w:rPr>
          <w:rFonts w:ascii="Times New Roman" w:hAnsi="Times New Roman" w:cs="Times New Roman"/>
          <w:sz w:val="24"/>
          <w:szCs w:val="24"/>
        </w:rPr>
        <w:t xml:space="preserve"> чем ободрённые славой и процветанием земли своего плена, повесили свои арфы на ивах сверкающего Евфрата и плакали, вспоминая Сион.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b/>
          <w:sz w:val="24"/>
          <w:szCs w:val="24"/>
          <w:u w:val="single"/>
        </w:rPr>
        <w:t>И там же началось пленение церкви в ещё более широком смысле; ибо с того времени народ Божий находится в подчинении у земных властей и более или менее угнетается ими</w:t>
      </w:r>
      <w:r w:rsidRPr="00A640DD">
        <w:rPr>
          <w:rFonts w:ascii="Times New Roman" w:hAnsi="Times New Roman" w:cs="Times New Roman"/>
          <w:sz w:val="24"/>
          <w:szCs w:val="24"/>
        </w:rPr>
        <w:t xml:space="preserve">. И так будет продолжаться до тех пор, пока все земные царства окончательно не уступят Тому, Кому по праву принадлежит царствовать. И вот, день избавления уже близко.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proofErr w:type="gramStart"/>
      <w:r w:rsidRPr="00A640DD">
        <w:rPr>
          <w:rFonts w:ascii="Times New Roman" w:hAnsi="Times New Roman" w:cs="Times New Roman"/>
          <w:sz w:val="24"/>
          <w:szCs w:val="24"/>
        </w:rPr>
        <w:t>В другой город войдут скоро не только Даниил, но и все дети Божьи — от малых до великих, от низших до высших, от первых до последних; город, периметр которого составляет не шестьдесят (60), а полторы тысячи (1500) миль</w:t>
      </w:r>
      <w:r w:rsidRPr="00A640DD">
        <w:rPr>
          <w:rStyle w:val="a6"/>
          <w:rFonts w:ascii="Times New Roman" w:hAnsi="Times New Roman"/>
          <w:sz w:val="24"/>
          <w:szCs w:val="24"/>
        </w:rPr>
        <w:footnoteReference w:id="15"/>
      </w:r>
      <w:r w:rsidRPr="00A640DD">
        <w:rPr>
          <w:rFonts w:ascii="Times New Roman" w:hAnsi="Times New Roman" w:cs="Times New Roman"/>
          <w:sz w:val="24"/>
          <w:szCs w:val="24"/>
        </w:rPr>
        <w:t xml:space="preserve">; город, чьи стены сложены не из кирпича и смолы, а из драгоценных камней и </w:t>
      </w:r>
      <w:proofErr w:type="spellStart"/>
      <w:r w:rsidRPr="00A640DD">
        <w:rPr>
          <w:rFonts w:ascii="Times New Roman" w:hAnsi="Times New Roman" w:cs="Times New Roman"/>
          <w:sz w:val="24"/>
          <w:szCs w:val="24"/>
        </w:rPr>
        <w:t>ясписа</w:t>
      </w:r>
      <w:proofErr w:type="spellEnd"/>
      <w:r w:rsidRPr="00A640DD">
        <w:rPr>
          <w:rFonts w:ascii="Times New Roman" w:hAnsi="Times New Roman" w:cs="Times New Roman"/>
          <w:sz w:val="24"/>
          <w:szCs w:val="24"/>
        </w:rPr>
        <w:t>;</w:t>
      </w:r>
      <w:proofErr w:type="gramEnd"/>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 xml:space="preserve">чьи улицы вымощены не </w:t>
      </w:r>
      <w:r w:rsidRPr="00A640DD">
        <w:rPr>
          <w:rFonts w:ascii="Times New Roman" w:hAnsi="Times New Roman" w:cs="Times New Roman"/>
          <w:sz w:val="24"/>
          <w:szCs w:val="24"/>
        </w:rPr>
        <w:lastRenderedPageBreak/>
        <w:t>камнем, как в Вавилоне, хоть те были гладкие и прекрасные, но из прозрачного золота; чья река — это не унылая вода Евфрата, а река жизни; чья музыка — не вздохи и плачи разбитых сердец пленников, но торжественные гимны победы над смертью и могилой, которые воспоют искупленные множества;</w:t>
      </w:r>
      <w:proofErr w:type="gramEnd"/>
      <w:r w:rsidRPr="00A640DD">
        <w:rPr>
          <w:rFonts w:ascii="Times New Roman" w:hAnsi="Times New Roman" w:cs="Times New Roman"/>
          <w:sz w:val="24"/>
          <w:szCs w:val="24"/>
        </w:rPr>
        <w:t xml:space="preserve"> чей свет — не переменчивый свет земли, но нескончаемая и невыразимая слава Бога и Агнца. </w:t>
      </w:r>
      <w:proofErr w:type="gramStart"/>
      <w:r w:rsidRPr="00A640DD">
        <w:rPr>
          <w:rFonts w:ascii="Times New Roman" w:hAnsi="Times New Roman" w:cs="Times New Roman"/>
          <w:b/>
          <w:sz w:val="24"/>
          <w:szCs w:val="24"/>
        </w:rPr>
        <w:t>В этот город они войдут не как пленники, вступающие в чужую землю, а как изгнанники, возвращающиеся в отчий дом</w:t>
      </w:r>
      <w:r w:rsidRPr="00A640DD">
        <w:rPr>
          <w:rFonts w:ascii="Times New Roman" w:hAnsi="Times New Roman" w:cs="Times New Roman"/>
          <w:sz w:val="24"/>
          <w:szCs w:val="24"/>
        </w:rPr>
        <w:t>; не в место, где душу будут тяготить такие холодные слова, как «рабство», «подчинение», «угнетение», но туда, где сладостные слова — «дом», «свобода», «мир», «чистота», «невыразимое блаженство» и «вечная жизнь» — навсегда будут наполнять их сердца восторгом.</w:t>
      </w:r>
      <w:proofErr w:type="gramEnd"/>
      <w:r w:rsidRPr="00A640DD">
        <w:rPr>
          <w:rFonts w:ascii="Times New Roman" w:hAnsi="Times New Roman" w:cs="Times New Roman"/>
          <w:sz w:val="24"/>
          <w:szCs w:val="24"/>
        </w:rPr>
        <w:t xml:space="preserve"> Да, уста наши наполнятся смехом, и язык наш — пением, когда Господь возвратит плен Сиона (см. Псалом 125:1, 2; Откровение 21:1-27).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 39:</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«После тебя восстанет другое царство, ниже твоего, и еще третье царство, медное, которое будет владычествовать над всею землею».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proofErr w:type="gramStart"/>
      <w:r w:rsidRPr="00A640DD">
        <w:rPr>
          <w:rFonts w:ascii="Times New Roman" w:hAnsi="Times New Roman" w:cs="Times New Roman"/>
          <w:sz w:val="24"/>
          <w:szCs w:val="24"/>
        </w:rPr>
        <w:t xml:space="preserve">Навуходоносор царствовал сорок три (43) года, и после него последовали следующие правители: его сын, </w:t>
      </w:r>
      <w:proofErr w:type="spellStart"/>
      <w:r w:rsidRPr="00A640DD">
        <w:rPr>
          <w:rFonts w:ascii="Times New Roman" w:hAnsi="Times New Roman" w:cs="Times New Roman"/>
          <w:sz w:val="24"/>
          <w:szCs w:val="24"/>
          <w:lang w:val="uk-UA"/>
        </w:rPr>
        <w:t>Евил-Меродах</w:t>
      </w:r>
      <w:proofErr w:type="spellEnd"/>
      <w:r w:rsidRPr="00A640DD">
        <w:rPr>
          <w:rFonts w:ascii="Times New Roman" w:hAnsi="Times New Roman" w:cs="Times New Roman"/>
          <w:sz w:val="24"/>
          <w:szCs w:val="24"/>
        </w:rPr>
        <w:t xml:space="preserve"> — два (2) года; </w:t>
      </w:r>
      <w:proofErr w:type="spellStart"/>
      <w:r w:rsidRPr="00A640DD">
        <w:rPr>
          <w:rFonts w:ascii="Times New Roman" w:hAnsi="Times New Roman" w:cs="Times New Roman"/>
          <w:sz w:val="24"/>
          <w:szCs w:val="24"/>
        </w:rPr>
        <w:t>Нериглисар</w:t>
      </w:r>
      <w:proofErr w:type="spellEnd"/>
      <w:r w:rsidRPr="00A640DD">
        <w:rPr>
          <w:rFonts w:ascii="Times New Roman" w:hAnsi="Times New Roman" w:cs="Times New Roman"/>
          <w:sz w:val="24"/>
          <w:szCs w:val="24"/>
        </w:rPr>
        <w:t xml:space="preserve">, его зять — четыре (4) года; </w:t>
      </w:r>
      <w:proofErr w:type="spellStart"/>
      <w:r w:rsidRPr="00A640DD">
        <w:rPr>
          <w:rFonts w:ascii="Times New Roman" w:hAnsi="Times New Roman" w:cs="Times New Roman"/>
          <w:sz w:val="24"/>
          <w:szCs w:val="24"/>
        </w:rPr>
        <w:t>Лаборосоаркод</w:t>
      </w:r>
      <w:proofErr w:type="spellEnd"/>
      <w:r w:rsidRPr="00A640DD">
        <w:rPr>
          <w:rFonts w:ascii="Times New Roman" w:hAnsi="Times New Roman" w:cs="Times New Roman"/>
          <w:sz w:val="24"/>
          <w:szCs w:val="24"/>
        </w:rPr>
        <w:t xml:space="preserve">, сын </w:t>
      </w:r>
      <w:proofErr w:type="spellStart"/>
      <w:r w:rsidRPr="00A640DD">
        <w:rPr>
          <w:rFonts w:ascii="Times New Roman" w:hAnsi="Times New Roman" w:cs="Times New Roman"/>
          <w:sz w:val="24"/>
          <w:szCs w:val="24"/>
        </w:rPr>
        <w:t>Нериглисара</w:t>
      </w:r>
      <w:proofErr w:type="spellEnd"/>
      <w:r w:rsidRPr="00A640DD">
        <w:rPr>
          <w:rFonts w:ascii="Times New Roman" w:hAnsi="Times New Roman" w:cs="Times New Roman"/>
          <w:sz w:val="24"/>
          <w:szCs w:val="24"/>
        </w:rPr>
        <w:t>, — девять (9) месяцев, что, будучи менее года, не учитывается в каноне Птолемея;</w:t>
      </w:r>
      <w:proofErr w:type="gramEnd"/>
      <w:r w:rsidRPr="00A640DD">
        <w:rPr>
          <w:rFonts w:ascii="Times New Roman" w:hAnsi="Times New Roman" w:cs="Times New Roman"/>
          <w:sz w:val="24"/>
          <w:szCs w:val="24"/>
        </w:rPr>
        <w:t xml:space="preserve"> и, наконец, </w:t>
      </w:r>
      <w:proofErr w:type="spellStart"/>
      <w:r w:rsidRPr="00A640DD">
        <w:rPr>
          <w:rFonts w:ascii="Times New Roman" w:hAnsi="Times New Roman" w:cs="Times New Roman"/>
          <w:sz w:val="24"/>
          <w:szCs w:val="24"/>
        </w:rPr>
        <w:t>Набонид</w:t>
      </w:r>
      <w:proofErr w:type="spellEnd"/>
      <w:r w:rsidRPr="00A640DD">
        <w:rPr>
          <w:rFonts w:ascii="Times New Roman" w:hAnsi="Times New Roman" w:cs="Times New Roman"/>
          <w:sz w:val="24"/>
          <w:szCs w:val="24"/>
        </w:rPr>
        <w:t xml:space="preserve">, при котором его сын, Валтасар, внук Навуходоносора, был соправителем, и при котором это царство пришло к своему концу.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sz w:val="24"/>
          <w:szCs w:val="24"/>
          <w:u w:val="single"/>
        </w:rPr>
        <w:t xml:space="preserve">В первый год правления </w:t>
      </w:r>
      <w:proofErr w:type="spellStart"/>
      <w:r w:rsidRPr="00A640DD">
        <w:rPr>
          <w:rFonts w:ascii="Times New Roman" w:hAnsi="Times New Roman" w:cs="Times New Roman"/>
          <w:sz w:val="24"/>
          <w:szCs w:val="24"/>
          <w:u w:val="single"/>
        </w:rPr>
        <w:t>Нериглисара</w:t>
      </w:r>
      <w:proofErr w:type="spellEnd"/>
      <w:r w:rsidRPr="00A640DD">
        <w:rPr>
          <w:rFonts w:ascii="Times New Roman" w:hAnsi="Times New Roman" w:cs="Times New Roman"/>
          <w:sz w:val="24"/>
          <w:szCs w:val="24"/>
          <w:u w:val="single"/>
        </w:rPr>
        <w:t>, всего через два года после смерти Навуходоносора, вспыхнула та роковая война между вавилонянами и мидянами</w:t>
      </w:r>
      <w:r w:rsidRPr="00A640DD">
        <w:rPr>
          <w:rFonts w:ascii="Times New Roman" w:hAnsi="Times New Roman" w:cs="Times New Roman"/>
          <w:sz w:val="24"/>
          <w:szCs w:val="24"/>
        </w:rPr>
        <w:t xml:space="preserve">, которая должна была привести к полному разрушению Вавилонского царства. </w:t>
      </w:r>
      <w:proofErr w:type="spellStart"/>
      <w:r w:rsidRPr="00A640DD">
        <w:rPr>
          <w:rFonts w:ascii="Times New Roman" w:hAnsi="Times New Roman" w:cs="Times New Roman"/>
          <w:b/>
          <w:sz w:val="24"/>
          <w:szCs w:val="24"/>
        </w:rPr>
        <w:t>Киаксар</w:t>
      </w:r>
      <w:proofErr w:type="spellEnd"/>
      <w:r w:rsidRPr="00A640DD">
        <w:rPr>
          <w:rFonts w:ascii="Times New Roman" w:hAnsi="Times New Roman" w:cs="Times New Roman"/>
          <w:b/>
          <w:sz w:val="24"/>
          <w:szCs w:val="24"/>
        </w:rPr>
        <w:t>, царь Мидии, который назван «Дарий Мидянин» в Даниила 5:31</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u w:val="single"/>
        </w:rPr>
        <w:t>призвал на помощь своего племянника Кира</w:t>
      </w:r>
      <w:r w:rsidRPr="00A640DD">
        <w:rPr>
          <w:rFonts w:ascii="Times New Roman" w:hAnsi="Times New Roman" w:cs="Times New Roman"/>
          <w:sz w:val="24"/>
          <w:szCs w:val="24"/>
        </w:rPr>
        <w:t xml:space="preserve">, происходившего из персидского рода, в своей борьбе против вавилонян. Война велась без перерыва </w:t>
      </w:r>
      <w:r w:rsidRPr="00A640DD">
        <w:rPr>
          <w:rFonts w:ascii="Times New Roman" w:hAnsi="Times New Roman" w:cs="Times New Roman"/>
          <w:b/>
          <w:sz w:val="24"/>
          <w:szCs w:val="24"/>
        </w:rPr>
        <w:t>с постоянными успехами со стороны мидян и персов</w:t>
      </w:r>
      <w:r w:rsidRPr="00A640DD">
        <w:rPr>
          <w:rFonts w:ascii="Times New Roman" w:hAnsi="Times New Roman" w:cs="Times New Roman"/>
          <w:sz w:val="24"/>
          <w:szCs w:val="24"/>
        </w:rPr>
        <w:t xml:space="preserve">, пока, </w:t>
      </w:r>
      <w:r w:rsidRPr="00A640DD">
        <w:rPr>
          <w:rFonts w:ascii="Times New Roman" w:hAnsi="Times New Roman" w:cs="Times New Roman"/>
          <w:sz w:val="24"/>
          <w:szCs w:val="24"/>
          <w:u w:val="single"/>
        </w:rPr>
        <w:t xml:space="preserve">на восемнадцатом году правления </w:t>
      </w:r>
      <w:proofErr w:type="spellStart"/>
      <w:r w:rsidRPr="00A640DD">
        <w:rPr>
          <w:rFonts w:ascii="Times New Roman" w:hAnsi="Times New Roman" w:cs="Times New Roman"/>
          <w:sz w:val="24"/>
          <w:szCs w:val="24"/>
          <w:u w:val="single"/>
        </w:rPr>
        <w:t>Набонида</w:t>
      </w:r>
      <w:proofErr w:type="spellEnd"/>
      <w:r w:rsidRPr="00A640DD">
        <w:rPr>
          <w:rFonts w:ascii="Times New Roman" w:hAnsi="Times New Roman" w:cs="Times New Roman"/>
          <w:sz w:val="24"/>
          <w:szCs w:val="24"/>
          <w:u w:val="single"/>
        </w:rPr>
        <w:t xml:space="preserve"> (на третьем году правления его сына Валтасара), Кир не начал осаду Вавилона</w:t>
      </w:r>
      <w:r w:rsidRPr="00A640DD">
        <w:rPr>
          <w:rFonts w:ascii="Times New Roman" w:hAnsi="Times New Roman" w:cs="Times New Roman"/>
          <w:sz w:val="24"/>
          <w:szCs w:val="24"/>
        </w:rPr>
        <w:t xml:space="preserve"> — </w:t>
      </w:r>
      <w:r w:rsidRPr="00A640DD">
        <w:rPr>
          <w:rFonts w:ascii="Times New Roman" w:hAnsi="Times New Roman" w:cs="Times New Roman"/>
          <w:b/>
          <w:sz w:val="24"/>
          <w:szCs w:val="24"/>
        </w:rPr>
        <w:t>единственного города на Востоке, который продолжал ему противостоять</w:t>
      </w:r>
      <w:r w:rsidRPr="00A640DD">
        <w:rPr>
          <w:rFonts w:ascii="Times New Roman" w:hAnsi="Times New Roman" w:cs="Times New Roman"/>
          <w:sz w:val="24"/>
          <w:szCs w:val="24"/>
        </w:rPr>
        <w:t xml:space="preserve">. Вавилоняне, собравшись за своими неприступными стенами, </w:t>
      </w:r>
      <w:r w:rsidRPr="00A640DD">
        <w:rPr>
          <w:rFonts w:ascii="Times New Roman" w:hAnsi="Times New Roman" w:cs="Times New Roman"/>
          <w:b/>
          <w:sz w:val="24"/>
          <w:szCs w:val="24"/>
        </w:rPr>
        <w:t>имея запас продовольствия на двадцать лет</w:t>
      </w:r>
      <w:r w:rsidRPr="00A640DD">
        <w:rPr>
          <w:rFonts w:ascii="Times New Roman" w:hAnsi="Times New Roman" w:cs="Times New Roman"/>
          <w:sz w:val="24"/>
          <w:szCs w:val="24"/>
        </w:rPr>
        <w:t xml:space="preserve"> и </w:t>
      </w:r>
      <w:r w:rsidRPr="00A640DD">
        <w:rPr>
          <w:rFonts w:ascii="Times New Roman" w:hAnsi="Times New Roman" w:cs="Times New Roman"/>
          <w:b/>
          <w:sz w:val="24"/>
          <w:szCs w:val="24"/>
        </w:rPr>
        <w:t>землю внутри обширного города</w:t>
      </w:r>
      <w:r w:rsidRPr="00A640DD">
        <w:rPr>
          <w:rFonts w:ascii="Times New Roman" w:hAnsi="Times New Roman" w:cs="Times New Roman"/>
          <w:sz w:val="24"/>
          <w:szCs w:val="24"/>
        </w:rPr>
        <w:t xml:space="preserve">, достаточную для обеспечения пищей его жителей и гарнизона на неопределённое время, </w:t>
      </w:r>
      <w:r w:rsidRPr="00A640DD">
        <w:rPr>
          <w:rFonts w:ascii="Times New Roman" w:hAnsi="Times New Roman" w:cs="Times New Roman"/>
          <w:b/>
          <w:sz w:val="24"/>
          <w:szCs w:val="24"/>
        </w:rPr>
        <w:t>с насмешкой взирали на Кира</w:t>
      </w:r>
      <w:r w:rsidRPr="00A640DD">
        <w:rPr>
          <w:rFonts w:ascii="Times New Roman" w:hAnsi="Times New Roman" w:cs="Times New Roman"/>
          <w:sz w:val="24"/>
          <w:szCs w:val="24"/>
        </w:rPr>
        <w:t xml:space="preserve"> с высоты своих башен и глумились над его, казалось бы, бесполезными усилиями подчинить их себе. И, по всем человеческим расчётам, у них были веские основания чувствовать себя в безопасности. </w:t>
      </w:r>
      <w:r w:rsidRPr="00A640DD">
        <w:rPr>
          <w:rFonts w:ascii="Times New Roman" w:hAnsi="Times New Roman" w:cs="Times New Roman"/>
          <w:b/>
          <w:sz w:val="24"/>
          <w:szCs w:val="24"/>
        </w:rPr>
        <w:t>Никогда, если судить по любым земным вероятностям и имеющимся тогда средствам ведения войны, этот город не мог быть взят</w:t>
      </w:r>
      <w:r w:rsidRPr="00A640DD">
        <w:rPr>
          <w:rFonts w:ascii="Times New Roman" w:hAnsi="Times New Roman" w:cs="Times New Roman"/>
          <w:sz w:val="24"/>
          <w:szCs w:val="24"/>
        </w:rPr>
        <w:t xml:space="preserve">. Поэтому они дышали свободно и спали спокойно, словно никакой враг не ждал и не подстерегал их гибель у стен осаждённого города. Но Бог постановил, что гордый и нечестивый город должен сойти со своего престола славы; и когда Он говорит, какая смертная рука может воспрепятствовать Его слову?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b/>
          <w:sz w:val="24"/>
          <w:szCs w:val="24"/>
        </w:rPr>
        <w:t>Именно в их ощущении безопасности заключалась причина их гибели</w:t>
      </w:r>
      <w:r w:rsidRPr="00A640DD">
        <w:rPr>
          <w:rFonts w:ascii="Times New Roman" w:hAnsi="Times New Roman" w:cs="Times New Roman"/>
          <w:sz w:val="24"/>
          <w:szCs w:val="24"/>
        </w:rPr>
        <w:t xml:space="preserve">. Кир решил достичь обманом того, чего не мог добиться силой; и, </w:t>
      </w:r>
      <w:r w:rsidRPr="00A640DD">
        <w:rPr>
          <w:rFonts w:ascii="Times New Roman" w:hAnsi="Times New Roman" w:cs="Times New Roman"/>
          <w:b/>
          <w:sz w:val="24"/>
          <w:szCs w:val="24"/>
        </w:rPr>
        <w:t>узнав о приближении ежегодного праздника, во время которого весь город предавался веселью и разгулу, он назначил этот день временем осуществления своего замысла</w:t>
      </w:r>
      <w:r w:rsidRPr="00A640DD">
        <w:rPr>
          <w:rFonts w:ascii="Times New Roman" w:hAnsi="Times New Roman" w:cs="Times New Roman"/>
          <w:sz w:val="24"/>
          <w:szCs w:val="24"/>
        </w:rPr>
        <w:t xml:space="preserve">. Войти в город он мог только одним путём — через то место, где река Евфрат входила в город и выходила из него, протекая под его стенами. Он решил сделать русло реки своим собственным путём в крепость врага. Чтобы это осуществить, следовало отвести воду из её русла, протекающего через город. </w:t>
      </w:r>
      <w:proofErr w:type="gramStart"/>
      <w:r w:rsidRPr="00A640DD">
        <w:rPr>
          <w:rFonts w:ascii="Times New Roman" w:hAnsi="Times New Roman" w:cs="Times New Roman"/>
          <w:sz w:val="24"/>
          <w:szCs w:val="24"/>
        </w:rPr>
        <w:t xml:space="preserve">С этой целью, в вечер указанного выше праздничного дня, он выделил три отряда солдат: первый должен был в назначенный час направить реку в большое искусственное озеро, находящееся недалеко выше по течению от города; второй должен был занять позицию у входа реки в город; третий — расположиться в пятнадцати </w:t>
      </w:r>
      <w:r w:rsidRPr="00A640DD">
        <w:rPr>
          <w:rFonts w:ascii="Times New Roman" w:hAnsi="Times New Roman" w:cs="Times New Roman"/>
          <w:sz w:val="24"/>
          <w:szCs w:val="24"/>
        </w:rPr>
        <w:lastRenderedPageBreak/>
        <w:t>(15) милях</w:t>
      </w:r>
      <w:r w:rsidRPr="00A640DD">
        <w:rPr>
          <w:rStyle w:val="a6"/>
          <w:rFonts w:ascii="Times New Roman" w:hAnsi="Times New Roman"/>
          <w:sz w:val="24"/>
          <w:szCs w:val="24"/>
        </w:rPr>
        <w:footnoteReference w:id="16"/>
      </w:r>
      <w:r w:rsidRPr="00A640DD">
        <w:rPr>
          <w:rFonts w:ascii="Times New Roman" w:hAnsi="Times New Roman" w:cs="Times New Roman"/>
          <w:sz w:val="24"/>
          <w:szCs w:val="24"/>
        </w:rPr>
        <w:t xml:space="preserve"> ниже, у выхода реки из города;</w:t>
      </w:r>
      <w:proofErr w:type="gramEnd"/>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двум последним отрядам было приказано войти в русло, как только вода станет проходимой вброд, в темноте ночи пробираться под стенами двигаться к царскому дворцу, где им надлежало встретиться, застать дворец врасплох, перебить стражу и захватить или убить царя.</w:t>
      </w:r>
      <w:proofErr w:type="gramEnd"/>
      <w:r w:rsidRPr="00A640DD">
        <w:rPr>
          <w:rFonts w:ascii="Times New Roman" w:hAnsi="Times New Roman" w:cs="Times New Roman"/>
          <w:sz w:val="24"/>
          <w:szCs w:val="24"/>
        </w:rPr>
        <w:t xml:space="preserve"> Когда вода была отведена в вышеупомянутое озеро, река вскоре обмелела, и назначенные для этой цели солдаты проследовали по её руслу в самое сердце Вавилона.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b/>
          <w:sz w:val="24"/>
          <w:szCs w:val="24"/>
        </w:rPr>
        <w:t>Но всё это оказалось бы напрасным, если бы не тот факт, что весь город в ту роковую ночь предался самой безрассудной небрежности и самонадеянности — состоянию, на которое Кир во многом рассчитывал для осуществления своего плана</w:t>
      </w:r>
      <w:r w:rsidRPr="00A640DD">
        <w:rPr>
          <w:rFonts w:ascii="Times New Roman" w:hAnsi="Times New Roman" w:cs="Times New Roman"/>
          <w:sz w:val="24"/>
          <w:szCs w:val="24"/>
        </w:rPr>
        <w:t xml:space="preserve">. По обе стороны реки, на всём протяжении города, возвышались стены огромной высоты и такой же толщины, как внешние стены. В этих стенах находились массивные ворота из твёрдой меди, которые, будучи закрытыми и охраняемыми, препятствовали всякому проходу из русла реки на любую из двадцати пяти (25) улиц, пересекавших реку. И если бы они были закрыты в тот момент, солдаты Кира, хотя и могли бы войти в город по руслу и затем вновь выйти из него, не добились бы абсолютно ничего в плане покорения города. </w:t>
      </w:r>
      <w:r w:rsidRPr="00A640DD">
        <w:rPr>
          <w:rFonts w:ascii="Times New Roman" w:hAnsi="Times New Roman" w:cs="Times New Roman"/>
          <w:b/>
          <w:sz w:val="24"/>
          <w:szCs w:val="24"/>
        </w:rPr>
        <w:t>Но в пьяном разгуле той роковой ночи эти речные ворота были оставлены открытыми, и проникновение персидских воинов осталось незамеченным</w:t>
      </w:r>
      <w:r w:rsidRPr="00A640DD">
        <w:rPr>
          <w:rFonts w:ascii="Times New Roman" w:hAnsi="Times New Roman" w:cs="Times New Roman"/>
          <w:sz w:val="24"/>
          <w:szCs w:val="24"/>
        </w:rPr>
        <w:t xml:space="preserve">. Сколько бы лиц побледнело от ужаса, заметив внезапное обмеление реки и поняв этот зловещий смысл! Сколько бы уст подняло бы панику по всему городу, увидев тени вооружённых врагов, крадущихся к цитадели их силы! </w:t>
      </w:r>
      <w:r w:rsidRPr="00A640DD">
        <w:rPr>
          <w:rFonts w:ascii="Times New Roman" w:hAnsi="Times New Roman" w:cs="Times New Roman"/>
          <w:b/>
          <w:sz w:val="24"/>
          <w:szCs w:val="24"/>
        </w:rPr>
        <w:t>Но никто не заметил внезапного спада уровня воды; никто не увидел входа персидских воинов; никто не озаботился тем, чтобы закрыть и охранять речные ворота</w:t>
      </w:r>
      <w:r w:rsidRPr="00A640DD">
        <w:rPr>
          <w:rFonts w:ascii="Times New Roman" w:hAnsi="Times New Roman" w:cs="Times New Roman"/>
          <w:sz w:val="24"/>
          <w:szCs w:val="24"/>
        </w:rPr>
        <w:t xml:space="preserve">; никто не думал ни о чём, кроме того, чтобы как можно глубже и безрассуднее погрузиться в дикий разгул. Та ночь стоила им их царства и свободы. Они вошли в своё звероподобное пиршество подданными царя Вавилона — а проснулись от него рабами царя Персидского.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Солдаты Кира впервые заявили о своём присутствии в городе, напав на царскую стражу прямо в вестибюле царского дворца. Валтасар вскоре понял причину переполоха и погиб, тщетно сражаясь за свою жизнь, оказавшуюся под угрозой. Пир Валтасара описан в пятой главе книги пророка Даниила; и сцена завершается простым повествованием: «В ту же самую ночь Валтасар, царь Халдейский, был убит, и Дарий Мидянин принял царство, будучи шестидесяти двух лет» (Даниила 5:30, 31).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Так была завершена первая часть великого истукана. Восстало другое царство, как провозгласил пророк. Первая часть пророческого сна исполнилась.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Но прежде чем мы простимся с Вавилоном, давайте заглянем вперёд, на его последующую печальную историю. Естественно было бы предположить, что завоеватель, овладев столь величественным городом, далеко превосходившим всё, что существовало в мире, сделает его столицей своей империи и сохранит его в прежнем великолепии. Но Бог сказал, что этот город станет развалинами и обиталищем пустынных зверей; что дома их будут полны ужасных созданий; что звери островов будут выть в их запустелых жилищах, а драконы — в их прекрасных местах (Исаия 13:19–22). Прежде </w:t>
      </w:r>
      <w:proofErr w:type="gramStart"/>
      <w:r w:rsidRPr="00A640DD">
        <w:rPr>
          <w:rFonts w:ascii="Times New Roman" w:hAnsi="Times New Roman" w:cs="Times New Roman"/>
          <w:sz w:val="24"/>
          <w:szCs w:val="24"/>
        </w:rPr>
        <w:t>всего</w:t>
      </w:r>
      <w:proofErr w:type="gramEnd"/>
      <w:r w:rsidRPr="00A640DD">
        <w:rPr>
          <w:rFonts w:ascii="Times New Roman" w:hAnsi="Times New Roman" w:cs="Times New Roman"/>
          <w:sz w:val="24"/>
          <w:szCs w:val="24"/>
        </w:rPr>
        <w:t xml:space="preserve"> он должен был быть покинут. Кир перенёс имперскую столицу в Сузы — знаменитый город в провинции Элам, к востоку от Вавилона, на берегу реки </w:t>
      </w:r>
      <w:proofErr w:type="spellStart"/>
      <w:r w:rsidRPr="00A640DD">
        <w:rPr>
          <w:rFonts w:ascii="Times New Roman" w:hAnsi="Times New Roman" w:cs="Times New Roman"/>
          <w:sz w:val="24"/>
          <w:szCs w:val="24"/>
        </w:rPr>
        <w:t>Хоаспес</w:t>
      </w:r>
      <w:proofErr w:type="spellEnd"/>
      <w:r w:rsidRPr="00A640DD">
        <w:rPr>
          <w:rFonts w:ascii="Times New Roman" w:hAnsi="Times New Roman" w:cs="Times New Roman"/>
          <w:sz w:val="24"/>
          <w:szCs w:val="24"/>
        </w:rPr>
        <w:t xml:space="preserve">, притока Тигра. Это, по словам историка </w:t>
      </w:r>
      <w:proofErr w:type="spellStart"/>
      <w:r w:rsidRPr="00A640DD">
        <w:rPr>
          <w:rFonts w:ascii="Times New Roman" w:hAnsi="Times New Roman" w:cs="Times New Roman"/>
          <w:sz w:val="24"/>
          <w:szCs w:val="24"/>
        </w:rPr>
        <w:t>Прайдо</w:t>
      </w:r>
      <w:proofErr w:type="spellEnd"/>
      <w:r w:rsidRPr="00A640DD">
        <w:rPr>
          <w:rStyle w:val="a6"/>
          <w:rFonts w:ascii="Times New Roman" w:hAnsi="Times New Roman"/>
          <w:sz w:val="24"/>
          <w:szCs w:val="24"/>
        </w:rPr>
        <w:footnoteReference w:id="17"/>
      </w:r>
      <w:r w:rsidRPr="00A640DD">
        <w:rPr>
          <w:rFonts w:ascii="Times New Roman" w:hAnsi="Times New Roman" w:cs="Times New Roman"/>
          <w:sz w:val="24"/>
          <w:szCs w:val="24"/>
        </w:rPr>
        <w:t xml:space="preserve">, </w:t>
      </w:r>
      <w:r w:rsidRPr="00A640DD">
        <w:rPr>
          <w:rFonts w:ascii="Times New Roman" w:hAnsi="Times New Roman" w:cs="Times New Roman"/>
          <w:sz w:val="24"/>
          <w:szCs w:val="24"/>
          <w:u w:val="single"/>
        </w:rPr>
        <w:t>вероятно, произошло в первый год его единоличного правления</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Гордость вавилонян была особенно уязвлена этим поступком</w:t>
      </w:r>
      <w:r w:rsidRPr="00A640DD">
        <w:rPr>
          <w:rFonts w:ascii="Times New Roman" w:hAnsi="Times New Roman" w:cs="Times New Roman"/>
          <w:sz w:val="24"/>
          <w:szCs w:val="24"/>
        </w:rPr>
        <w:t xml:space="preserve">, и </w:t>
      </w:r>
      <w:r w:rsidRPr="00A640DD">
        <w:rPr>
          <w:rFonts w:ascii="Times New Roman" w:hAnsi="Times New Roman" w:cs="Times New Roman"/>
          <w:sz w:val="24"/>
          <w:szCs w:val="24"/>
          <w:u w:val="single"/>
        </w:rPr>
        <w:t xml:space="preserve">на пятом году правления Дария </w:t>
      </w:r>
      <w:proofErr w:type="spellStart"/>
      <w:r w:rsidRPr="00A640DD">
        <w:rPr>
          <w:rFonts w:ascii="Times New Roman" w:hAnsi="Times New Roman" w:cs="Times New Roman"/>
          <w:sz w:val="24"/>
          <w:szCs w:val="24"/>
          <w:u w:val="single"/>
        </w:rPr>
        <w:t>Гистаспа</w:t>
      </w:r>
      <w:proofErr w:type="spellEnd"/>
      <w:r w:rsidRPr="00A640DD">
        <w:rPr>
          <w:rFonts w:ascii="Times New Roman" w:hAnsi="Times New Roman" w:cs="Times New Roman"/>
          <w:sz w:val="24"/>
          <w:szCs w:val="24"/>
          <w:u w:val="single"/>
        </w:rPr>
        <w:t>, в 517 г. до н. э.</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они подняли восстание, которое вновь навлекло на них всю мощь Персидской империи</w:t>
      </w:r>
      <w:r w:rsidRPr="00A640DD">
        <w:rPr>
          <w:rFonts w:ascii="Times New Roman" w:hAnsi="Times New Roman" w:cs="Times New Roman"/>
          <w:sz w:val="24"/>
          <w:szCs w:val="24"/>
        </w:rPr>
        <w:t xml:space="preserve">. Город снова был взят хитростью. </w:t>
      </w:r>
      <w:proofErr w:type="spellStart"/>
      <w:proofErr w:type="gramStart"/>
      <w:r w:rsidRPr="00A640DD">
        <w:rPr>
          <w:rFonts w:ascii="Times New Roman" w:hAnsi="Times New Roman" w:cs="Times New Roman"/>
          <w:sz w:val="24"/>
          <w:szCs w:val="24"/>
        </w:rPr>
        <w:t>Зопир</w:t>
      </w:r>
      <w:proofErr w:type="spellEnd"/>
      <w:r w:rsidRPr="00A640DD">
        <w:rPr>
          <w:rFonts w:ascii="Times New Roman" w:hAnsi="Times New Roman" w:cs="Times New Roman"/>
          <w:sz w:val="24"/>
          <w:szCs w:val="24"/>
        </w:rPr>
        <w:t xml:space="preserve">, один из главных полководцев Дария, отрезав себе нос и уши и изранив всё своё </w:t>
      </w:r>
      <w:r w:rsidRPr="00A640DD">
        <w:rPr>
          <w:rFonts w:ascii="Times New Roman" w:hAnsi="Times New Roman" w:cs="Times New Roman"/>
          <w:sz w:val="24"/>
          <w:szCs w:val="24"/>
        </w:rPr>
        <w:lastRenderedPageBreak/>
        <w:t>тело плетьми, в таком виде прибыл к осаждённым, якобы пылая жаждой мести Дарию за жестокое увечье.</w:t>
      </w:r>
      <w:proofErr w:type="gramEnd"/>
      <w:r w:rsidRPr="00A640DD">
        <w:rPr>
          <w:rFonts w:ascii="Times New Roman" w:hAnsi="Times New Roman" w:cs="Times New Roman"/>
          <w:sz w:val="24"/>
          <w:szCs w:val="24"/>
        </w:rPr>
        <w:t xml:space="preserve"> Так он завоевал доверие вавилонян, пока они, наконец, не сделали его главнокомандующим своими войсками; тогда он предал город в руки своего господина. И чтобы впредь они навсегда устрашились мятежа, </w:t>
      </w:r>
      <w:r w:rsidRPr="00A640DD">
        <w:rPr>
          <w:rFonts w:ascii="Times New Roman" w:hAnsi="Times New Roman" w:cs="Times New Roman"/>
          <w:b/>
          <w:sz w:val="24"/>
          <w:szCs w:val="24"/>
        </w:rPr>
        <w:t>Дарий посадил на кол три тысячи из самых активных участников восстания</w:t>
      </w:r>
      <w:r w:rsidRPr="00A640DD">
        <w:rPr>
          <w:rFonts w:ascii="Times New Roman" w:hAnsi="Times New Roman" w:cs="Times New Roman"/>
          <w:sz w:val="24"/>
          <w:szCs w:val="24"/>
        </w:rPr>
        <w:t>, снял с города медные ворота и сократил высоту стен с двухсот (200) до пятидесяти (50) локтей</w:t>
      </w:r>
      <w:r w:rsidRPr="00A640DD">
        <w:rPr>
          <w:rStyle w:val="a6"/>
          <w:rFonts w:ascii="Times New Roman" w:hAnsi="Times New Roman"/>
          <w:sz w:val="24"/>
          <w:szCs w:val="24"/>
        </w:rPr>
        <w:footnoteReference w:id="18"/>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Это и было началом его разрушения</w:t>
      </w:r>
      <w:r w:rsidRPr="00A640DD">
        <w:rPr>
          <w:rFonts w:ascii="Times New Roman" w:hAnsi="Times New Roman" w:cs="Times New Roman"/>
          <w:sz w:val="24"/>
          <w:szCs w:val="24"/>
        </w:rPr>
        <w:t xml:space="preserve">. Этим актом город был оставлен беззащитным перед набегами всяких враждебных </w:t>
      </w:r>
      <w:proofErr w:type="gramStart"/>
      <w:r w:rsidRPr="00A640DD">
        <w:rPr>
          <w:rFonts w:ascii="Times New Roman" w:hAnsi="Times New Roman" w:cs="Times New Roman"/>
          <w:sz w:val="24"/>
          <w:szCs w:val="24"/>
        </w:rPr>
        <w:t>полчищ</w:t>
      </w:r>
      <w:proofErr w:type="gramEnd"/>
      <w:r w:rsidRPr="00A640DD">
        <w:rPr>
          <w:rFonts w:ascii="Times New Roman" w:hAnsi="Times New Roman" w:cs="Times New Roman"/>
          <w:sz w:val="24"/>
          <w:szCs w:val="24"/>
        </w:rPr>
        <w:t xml:space="preserve">. Ксеркс, возвращаясь из Греции, разграбил храм Белла, похитив его несметные богатства, а затем разрушил величественное сооружение. </w:t>
      </w:r>
      <w:r w:rsidRPr="00A640DD">
        <w:rPr>
          <w:rFonts w:ascii="Times New Roman" w:hAnsi="Times New Roman" w:cs="Times New Roman"/>
          <w:sz w:val="24"/>
          <w:szCs w:val="24"/>
          <w:u w:val="single"/>
        </w:rPr>
        <w:t xml:space="preserve">Александр Великий пытался восстановить его, но, после того как десять тысяч человек два месяца расчищали завалы, </w:t>
      </w:r>
      <w:r w:rsidRPr="00A640DD">
        <w:rPr>
          <w:rFonts w:ascii="Times New Roman" w:hAnsi="Times New Roman" w:cs="Times New Roman"/>
          <w:b/>
          <w:sz w:val="24"/>
          <w:szCs w:val="24"/>
          <w:u w:val="single"/>
        </w:rPr>
        <w:t>он умер от чрезмерного пьянства и разврата, и работы были приостановлены</w:t>
      </w:r>
      <w:r w:rsidRPr="00A640DD">
        <w:rPr>
          <w:rFonts w:ascii="Times New Roman" w:hAnsi="Times New Roman" w:cs="Times New Roman"/>
          <w:sz w:val="24"/>
          <w:szCs w:val="24"/>
        </w:rPr>
        <w:t xml:space="preserve">. В 294 г. до н. э. </w:t>
      </w:r>
      <w:proofErr w:type="spellStart"/>
      <w:r w:rsidRPr="00A640DD">
        <w:rPr>
          <w:rFonts w:ascii="Times New Roman" w:hAnsi="Times New Roman" w:cs="Times New Roman"/>
          <w:sz w:val="24"/>
          <w:szCs w:val="24"/>
        </w:rPr>
        <w:t>Селевк</w:t>
      </w:r>
      <w:proofErr w:type="spellEnd"/>
      <w:r w:rsidRPr="00A640DD">
        <w:rPr>
          <w:rFonts w:ascii="Times New Roman" w:hAnsi="Times New Roman" w:cs="Times New Roman"/>
          <w:sz w:val="24"/>
          <w:szCs w:val="24"/>
        </w:rPr>
        <w:t xml:space="preserve"> </w:t>
      </w:r>
      <w:proofErr w:type="spellStart"/>
      <w:r w:rsidRPr="00A640DD">
        <w:rPr>
          <w:rFonts w:ascii="Times New Roman" w:hAnsi="Times New Roman" w:cs="Times New Roman"/>
          <w:sz w:val="24"/>
          <w:szCs w:val="24"/>
        </w:rPr>
        <w:t>Никатор</w:t>
      </w:r>
      <w:proofErr w:type="spellEnd"/>
      <w:r w:rsidRPr="00A640DD">
        <w:rPr>
          <w:rFonts w:ascii="Times New Roman" w:hAnsi="Times New Roman" w:cs="Times New Roman"/>
          <w:sz w:val="24"/>
          <w:szCs w:val="24"/>
        </w:rPr>
        <w:t xml:space="preserve"> построил неподалёку город Новый Вавилон, забрав большую часть строительного материала и переселив в него многих жителей старого города. Почти опустев, он стал быстро разрушаться от запустения и ветхости. </w:t>
      </w:r>
      <w:r w:rsidRPr="00A640DD">
        <w:rPr>
          <w:rFonts w:ascii="Times New Roman" w:hAnsi="Times New Roman" w:cs="Times New Roman"/>
          <w:b/>
          <w:sz w:val="24"/>
          <w:szCs w:val="24"/>
        </w:rPr>
        <w:t>Жестокость парфянских князей ускорила его гибель</w:t>
      </w:r>
      <w:r w:rsidRPr="00A640DD">
        <w:rPr>
          <w:rFonts w:ascii="Times New Roman" w:hAnsi="Times New Roman" w:cs="Times New Roman"/>
          <w:sz w:val="24"/>
          <w:szCs w:val="24"/>
        </w:rPr>
        <w:t xml:space="preserve">. Около конца IV века он использовался персидскими царями как заповедник для диких зверей. К концу XII века, по свидетельству одного знаменитого путешественника, немногие </w:t>
      </w:r>
      <w:r w:rsidRPr="00A640DD">
        <w:rPr>
          <w:rFonts w:ascii="Times New Roman" w:hAnsi="Times New Roman" w:cs="Times New Roman"/>
          <w:b/>
          <w:sz w:val="24"/>
          <w:szCs w:val="24"/>
        </w:rPr>
        <w:t>оставшиеся руины дворца Навуходоносора были столь наполнены змеями и ядовитыми рептилиями, что их нельзя было осматривать без смертельной опасности</w:t>
      </w:r>
      <w:r w:rsidRPr="00A640DD">
        <w:rPr>
          <w:rFonts w:ascii="Times New Roman" w:hAnsi="Times New Roman" w:cs="Times New Roman"/>
          <w:sz w:val="24"/>
          <w:szCs w:val="24"/>
        </w:rPr>
        <w:t xml:space="preserve">. И сегодня едва ли осталось столько руин, чтобы можно было точно указать место, где когда-то стоял самый большой, богатый и гордый город, который когда-либо видел мир. Так гибель великого Вавилона показывает нам, насколько точно исполняет Бог Своё слово, превращая сомнения скептиков в слепое упрямство.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sz w:val="24"/>
          <w:szCs w:val="24"/>
        </w:rPr>
        <w:t xml:space="preserve">«После тебя восстанет другое царство, ниже твоего». Употребление здесь слова «царство» показывает, что различные части этого истукана представляют именно царства, а не отдельных царей; и, следовательно, когда Навуходоносору было сказано: «Ты — эта золотая голова», хотя и использовано личное местоимение, </w:t>
      </w:r>
      <w:r w:rsidRPr="00A640DD">
        <w:rPr>
          <w:rFonts w:ascii="Times New Roman" w:hAnsi="Times New Roman" w:cs="Times New Roman"/>
          <w:b/>
          <w:sz w:val="24"/>
          <w:szCs w:val="24"/>
        </w:rPr>
        <w:t>имелось в виду царство, а не личность самого царя</w:t>
      </w:r>
      <w:r w:rsidRPr="00A640DD">
        <w:rPr>
          <w:rFonts w:ascii="Times New Roman" w:hAnsi="Times New Roman" w:cs="Times New Roman"/>
          <w:sz w:val="24"/>
          <w:szCs w:val="24"/>
        </w:rPr>
        <w:t xml:space="preserve">.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Следующим царством была Мидо-Персия, соответствующая груди и рукам из серебра у великого истукана. Это царство должно было быть ниже предыдущего царства. В чём же ниже?  </w:t>
      </w:r>
      <w:r w:rsidRPr="00A640DD">
        <w:rPr>
          <w:rFonts w:ascii="Times New Roman" w:hAnsi="Times New Roman" w:cs="Times New Roman"/>
          <w:b/>
          <w:sz w:val="24"/>
          <w:szCs w:val="24"/>
          <w:u w:val="single"/>
        </w:rPr>
        <w:t>Не в силе</w:t>
      </w:r>
      <w:r w:rsidRPr="00A640DD">
        <w:rPr>
          <w:rFonts w:ascii="Times New Roman" w:hAnsi="Times New Roman" w:cs="Times New Roman"/>
          <w:b/>
          <w:sz w:val="24"/>
          <w:szCs w:val="24"/>
        </w:rPr>
        <w:t>, ибо оно победило первое</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u w:val="single"/>
        </w:rPr>
        <w:t>Не в размерах</w:t>
      </w:r>
      <w:r w:rsidRPr="00A640DD">
        <w:rPr>
          <w:rFonts w:ascii="Times New Roman" w:hAnsi="Times New Roman" w:cs="Times New Roman"/>
          <w:sz w:val="24"/>
          <w:szCs w:val="24"/>
        </w:rPr>
        <w:t xml:space="preserve">, ибо Кир покорил весь Восток от Эгейского моря до реки Инд и тем самым </w:t>
      </w:r>
      <w:r w:rsidRPr="00A640DD">
        <w:rPr>
          <w:rFonts w:ascii="Times New Roman" w:hAnsi="Times New Roman" w:cs="Times New Roman"/>
          <w:b/>
          <w:sz w:val="24"/>
          <w:szCs w:val="24"/>
        </w:rPr>
        <w:t>основал самую обширную империю</w:t>
      </w:r>
      <w:r w:rsidRPr="00A640DD">
        <w:rPr>
          <w:rFonts w:ascii="Times New Roman" w:hAnsi="Times New Roman" w:cs="Times New Roman"/>
          <w:sz w:val="24"/>
          <w:szCs w:val="24"/>
        </w:rPr>
        <w:t xml:space="preserve">, которая до того времени когда-либо существовала. Но </w:t>
      </w:r>
      <w:r w:rsidRPr="00A640DD">
        <w:rPr>
          <w:rFonts w:ascii="Times New Roman" w:hAnsi="Times New Roman" w:cs="Times New Roman"/>
          <w:b/>
          <w:sz w:val="24"/>
          <w:szCs w:val="24"/>
          <w:u w:val="single"/>
        </w:rPr>
        <w:t>оно уступало в богатстве, роскоши и великолепии</w:t>
      </w:r>
      <w:r w:rsidRPr="00A640DD">
        <w:rPr>
          <w:rFonts w:ascii="Times New Roman" w:hAnsi="Times New Roman" w:cs="Times New Roman"/>
          <w:sz w:val="24"/>
          <w:szCs w:val="24"/>
        </w:rPr>
        <w:t xml:space="preserve">.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sz w:val="24"/>
          <w:szCs w:val="24"/>
        </w:rPr>
        <w:t xml:space="preserve">С точки зрения Писания, главным событием в эпоху Вавилонского царства было пленение сынов Израилевых; таким же образом, главным событием в Мидо-Персидском царстве стало возвращение Израиля в свою землю. При взятии Вавилона, в 538 г. до н. э., </w:t>
      </w:r>
      <w:r w:rsidRPr="00A640DD">
        <w:rPr>
          <w:rFonts w:ascii="Times New Roman" w:hAnsi="Times New Roman" w:cs="Times New Roman"/>
          <w:b/>
          <w:sz w:val="24"/>
          <w:szCs w:val="24"/>
        </w:rPr>
        <w:t>Кир, в знак уважения, передал первое место в царстве своему дяде Дарию</w:t>
      </w:r>
      <w:r w:rsidRPr="00A640DD">
        <w:rPr>
          <w:rFonts w:ascii="Times New Roman" w:hAnsi="Times New Roman" w:cs="Times New Roman"/>
          <w:sz w:val="24"/>
          <w:szCs w:val="24"/>
        </w:rPr>
        <w:t xml:space="preserve">.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sz w:val="24"/>
          <w:szCs w:val="24"/>
        </w:rPr>
        <w:t xml:space="preserve">Но через два года, </w:t>
      </w:r>
      <w:r w:rsidRPr="00A640DD">
        <w:rPr>
          <w:rFonts w:ascii="Times New Roman" w:hAnsi="Times New Roman" w:cs="Times New Roman"/>
          <w:sz w:val="24"/>
          <w:szCs w:val="24"/>
          <w:u w:val="single"/>
        </w:rPr>
        <w:t>в 536 г. до н. э., Дарий умер</w:t>
      </w:r>
      <w:r w:rsidRPr="00A640DD">
        <w:rPr>
          <w:rFonts w:ascii="Times New Roman" w:hAnsi="Times New Roman" w:cs="Times New Roman"/>
          <w:sz w:val="24"/>
          <w:szCs w:val="24"/>
        </w:rPr>
        <w:t xml:space="preserve">; и </w:t>
      </w:r>
      <w:r w:rsidRPr="00A640DD">
        <w:rPr>
          <w:rFonts w:ascii="Times New Roman" w:hAnsi="Times New Roman" w:cs="Times New Roman"/>
          <w:b/>
          <w:sz w:val="24"/>
          <w:szCs w:val="24"/>
        </w:rPr>
        <w:t xml:space="preserve">в том же году умер </w:t>
      </w:r>
      <w:proofErr w:type="spellStart"/>
      <w:r w:rsidRPr="00A640DD">
        <w:rPr>
          <w:rFonts w:ascii="Times New Roman" w:hAnsi="Times New Roman" w:cs="Times New Roman"/>
          <w:b/>
          <w:sz w:val="24"/>
          <w:szCs w:val="24"/>
        </w:rPr>
        <w:t>Камбиз</w:t>
      </w:r>
      <w:proofErr w:type="spellEnd"/>
      <w:r w:rsidRPr="00A640DD">
        <w:rPr>
          <w:rFonts w:ascii="Times New Roman" w:hAnsi="Times New Roman" w:cs="Times New Roman"/>
          <w:b/>
          <w:sz w:val="24"/>
          <w:szCs w:val="24"/>
        </w:rPr>
        <w:t>, царь Персии, отец Кира</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Таким образом, Кир остался единственным монархом всей империи</w:t>
      </w:r>
      <w:r w:rsidRPr="00A640DD">
        <w:rPr>
          <w:rFonts w:ascii="Times New Roman" w:hAnsi="Times New Roman" w:cs="Times New Roman"/>
          <w:sz w:val="24"/>
          <w:szCs w:val="24"/>
        </w:rPr>
        <w:t>. В этом году, ознаменовавшем окончание семидесятилетнего плена Израиля, Кир издал своё знаменитое повеление о возвращен</w:t>
      </w:r>
      <w:proofErr w:type="gramStart"/>
      <w:r w:rsidRPr="00A640DD">
        <w:rPr>
          <w:rFonts w:ascii="Times New Roman" w:hAnsi="Times New Roman" w:cs="Times New Roman"/>
          <w:sz w:val="24"/>
          <w:szCs w:val="24"/>
        </w:rPr>
        <w:t>ии иу</w:t>
      </w:r>
      <w:proofErr w:type="gramEnd"/>
      <w:r w:rsidRPr="00A640DD">
        <w:rPr>
          <w:rFonts w:ascii="Times New Roman" w:hAnsi="Times New Roman" w:cs="Times New Roman"/>
          <w:sz w:val="24"/>
          <w:szCs w:val="24"/>
        </w:rPr>
        <w:t xml:space="preserve">деев и восстановлении их храма. </w:t>
      </w:r>
      <w:proofErr w:type="gramStart"/>
      <w:r w:rsidRPr="00A640DD">
        <w:rPr>
          <w:rFonts w:ascii="Times New Roman" w:hAnsi="Times New Roman" w:cs="Times New Roman"/>
          <w:sz w:val="24"/>
          <w:szCs w:val="24"/>
        </w:rPr>
        <w:t xml:space="preserve">Это было первое исполнение великого указа о восстановлении и воссоздании Иерусалима (Ездра 6:14), завершившееся на седьмом году царствования Артаксеркса, в 457 г. до н. э., и ознаменовавшее, как будет показано далее, начало 2300 дней из Даниила 8 — самого длинного и важного пророческого периода, упомянутого в Библии (Даниил 9:25). </w:t>
      </w:r>
      <w:proofErr w:type="gramEnd"/>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lastRenderedPageBreak/>
        <w:t xml:space="preserve">После семи лет правления Кир оставил царство своему сыну </w:t>
      </w:r>
      <w:proofErr w:type="spellStart"/>
      <w:r w:rsidRPr="00A640DD">
        <w:rPr>
          <w:rFonts w:ascii="Times New Roman" w:hAnsi="Times New Roman" w:cs="Times New Roman"/>
          <w:sz w:val="24"/>
          <w:szCs w:val="24"/>
        </w:rPr>
        <w:t>Камбизу</w:t>
      </w:r>
      <w:proofErr w:type="spellEnd"/>
      <w:r w:rsidRPr="00A640DD">
        <w:rPr>
          <w:rFonts w:ascii="Times New Roman" w:hAnsi="Times New Roman" w:cs="Times New Roman"/>
          <w:sz w:val="24"/>
          <w:szCs w:val="24"/>
        </w:rPr>
        <w:t xml:space="preserve">, который царствовал семь лет и пять месяцев, до 522 г. до н. э. </w:t>
      </w:r>
      <w:r w:rsidRPr="00A640DD">
        <w:rPr>
          <w:rFonts w:ascii="Times New Roman" w:hAnsi="Times New Roman" w:cs="Times New Roman"/>
          <w:b/>
          <w:sz w:val="24"/>
          <w:szCs w:val="24"/>
        </w:rPr>
        <w:t>Восемь монархов</w:t>
      </w:r>
      <w:r w:rsidRPr="00A640DD">
        <w:rPr>
          <w:rFonts w:ascii="Times New Roman" w:hAnsi="Times New Roman" w:cs="Times New Roman"/>
          <w:sz w:val="24"/>
          <w:szCs w:val="24"/>
        </w:rPr>
        <w:t xml:space="preserve">, правивших от семи месяцев до сорока шести лет каждый, последовательно занимали престол до 336 г. до н. э., в следующем порядке: </w:t>
      </w:r>
    </w:p>
    <w:p w:rsidR="00A640DD" w:rsidRPr="00A640DD" w:rsidRDefault="00A640DD" w:rsidP="00A640DD">
      <w:pPr>
        <w:numPr>
          <w:ilvl w:val="0"/>
          <w:numId w:val="24"/>
        </w:numPr>
        <w:autoSpaceDE w:val="0"/>
        <w:autoSpaceDN w:val="0"/>
        <w:adjustRightInd w:val="0"/>
        <w:spacing w:after="0" w:line="240" w:lineRule="auto"/>
        <w:ind w:left="851" w:hanging="284"/>
        <w:jc w:val="both"/>
        <w:rPr>
          <w:rFonts w:ascii="Times New Roman" w:hAnsi="Times New Roman" w:cs="Times New Roman"/>
          <w:sz w:val="24"/>
          <w:szCs w:val="24"/>
        </w:rPr>
      </w:pPr>
      <w:proofErr w:type="spellStart"/>
      <w:r w:rsidRPr="00A640DD">
        <w:rPr>
          <w:rFonts w:ascii="Times New Roman" w:hAnsi="Times New Roman" w:cs="Times New Roman"/>
          <w:sz w:val="24"/>
          <w:szCs w:val="24"/>
        </w:rPr>
        <w:t>Смердис</w:t>
      </w:r>
      <w:proofErr w:type="spellEnd"/>
      <w:r w:rsidRPr="00A640DD">
        <w:rPr>
          <w:rFonts w:ascii="Times New Roman" w:hAnsi="Times New Roman" w:cs="Times New Roman"/>
          <w:sz w:val="24"/>
          <w:szCs w:val="24"/>
        </w:rPr>
        <w:t>-Маг (</w:t>
      </w:r>
      <w:proofErr w:type="spellStart"/>
      <w:r w:rsidRPr="00A640DD">
        <w:rPr>
          <w:rFonts w:ascii="Times New Roman" w:hAnsi="Times New Roman" w:cs="Times New Roman"/>
          <w:sz w:val="24"/>
          <w:szCs w:val="24"/>
        </w:rPr>
        <w:t>лже-Смердис</w:t>
      </w:r>
      <w:proofErr w:type="spellEnd"/>
      <w:r w:rsidRPr="00A640DD">
        <w:rPr>
          <w:rFonts w:ascii="Times New Roman" w:hAnsi="Times New Roman" w:cs="Times New Roman"/>
          <w:sz w:val="24"/>
          <w:szCs w:val="24"/>
        </w:rPr>
        <w:t>), семь (7) месяцев, в 522 г.</w:t>
      </w:r>
    </w:p>
    <w:p w:rsidR="00A640DD" w:rsidRPr="00A640DD" w:rsidRDefault="00A640DD" w:rsidP="00A640DD">
      <w:pPr>
        <w:numPr>
          <w:ilvl w:val="0"/>
          <w:numId w:val="24"/>
        </w:numPr>
        <w:autoSpaceDE w:val="0"/>
        <w:autoSpaceDN w:val="0"/>
        <w:adjustRightInd w:val="0"/>
        <w:spacing w:after="0" w:line="240" w:lineRule="auto"/>
        <w:ind w:left="851" w:hanging="284"/>
        <w:jc w:val="both"/>
        <w:rPr>
          <w:rFonts w:ascii="Times New Roman" w:hAnsi="Times New Roman" w:cs="Times New Roman"/>
          <w:sz w:val="24"/>
          <w:szCs w:val="24"/>
        </w:rPr>
      </w:pPr>
      <w:r w:rsidRPr="00A640DD">
        <w:rPr>
          <w:rFonts w:ascii="Times New Roman" w:hAnsi="Times New Roman" w:cs="Times New Roman"/>
          <w:sz w:val="24"/>
          <w:szCs w:val="24"/>
        </w:rPr>
        <w:t xml:space="preserve">Дарий </w:t>
      </w:r>
      <w:proofErr w:type="spellStart"/>
      <w:r w:rsidRPr="00A640DD">
        <w:rPr>
          <w:rFonts w:ascii="Times New Roman" w:hAnsi="Times New Roman" w:cs="Times New Roman"/>
          <w:sz w:val="24"/>
          <w:szCs w:val="24"/>
        </w:rPr>
        <w:t>Гистасп</w:t>
      </w:r>
      <w:proofErr w:type="spellEnd"/>
      <w:r w:rsidRPr="00A640DD">
        <w:rPr>
          <w:rFonts w:ascii="Times New Roman" w:hAnsi="Times New Roman" w:cs="Times New Roman"/>
          <w:sz w:val="24"/>
          <w:szCs w:val="24"/>
        </w:rPr>
        <w:t>, с 521 по 486 г.</w:t>
      </w:r>
    </w:p>
    <w:p w:rsidR="00A640DD" w:rsidRPr="00A640DD" w:rsidRDefault="00A640DD" w:rsidP="00A640DD">
      <w:pPr>
        <w:numPr>
          <w:ilvl w:val="0"/>
          <w:numId w:val="24"/>
        </w:numPr>
        <w:autoSpaceDE w:val="0"/>
        <w:autoSpaceDN w:val="0"/>
        <w:adjustRightInd w:val="0"/>
        <w:spacing w:after="0" w:line="240" w:lineRule="auto"/>
        <w:ind w:left="851" w:hanging="284"/>
        <w:jc w:val="both"/>
        <w:rPr>
          <w:rFonts w:ascii="Times New Roman" w:hAnsi="Times New Roman" w:cs="Times New Roman"/>
          <w:sz w:val="24"/>
          <w:szCs w:val="24"/>
        </w:rPr>
      </w:pPr>
      <w:r w:rsidRPr="00A640DD">
        <w:rPr>
          <w:rFonts w:ascii="Times New Roman" w:hAnsi="Times New Roman" w:cs="Times New Roman"/>
          <w:sz w:val="24"/>
          <w:szCs w:val="24"/>
        </w:rPr>
        <w:t>Ксеркс, с 485 по 465 г.</w:t>
      </w:r>
    </w:p>
    <w:p w:rsidR="00A640DD" w:rsidRPr="00A640DD" w:rsidRDefault="00A640DD" w:rsidP="00A640DD">
      <w:pPr>
        <w:numPr>
          <w:ilvl w:val="0"/>
          <w:numId w:val="24"/>
        </w:numPr>
        <w:autoSpaceDE w:val="0"/>
        <w:autoSpaceDN w:val="0"/>
        <w:adjustRightInd w:val="0"/>
        <w:spacing w:after="0" w:line="240" w:lineRule="auto"/>
        <w:ind w:left="851" w:hanging="284"/>
        <w:jc w:val="both"/>
        <w:rPr>
          <w:rFonts w:ascii="Times New Roman" w:hAnsi="Times New Roman" w:cs="Times New Roman"/>
          <w:sz w:val="24"/>
          <w:szCs w:val="24"/>
        </w:rPr>
      </w:pPr>
      <w:proofErr w:type="spellStart"/>
      <w:r w:rsidRPr="00A640DD">
        <w:rPr>
          <w:rFonts w:ascii="Times New Roman" w:hAnsi="Times New Roman" w:cs="Times New Roman"/>
          <w:sz w:val="24"/>
          <w:szCs w:val="24"/>
        </w:rPr>
        <w:t>Артаксеркс</w:t>
      </w:r>
      <w:proofErr w:type="spellEnd"/>
      <w:r w:rsidRPr="00A640DD">
        <w:rPr>
          <w:rFonts w:ascii="Times New Roman" w:hAnsi="Times New Roman" w:cs="Times New Roman"/>
          <w:sz w:val="24"/>
          <w:szCs w:val="24"/>
        </w:rPr>
        <w:t xml:space="preserve"> </w:t>
      </w:r>
      <w:proofErr w:type="spellStart"/>
      <w:r w:rsidRPr="00A640DD">
        <w:rPr>
          <w:rFonts w:ascii="Times New Roman" w:hAnsi="Times New Roman" w:cs="Times New Roman"/>
          <w:sz w:val="24"/>
          <w:szCs w:val="24"/>
        </w:rPr>
        <w:t>Лонгиман</w:t>
      </w:r>
      <w:proofErr w:type="spellEnd"/>
      <w:r w:rsidRPr="00A640DD">
        <w:rPr>
          <w:rFonts w:ascii="Times New Roman" w:hAnsi="Times New Roman" w:cs="Times New Roman"/>
          <w:sz w:val="24"/>
          <w:szCs w:val="24"/>
        </w:rPr>
        <w:t>, с 464 по 424 г.</w:t>
      </w:r>
    </w:p>
    <w:p w:rsidR="00A640DD" w:rsidRPr="00A640DD" w:rsidRDefault="00A640DD" w:rsidP="00A640DD">
      <w:pPr>
        <w:numPr>
          <w:ilvl w:val="0"/>
          <w:numId w:val="24"/>
        </w:numPr>
        <w:autoSpaceDE w:val="0"/>
        <w:autoSpaceDN w:val="0"/>
        <w:adjustRightInd w:val="0"/>
        <w:spacing w:after="0" w:line="240" w:lineRule="auto"/>
        <w:ind w:left="851" w:hanging="284"/>
        <w:jc w:val="both"/>
        <w:rPr>
          <w:rFonts w:ascii="Times New Roman" w:hAnsi="Times New Roman" w:cs="Times New Roman"/>
          <w:sz w:val="24"/>
          <w:szCs w:val="24"/>
        </w:rPr>
      </w:pPr>
      <w:r w:rsidRPr="00A640DD">
        <w:rPr>
          <w:rFonts w:ascii="Times New Roman" w:hAnsi="Times New Roman" w:cs="Times New Roman"/>
          <w:sz w:val="24"/>
          <w:szCs w:val="24"/>
        </w:rPr>
        <w:t>Дарий Нот, с 423 по 405 г.</w:t>
      </w:r>
    </w:p>
    <w:p w:rsidR="00A640DD" w:rsidRPr="00A640DD" w:rsidRDefault="00A640DD" w:rsidP="00A640DD">
      <w:pPr>
        <w:numPr>
          <w:ilvl w:val="0"/>
          <w:numId w:val="24"/>
        </w:numPr>
        <w:autoSpaceDE w:val="0"/>
        <w:autoSpaceDN w:val="0"/>
        <w:adjustRightInd w:val="0"/>
        <w:spacing w:after="0" w:line="240" w:lineRule="auto"/>
        <w:ind w:left="851" w:hanging="284"/>
        <w:jc w:val="both"/>
        <w:rPr>
          <w:rFonts w:ascii="Times New Roman" w:hAnsi="Times New Roman" w:cs="Times New Roman"/>
          <w:sz w:val="24"/>
          <w:szCs w:val="24"/>
        </w:rPr>
      </w:pPr>
      <w:proofErr w:type="spellStart"/>
      <w:r w:rsidRPr="00A640DD">
        <w:rPr>
          <w:rFonts w:ascii="Times New Roman" w:hAnsi="Times New Roman" w:cs="Times New Roman"/>
          <w:sz w:val="24"/>
          <w:szCs w:val="24"/>
        </w:rPr>
        <w:t>Артаксеркс</w:t>
      </w:r>
      <w:proofErr w:type="spellEnd"/>
      <w:r w:rsidRPr="00A640DD">
        <w:rPr>
          <w:rFonts w:ascii="Times New Roman" w:hAnsi="Times New Roman" w:cs="Times New Roman"/>
          <w:sz w:val="24"/>
          <w:szCs w:val="24"/>
        </w:rPr>
        <w:t xml:space="preserve"> </w:t>
      </w:r>
      <w:proofErr w:type="spellStart"/>
      <w:r w:rsidRPr="00A640DD">
        <w:rPr>
          <w:rFonts w:ascii="Times New Roman" w:hAnsi="Times New Roman" w:cs="Times New Roman"/>
          <w:sz w:val="24"/>
          <w:szCs w:val="24"/>
        </w:rPr>
        <w:t>Мнемон</w:t>
      </w:r>
      <w:proofErr w:type="spellEnd"/>
      <w:r w:rsidRPr="00A640DD">
        <w:rPr>
          <w:rFonts w:ascii="Times New Roman" w:hAnsi="Times New Roman" w:cs="Times New Roman"/>
          <w:sz w:val="24"/>
          <w:szCs w:val="24"/>
        </w:rPr>
        <w:t>, с 404 по 359 г.</w:t>
      </w:r>
    </w:p>
    <w:p w:rsidR="00A640DD" w:rsidRPr="00A640DD" w:rsidRDefault="00A640DD" w:rsidP="00A640DD">
      <w:pPr>
        <w:numPr>
          <w:ilvl w:val="0"/>
          <w:numId w:val="24"/>
        </w:numPr>
        <w:autoSpaceDE w:val="0"/>
        <w:autoSpaceDN w:val="0"/>
        <w:adjustRightInd w:val="0"/>
        <w:spacing w:after="0" w:line="240" w:lineRule="auto"/>
        <w:ind w:left="851" w:hanging="284"/>
        <w:jc w:val="both"/>
        <w:rPr>
          <w:rFonts w:ascii="Times New Roman" w:hAnsi="Times New Roman" w:cs="Times New Roman"/>
          <w:sz w:val="24"/>
          <w:szCs w:val="24"/>
        </w:rPr>
      </w:pPr>
      <w:proofErr w:type="spellStart"/>
      <w:r w:rsidRPr="00A640DD">
        <w:rPr>
          <w:rFonts w:ascii="Times New Roman" w:hAnsi="Times New Roman" w:cs="Times New Roman"/>
          <w:sz w:val="24"/>
          <w:szCs w:val="24"/>
        </w:rPr>
        <w:t>Охус</w:t>
      </w:r>
      <w:proofErr w:type="spellEnd"/>
      <w:r w:rsidRPr="00A640DD">
        <w:rPr>
          <w:rFonts w:ascii="Times New Roman" w:hAnsi="Times New Roman" w:cs="Times New Roman"/>
          <w:sz w:val="24"/>
          <w:szCs w:val="24"/>
        </w:rPr>
        <w:t>, с 358 по 338 г.</w:t>
      </w:r>
    </w:p>
    <w:p w:rsidR="00A640DD" w:rsidRPr="00A640DD" w:rsidRDefault="00A640DD" w:rsidP="00A640DD">
      <w:pPr>
        <w:numPr>
          <w:ilvl w:val="0"/>
          <w:numId w:val="24"/>
        </w:numPr>
        <w:autoSpaceDE w:val="0"/>
        <w:autoSpaceDN w:val="0"/>
        <w:adjustRightInd w:val="0"/>
        <w:spacing w:after="0" w:line="240" w:lineRule="auto"/>
        <w:ind w:left="851" w:hanging="284"/>
        <w:jc w:val="both"/>
        <w:rPr>
          <w:rFonts w:ascii="Times New Roman" w:hAnsi="Times New Roman" w:cs="Times New Roman"/>
          <w:sz w:val="24"/>
          <w:szCs w:val="24"/>
        </w:rPr>
      </w:pPr>
      <w:proofErr w:type="spellStart"/>
      <w:r w:rsidRPr="00A640DD">
        <w:rPr>
          <w:rFonts w:ascii="Times New Roman" w:hAnsi="Times New Roman" w:cs="Times New Roman"/>
          <w:sz w:val="24"/>
          <w:szCs w:val="24"/>
        </w:rPr>
        <w:t>Арзес</w:t>
      </w:r>
      <w:proofErr w:type="spellEnd"/>
      <w:r w:rsidRPr="00A640DD">
        <w:rPr>
          <w:rFonts w:ascii="Times New Roman" w:hAnsi="Times New Roman" w:cs="Times New Roman"/>
          <w:sz w:val="24"/>
          <w:szCs w:val="24"/>
        </w:rPr>
        <w:t xml:space="preserve">, с 337 по 336 г.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Год 335 считается первым годом царствования Дария </w:t>
      </w:r>
      <w:proofErr w:type="spellStart"/>
      <w:r w:rsidRPr="00A640DD">
        <w:rPr>
          <w:rFonts w:ascii="Times New Roman" w:hAnsi="Times New Roman" w:cs="Times New Roman"/>
          <w:sz w:val="24"/>
          <w:szCs w:val="24"/>
        </w:rPr>
        <w:t>Кодомана</w:t>
      </w:r>
      <w:proofErr w:type="spellEnd"/>
      <w:r w:rsidRPr="00A640DD">
        <w:rPr>
          <w:rFonts w:ascii="Times New Roman" w:hAnsi="Times New Roman" w:cs="Times New Roman"/>
          <w:sz w:val="24"/>
          <w:szCs w:val="24"/>
        </w:rPr>
        <w:t xml:space="preserve"> (Дария III) — последнего из старой линии персидских царей. Этот человек, по свидетельству историка </w:t>
      </w:r>
      <w:proofErr w:type="spellStart"/>
      <w:r w:rsidRPr="00A640DD">
        <w:rPr>
          <w:rFonts w:ascii="Times New Roman" w:hAnsi="Times New Roman" w:cs="Times New Roman"/>
          <w:sz w:val="24"/>
          <w:szCs w:val="24"/>
        </w:rPr>
        <w:t>Прайдо</w:t>
      </w:r>
      <w:proofErr w:type="spellEnd"/>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обладал благородной внешностью, величайшим личным мужеством и мягким, великодушным нравом</w:t>
      </w:r>
      <w:r w:rsidRPr="00A640DD">
        <w:rPr>
          <w:rFonts w:ascii="Times New Roman" w:hAnsi="Times New Roman" w:cs="Times New Roman"/>
          <w:sz w:val="24"/>
          <w:szCs w:val="24"/>
        </w:rPr>
        <w:t xml:space="preserve">. Если бы он жил в другую эпоху, несомненно, его ожидала бы долгая и блистательная судьба. Но ему не повезло сражаться с тем, кто был орудием исполнения пророчества; и </w:t>
      </w:r>
      <w:r w:rsidRPr="00A640DD">
        <w:rPr>
          <w:rFonts w:ascii="Times New Roman" w:hAnsi="Times New Roman" w:cs="Times New Roman"/>
          <w:b/>
          <w:sz w:val="24"/>
          <w:szCs w:val="24"/>
        </w:rPr>
        <w:t>никакие качества, врождённые или приобретённые, не могли сделать его успешным в столь неравной борьбе.</w:t>
      </w:r>
      <w:r w:rsidRPr="00A640DD">
        <w:rPr>
          <w:rFonts w:ascii="Times New Roman" w:hAnsi="Times New Roman" w:cs="Times New Roman"/>
          <w:sz w:val="24"/>
          <w:szCs w:val="24"/>
        </w:rPr>
        <w:t xml:space="preserve"> «Он едва успел сесть на трон, — говорит вышеупомянутый историк, — как уже увидел своего грозного врага — Александра — во главе греческого войска, готового низвергнуть его с этого трона».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sz w:val="24"/>
          <w:szCs w:val="24"/>
        </w:rPr>
        <w:t xml:space="preserve">Причины и подробности борьбы между греками и персами мы оставим для трудов, специально посвящённых этим вопросам. </w:t>
      </w:r>
      <w:proofErr w:type="gramStart"/>
      <w:r w:rsidRPr="00A640DD">
        <w:rPr>
          <w:rFonts w:ascii="Times New Roman" w:hAnsi="Times New Roman" w:cs="Times New Roman"/>
          <w:sz w:val="24"/>
          <w:szCs w:val="24"/>
        </w:rPr>
        <w:t xml:space="preserve">Здесь же, достаточно сказать, что решающий момент наступил на поле битвы при </w:t>
      </w:r>
      <w:proofErr w:type="spellStart"/>
      <w:r w:rsidRPr="00A640DD">
        <w:rPr>
          <w:rFonts w:ascii="Times New Roman" w:hAnsi="Times New Roman" w:cs="Times New Roman"/>
          <w:sz w:val="24"/>
          <w:szCs w:val="24"/>
        </w:rPr>
        <w:t>Арбелах</w:t>
      </w:r>
      <w:proofErr w:type="spellEnd"/>
      <w:r w:rsidRPr="00A640DD">
        <w:rPr>
          <w:rFonts w:ascii="Times New Roman" w:hAnsi="Times New Roman" w:cs="Times New Roman"/>
          <w:sz w:val="24"/>
          <w:szCs w:val="24"/>
        </w:rPr>
        <w:t xml:space="preserve"> в 331 году до н. э., где </w:t>
      </w:r>
      <w:r w:rsidRPr="00A640DD">
        <w:rPr>
          <w:rFonts w:ascii="Times New Roman" w:hAnsi="Times New Roman" w:cs="Times New Roman"/>
          <w:b/>
          <w:sz w:val="24"/>
          <w:szCs w:val="24"/>
        </w:rPr>
        <w:t>греки, хотя и уступали персам числом двадцать к одному</w:t>
      </w:r>
      <w:r w:rsidRPr="00A640DD">
        <w:rPr>
          <w:rFonts w:ascii="Times New Roman" w:hAnsi="Times New Roman" w:cs="Times New Roman"/>
          <w:sz w:val="24"/>
          <w:szCs w:val="24"/>
        </w:rPr>
        <w:t xml:space="preserve">, одержали полную победу; и Александр с того времени стал абсолютным владыкой Персидской империи в тех самых обширных пределах, в каких она когда-либо, принадлежала её собственным царям. </w:t>
      </w:r>
      <w:proofErr w:type="gramEnd"/>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sz w:val="24"/>
          <w:szCs w:val="24"/>
        </w:rPr>
        <w:t xml:space="preserve">«И еще третье царство, медное, которое будет владычествовать над всею землею», — сказал пророк. Так немногие и краткие вдохновенные слова включили в себя осуществление великой перемены среди властителей мира. В вечно изменчивой политической мозаике теперь на сцену выходит Греция, чтобы на время стать всецело поглощающим вниманием объектом, как третья из так называемых великих всемирных империй земли.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После роковой битвы, определившей судьбу империи, Дарий III всё ещё пытался собрать разбитые остатки своего войска и дать отпор за своё царство и свои права. Но он не смог собрать из всех тех недавно столь многочисленных и прекрасно оснащённых армий даже такого войска, с которым считал бы благоразумным рискнуть в новом сражении с победоносными греками. </w:t>
      </w:r>
      <w:r w:rsidRPr="00A640DD">
        <w:rPr>
          <w:rFonts w:ascii="Times New Roman" w:hAnsi="Times New Roman" w:cs="Times New Roman"/>
          <w:b/>
          <w:sz w:val="24"/>
          <w:szCs w:val="24"/>
        </w:rPr>
        <w:t>Александр преследовал его, словно на крыльях ветра</w:t>
      </w:r>
      <w:r w:rsidRPr="00A640DD">
        <w:rPr>
          <w:rFonts w:ascii="Times New Roman" w:hAnsi="Times New Roman" w:cs="Times New Roman"/>
          <w:sz w:val="24"/>
          <w:szCs w:val="24"/>
        </w:rPr>
        <w:t xml:space="preserve">. Раз за разом Дарий едва избегал захвата своим стремительно приближающимся врагом. Наконец, два предателя — </w:t>
      </w:r>
      <w:proofErr w:type="spellStart"/>
      <w:r w:rsidRPr="00A640DD">
        <w:rPr>
          <w:rFonts w:ascii="Times New Roman" w:hAnsi="Times New Roman" w:cs="Times New Roman"/>
          <w:sz w:val="24"/>
          <w:szCs w:val="24"/>
        </w:rPr>
        <w:t>Бесс</w:t>
      </w:r>
      <w:proofErr w:type="spellEnd"/>
      <w:r w:rsidRPr="00A640DD">
        <w:rPr>
          <w:rFonts w:ascii="Times New Roman" w:hAnsi="Times New Roman" w:cs="Times New Roman"/>
          <w:sz w:val="24"/>
          <w:szCs w:val="24"/>
        </w:rPr>
        <w:t xml:space="preserve"> и </w:t>
      </w:r>
      <w:proofErr w:type="spellStart"/>
      <w:r w:rsidRPr="00A640DD">
        <w:rPr>
          <w:rFonts w:ascii="Times New Roman" w:hAnsi="Times New Roman" w:cs="Times New Roman"/>
          <w:sz w:val="24"/>
          <w:szCs w:val="24"/>
        </w:rPr>
        <w:t>Набарзан</w:t>
      </w:r>
      <w:proofErr w:type="spellEnd"/>
      <w:r w:rsidRPr="00A640DD">
        <w:rPr>
          <w:rFonts w:ascii="Times New Roman" w:hAnsi="Times New Roman" w:cs="Times New Roman"/>
          <w:sz w:val="24"/>
          <w:szCs w:val="24"/>
        </w:rPr>
        <w:t xml:space="preserve"> — схватили несчастного царя, заперли его в повозке и бежали с ним в качестве пленника в сторону Бактрии. Их замысел состоял в том, чтобы в случае преследования Александра купить свою безопасность, выдав царя. Узнав о смертельной опасности, в которой оказался Дарий в руках предателей, Александр немедленно отправился в стремительное преследование с самой лёгкой частью своего войска. После нескольких дней тяжёлого марша он настиг предателей. Те стали уговаривать Дария сесть на коня, чтобы ускорить бегство. Когда же он отказался, они нанесли ему несколько смертельных ран и, оставив его умирать в повозке, сами вскочили на коней и скрылись.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lastRenderedPageBreak/>
        <w:t xml:space="preserve">Когда Александр прибыл, он увидел лишь безжизненное тело персидского царя. Глядя на этот труп, он мог бы извлечь поучительный урок о непостоянстве человеческой судьбы. Вот человек, который всего несколькими месяцами ранее, обладая многими благородными и великодушными качествами, восседал на троне всемирной империи. Бедствия, поражения и предательство внезапно обрушились на него. Его царство было покорено, сокровища захвачены, а семья обращена в плен. И вот теперь, жестоко убитый рукой предателей, он лежал окровавленным трупом в грубой повозке. </w:t>
      </w:r>
      <w:r w:rsidRPr="00A640DD">
        <w:rPr>
          <w:rFonts w:ascii="Times New Roman" w:hAnsi="Times New Roman" w:cs="Times New Roman"/>
          <w:b/>
          <w:sz w:val="24"/>
          <w:szCs w:val="24"/>
        </w:rPr>
        <w:t>Вид этой скорбной картины вызвал слёзы даже на глазах Александра</w:t>
      </w:r>
      <w:r w:rsidRPr="00A640DD">
        <w:rPr>
          <w:rFonts w:ascii="Times New Roman" w:hAnsi="Times New Roman" w:cs="Times New Roman"/>
          <w:sz w:val="24"/>
          <w:szCs w:val="24"/>
        </w:rPr>
        <w:t>, хотя он и был знаком со всеми ужасами войны и её кровавыми сценами. Накрыв тело своим плащом, он велел перевезти его к пленным женщинам в Сузах и сам обеспечил всё необходимое для царского погребения. Отдадим ему должное за этот благородный поступок - ведь он так нуждается в справедливой оценке.</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После гибели Дария Александр увидел, что путь для него свободен — последний серьёзный противник повержен. С этого момента он мог проводить своё время по своему усмотрению: то предаваясь отдыху и наслаждениям, то продолжая какие-либо мелкие завоевания. Он начал помпезный поход в Индию, потому что, согласно греческой мифологии, Вакх (Бахус) и Геркулес, два сына Зевса (Юпитера), чьим сыном считал себя и он, проделали то же самое. С презренной надменностью он требовал для себя божественных почестей. </w:t>
      </w:r>
      <w:r w:rsidRPr="00A640DD">
        <w:rPr>
          <w:rFonts w:ascii="Times New Roman" w:hAnsi="Times New Roman" w:cs="Times New Roman"/>
          <w:b/>
          <w:sz w:val="24"/>
          <w:szCs w:val="24"/>
        </w:rPr>
        <w:t>Завоёванные города он, без всякой нужды и по собственному произволу, предавал на полное растерзание своей кровожадной и развратной армии</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Сам он нередко убивал своих друзей и любимцев в приступах пьяного бешенства</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u w:val="single"/>
        </w:rPr>
        <w:t>Он искал самых развращённых людей для удовлетворения своих похотей</w:t>
      </w:r>
      <w:r w:rsidRPr="00A640DD">
        <w:rPr>
          <w:rFonts w:ascii="Times New Roman" w:hAnsi="Times New Roman" w:cs="Times New Roman"/>
          <w:sz w:val="24"/>
          <w:szCs w:val="24"/>
        </w:rPr>
        <w:t xml:space="preserve">. По наущению распутной и пьяной женщины он вместе с компанией придворных, будучи в состоянии безумного опьянения, с факелами в руках вышел и поджёг город и дворец </w:t>
      </w:r>
      <w:proofErr w:type="spellStart"/>
      <w:r w:rsidRPr="00A640DD">
        <w:rPr>
          <w:rFonts w:ascii="Times New Roman" w:hAnsi="Times New Roman" w:cs="Times New Roman"/>
          <w:sz w:val="24"/>
          <w:szCs w:val="24"/>
        </w:rPr>
        <w:t>Персеполя</w:t>
      </w:r>
      <w:proofErr w:type="spellEnd"/>
      <w:r w:rsidRPr="00A640DD">
        <w:rPr>
          <w:rFonts w:ascii="Times New Roman" w:hAnsi="Times New Roman" w:cs="Times New Roman"/>
          <w:sz w:val="24"/>
          <w:szCs w:val="24"/>
        </w:rPr>
        <w:t xml:space="preserve"> — одного из величайших дворцов тогдашнего мира. </w:t>
      </w:r>
      <w:r w:rsidRPr="00A640DD">
        <w:rPr>
          <w:rFonts w:ascii="Times New Roman" w:hAnsi="Times New Roman" w:cs="Times New Roman"/>
          <w:b/>
          <w:sz w:val="24"/>
          <w:szCs w:val="24"/>
        </w:rPr>
        <w:t xml:space="preserve">Он поощрял такое неумеренное пьянство среди своих последователей, что однажды двадцать из них умерли вместе вследствие </w:t>
      </w:r>
      <w:proofErr w:type="gramStart"/>
      <w:r w:rsidRPr="00A640DD">
        <w:rPr>
          <w:rFonts w:ascii="Times New Roman" w:hAnsi="Times New Roman" w:cs="Times New Roman"/>
          <w:b/>
          <w:sz w:val="24"/>
          <w:szCs w:val="24"/>
        </w:rPr>
        <w:t>выпитого</w:t>
      </w:r>
      <w:proofErr w:type="gramEnd"/>
      <w:r w:rsidRPr="00A640DD">
        <w:rPr>
          <w:rFonts w:ascii="Times New Roman" w:hAnsi="Times New Roman" w:cs="Times New Roman"/>
          <w:sz w:val="24"/>
          <w:szCs w:val="24"/>
        </w:rPr>
        <w:t xml:space="preserve">. </w:t>
      </w:r>
      <w:proofErr w:type="gramStart"/>
      <w:r w:rsidRPr="00A640DD">
        <w:rPr>
          <w:rFonts w:ascii="Times New Roman" w:hAnsi="Times New Roman" w:cs="Times New Roman"/>
          <w:sz w:val="24"/>
          <w:szCs w:val="24"/>
        </w:rPr>
        <w:t>В конце концов, после одного затянувшегося пьяного кутежа, он был сразу приглашён на следующий, и, выпив за каждого из двадцати гостей, дважды осушил, как говорит история — хотя это и трудно поверить — геркулесову чашу, вмещавшую шесть наших кварт (≈5,7 л).</w:t>
      </w:r>
      <w:proofErr w:type="gramEnd"/>
      <w:r w:rsidRPr="00A640DD">
        <w:rPr>
          <w:rFonts w:ascii="Times New Roman" w:hAnsi="Times New Roman" w:cs="Times New Roman"/>
          <w:sz w:val="24"/>
          <w:szCs w:val="24"/>
        </w:rPr>
        <w:t xml:space="preserve"> Тогда он пал, сражённый сильной лихорадкой, от которой умер одиннадцать дней спустя — в мае или июне 323 года до н. э., едва переступив порог зрелости, на тридцать втором году жизни.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Нам нет необходимости подробно останавливаться на развитии Греческой империи, так как её отличительные особенности будут подробнее рассмотрены в других пророчествах. Даниил продолжает толкование великого истукана: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 40:</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«А четвертое царство будет крепко, как железо; ибо как железо разбивает и раздробляет все, так и оно, подобно всесокрушающему железу, будет раздроблять и сокрушать».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До сих пор в толковании этого пророчества между толкователями царит общее согласие. Все признают, что Вавилон, Мидо-Персия и Греция представлены соответственно золотой головой, серебряной грудью и руками, а также медными бёдрами. Но, несмотря на отсутствие оснований для разногласий, странным образом возникают различные мнения о том, какое царство символизируется четвёртой частью великого истукана — железными ногами. Здесь нам остаётся лишь спросить: какое царство сменило Грецию во владычестве над миром? Ибо железные ноги обозначают четвёртое по счёту царство. Свидетельства истории на этот счёт ясны и однозначны. Это сделало одно-единственное царство — Рим. Оно покорило Грецию, подчинило все народы и, подобно железу, сокрушало и разбивало. Историк Гиббон, следуя символическому образу из книги Даниила, так описывает эту империю: «Оружие республики, временами терпящее поражение в битвах, но всегда победоносное в войне, стремительно продвигалось к </w:t>
      </w:r>
      <w:r w:rsidRPr="00A640DD">
        <w:rPr>
          <w:rFonts w:ascii="Times New Roman" w:hAnsi="Times New Roman" w:cs="Times New Roman"/>
          <w:sz w:val="24"/>
          <w:szCs w:val="24"/>
        </w:rPr>
        <w:lastRenderedPageBreak/>
        <w:t xml:space="preserve">Евфрату, Дунаю, Рейну и океану; и образы из золота, серебра или меди, которые могли бы представлять народы или их царей, один за другим сокрушались железной монархией Рима».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На заре христианской эры эта империя охватывала весь юг Европы, Францию, Англию, большую часть Нидерландов, Швейцарию, юг Германии, Венгрию, Турцию и Грецию, не говоря уже о её владениях в Азии и Африке. Поэтому историк Гиббон справедливо замечает: «Империя римлян заполнила собой весь мир. И когда эта империя оказалась в руках одного человека, мир стал надёжной и мрачной тюрьмой для его врагов. Сопротивляться было смертельно, а бежать — невозможно».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Следует отметить, что сначала царство описано безо всяких оговорок как «крепко, как железо». Это был период его мощи, когда его сравнивали с могучим Колоссом, подчинившим народы, сокрушающим всё на своём пути и диктующим законы миру. Но это не должно было продолжаться вечно.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41, 42:</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«А что ты видел ноги и пальцы на ногах частью из глины горшечной, а частью из железа, то будет царство разделенное, и в нем останется несколько крепости железа, так как ты видел железо, смешанное с горшечною глиною. И как персты ног были частью из железа, а частью из глины, так и царство будет частью крепкое, частью хрупкое».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Элемент слабости, символизируемый глиной, относился как к ступням, так и к пальцам ног. Рим ещё до своего разделения на десять царств утратил ту железную твёрдость, которой обладал в первые века своего существования. </w:t>
      </w:r>
      <w:r w:rsidRPr="00A640DD">
        <w:rPr>
          <w:rFonts w:ascii="Times New Roman" w:hAnsi="Times New Roman" w:cs="Times New Roman"/>
          <w:b/>
          <w:sz w:val="24"/>
          <w:szCs w:val="24"/>
        </w:rPr>
        <w:t xml:space="preserve">Роскошь с её изнеженностью и вырождением — </w:t>
      </w:r>
      <w:proofErr w:type="gramStart"/>
      <w:r w:rsidRPr="00A640DD">
        <w:rPr>
          <w:rFonts w:ascii="Times New Roman" w:hAnsi="Times New Roman" w:cs="Times New Roman"/>
          <w:b/>
          <w:sz w:val="24"/>
          <w:szCs w:val="24"/>
        </w:rPr>
        <w:t>губительница</w:t>
      </w:r>
      <w:proofErr w:type="gramEnd"/>
      <w:r w:rsidRPr="00A640DD">
        <w:rPr>
          <w:rFonts w:ascii="Times New Roman" w:hAnsi="Times New Roman" w:cs="Times New Roman"/>
          <w:b/>
          <w:sz w:val="24"/>
          <w:szCs w:val="24"/>
        </w:rPr>
        <w:t xml:space="preserve"> как народов, так и отдельных людей</w:t>
      </w:r>
      <w:r w:rsidRPr="00A640DD">
        <w:rPr>
          <w:rFonts w:ascii="Times New Roman" w:hAnsi="Times New Roman" w:cs="Times New Roman"/>
          <w:sz w:val="24"/>
          <w:szCs w:val="24"/>
        </w:rPr>
        <w:t xml:space="preserve"> — начала разъедать и ослаблять его железную мощь, подготовив почву для последующего распада на десять царств.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От этого отступления мы возвращаемся к вопросу: символизируют ли пальцы ног десять разделений Римской империи? Мы отвечаем: да, потому что: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1. Образ из 2-й главы полностью параллелен с видением о четырёх зверях из 7-й главы. </w:t>
      </w:r>
      <w:r w:rsidRPr="00A640DD">
        <w:rPr>
          <w:rFonts w:ascii="Times New Roman" w:hAnsi="Times New Roman" w:cs="Times New Roman"/>
          <w:b/>
          <w:sz w:val="24"/>
          <w:szCs w:val="24"/>
        </w:rPr>
        <w:t>Четвёртый зверь из 7-й главы представляет то же, что и железные ноги истукана</w:t>
      </w:r>
      <w:r w:rsidRPr="00A640DD">
        <w:rPr>
          <w:rFonts w:ascii="Times New Roman" w:hAnsi="Times New Roman" w:cs="Times New Roman"/>
          <w:sz w:val="24"/>
          <w:szCs w:val="24"/>
        </w:rPr>
        <w:t xml:space="preserve">.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proofErr w:type="gramStart"/>
      <w:r w:rsidRPr="00A640DD">
        <w:rPr>
          <w:rFonts w:ascii="Times New Roman" w:hAnsi="Times New Roman" w:cs="Times New Roman"/>
          <w:b/>
          <w:sz w:val="24"/>
          <w:szCs w:val="24"/>
        </w:rPr>
        <w:t>Десять рогов зверя, конечно же, вполне естественно соответствуют десяти пальцам ног истукана</w:t>
      </w:r>
      <w:r w:rsidRPr="00A640DD">
        <w:rPr>
          <w:rFonts w:ascii="Times New Roman" w:hAnsi="Times New Roman" w:cs="Times New Roman"/>
          <w:sz w:val="24"/>
          <w:szCs w:val="24"/>
        </w:rPr>
        <w:t xml:space="preserve">; и ясно сказано, что эти рога — десять царей, которые восстанут; и они в такой же степени являются независимыми царствами, как и сами звери; ибо </w:t>
      </w:r>
      <w:r w:rsidRPr="00A640DD">
        <w:rPr>
          <w:rFonts w:ascii="Times New Roman" w:hAnsi="Times New Roman" w:cs="Times New Roman"/>
          <w:sz w:val="24"/>
          <w:szCs w:val="24"/>
          <w:u w:val="single"/>
        </w:rPr>
        <w:t>о зверях говорится в тех же выражениях — как о «четырёх царях, которые восстанут от земли»</w:t>
      </w:r>
      <w:r w:rsidRPr="00A640DD">
        <w:rPr>
          <w:rFonts w:ascii="Times New Roman" w:hAnsi="Times New Roman" w:cs="Times New Roman"/>
          <w:sz w:val="24"/>
          <w:szCs w:val="24"/>
        </w:rPr>
        <w:t>.</w:t>
      </w:r>
      <w:proofErr w:type="gramEnd"/>
      <w:r w:rsidRPr="00A640DD">
        <w:rPr>
          <w:rFonts w:ascii="Times New Roman" w:hAnsi="Times New Roman" w:cs="Times New Roman"/>
          <w:sz w:val="24"/>
          <w:szCs w:val="24"/>
        </w:rPr>
        <w:t xml:space="preserve"> (Дан. 7:17). </w:t>
      </w:r>
      <w:r w:rsidRPr="00A640DD">
        <w:rPr>
          <w:rFonts w:ascii="Times New Roman" w:hAnsi="Times New Roman" w:cs="Times New Roman"/>
          <w:b/>
          <w:sz w:val="24"/>
          <w:szCs w:val="24"/>
        </w:rPr>
        <w:t>Они не обозначают череду царей, сменяющих друг друга, но царей или царства, существующих одновременно</w:t>
      </w:r>
      <w:r w:rsidRPr="00A640DD">
        <w:rPr>
          <w:rFonts w:ascii="Times New Roman" w:hAnsi="Times New Roman" w:cs="Times New Roman"/>
          <w:sz w:val="24"/>
          <w:szCs w:val="24"/>
        </w:rPr>
        <w:t xml:space="preserve">; ибо три из них были исторгнуты малым рогом. Десять рогов, вне всякого сомнения, представляют десять царств, на которые был разделён Рим.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2. Мы уже увидели, что в толковании истукана Даниил использует слова «царь» и «царство» как взаимозаменяемые, причём первое означает то же, что и второе. В стихе 44 он говорит, что «</w:t>
      </w:r>
      <w:proofErr w:type="gramStart"/>
      <w:r w:rsidRPr="00A640DD">
        <w:rPr>
          <w:rFonts w:ascii="Times New Roman" w:hAnsi="Times New Roman" w:cs="Times New Roman"/>
          <w:sz w:val="24"/>
          <w:szCs w:val="24"/>
        </w:rPr>
        <w:t>во</w:t>
      </w:r>
      <w:proofErr w:type="gramEnd"/>
      <w:r w:rsidRPr="00A640DD">
        <w:rPr>
          <w:rFonts w:ascii="Times New Roman" w:hAnsi="Times New Roman" w:cs="Times New Roman"/>
          <w:sz w:val="24"/>
          <w:szCs w:val="24"/>
        </w:rPr>
        <w:t xml:space="preserve"> дни тех царств Бог небесный воздвигнет царств». Это показывает, что </w:t>
      </w:r>
      <w:r w:rsidRPr="00A640DD">
        <w:rPr>
          <w:rFonts w:ascii="Times New Roman" w:hAnsi="Times New Roman" w:cs="Times New Roman"/>
          <w:b/>
          <w:sz w:val="24"/>
          <w:szCs w:val="24"/>
        </w:rPr>
        <w:t>во время установления Царства Божия будет существовать множество царей одновременно</w:t>
      </w:r>
      <w:r w:rsidRPr="00A640DD">
        <w:rPr>
          <w:rFonts w:ascii="Times New Roman" w:hAnsi="Times New Roman" w:cs="Times New Roman"/>
          <w:sz w:val="24"/>
          <w:szCs w:val="24"/>
        </w:rPr>
        <w:t xml:space="preserve">. </w:t>
      </w:r>
      <w:proofErr w:type="gramStart"/>
      <w:r w:rsidRPr="00A640DD">
        <w:rPr>
          <w:rFonts w:ascii="Times New Roman" w:hAnsi="Times New Roman" w:cs="Times New Roman"/>
          <w:b/>
          <w:sz w:val="24"/>
          <w:szCs w:val="24"/>
        </w:rPr>
        <w:t>Это не может относиться к четырём предыдущим царствам</w:t>
      </w:r>
      <w:r w:rsidRPr="00A640DD">
        <w:rPr>
          <w:rFonts w:ascii="Times New Roman" w:hAnsi="Times New Roman" w:cs="Times New Roman"/>
          <w:sz w:val="24"/>
          <w:szCs w:val="24"/>
        </w:rPr>
        <w:t xml:space="preserve">; ибо было бы нелепо использовать такое выражение </w:t>
      </w:r>
      <w:r w:rsidRPr="00A640DD">
        <w:rPr>
          <w:rFonts w:ascii="Times New Roman" w:hAnsi="Times New Roman" w:cs="Times New Roman"/>
          <w:sz w:val="24"/>
          <w:szCs w:val="24"/>
          <w:u w:val="single"/>
        </w:rPr>
        <w:t>в отношении цепи последовательно сменяющих друг друга царей</w:t>
      </w:r>
      <w:r w:rsidRPr="00A640DD">
        <w:rPr>
          <w:rFonts w:ascii="Times New Roman" w:hAnsi="Times New Roman" w:cs="Times New Roman"/>
          <w:sz w:val="24"/>
          <w:szCs w:val="24"/>
        </w:rPr>
        <w:t xml:space="preserve">, так как речь могла бы идти лишь о дне последнего царя, а не о дне любого из предшествующих, когда будет установлено Царство Божие. </w:t>
      </w:r>
      <w:proofErr w:type="gramEnd"/>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lastRenderedPageBreak/>
        <w:t xml:space="preserve">Итак, здесь представлено </w:t>
      </w:r>
      <w:r w:rsidRPr="00A640DD">
        <w:rPr>
          <w:rFonts w:ascii="Times New Roman" w:hAnsi="Times New Roman" w:cs="Times New Roman"/>
          <w:b/>
          <w:sz w:val="24"/>
          <w:szCs w:val="24"/>
        </w:rPr>
        <w:t>разделение</w:t>
      </w:r>
      <w:r w:rsidRPr="00A640DD">
        <w:rPr>
          <w:rFonts w:ascii="Times New Roman" w:hAnsi="Times New Roman" w:cs="Times New Roman"/>
          <w:sz w:val="24"/>
          <w:szCs w:val="24"/>
        </w:rPr>
        <w:t xml:space="preserve">; и что же мы имеем в символе, чтобы указать на него? — Только пальцы ног истукана. Если они не обозначают </w:t>
      </w:r>
      <w:r w:rsidRPr="00A640DD">
        <w:rPr>
          <w:rFonts w:ascii="Times New Roman" w:hAnsi="Times New Roman" w:cs="Times New Roman"/>
          <w:b/>
          <w:sz w:val="24"/>
          <w:szCs w:val="24"/>
        </w:rPr>
        <w:t>разделение</w:t>
      </w:r>
      <w:r w:rsidRPr="00A640DD">
        <w:rPr>
          <w:rFonts w:ascii="Times New Roman" w:hAnsi="Times New Roman" w:cs="Times New Roman"/>
          <w:sz w:val="24"/>
          <w:szCs w:val="24"/>
        </w:rPr>
        <w:t xml:space="preserve">, тогда мы остаемся в полном неведении относительно природы и масштабов разделения, которое, как показывает пророчество, действительно существовало. Предположить иное — значит бросить тень на само пророчество. Следовательно, мы вынуждены прийти к выводу, что </w:t>
      </w:r>
      <w:r w:rsidRPr="00A640DD">
        <w:rPr>
          <w:rFonts w:ascii="Times New Roman" w:hAnsi="Times New Roman" w:cs="Times New Roman"/>
          <w:b/>
          <w:sz w:val="24"/>
          <w:szCs w:val="24"/>
        </w:rPr>
        <w:t>десять пальцев ног истукана обозначают десять частей, на которые была разделена Римская империя</w:t>
      </w:r>
      <w:r w:rsidRPr="00A640DD">
        <w:rPr>
          <w:rStyle w:val="a6"/>
          <w:rFonts w:ascii="Times New Roman" w:hAnsi="Times New Roman"/>
          <w:sz w:val="24"/>
          <w:szCs w:val="24"/>
        </w:rPr>
        <w:footnoteReference w:id="19"/>
      </w:r>
      <w:r w:rsidRPr="00A640DD">
        <w:rPr>
          <w:rFonts w:ascii="Times New Roman" w:hAnsi="Times New Roman" w:cs="Times New Roman"/>
          <w:sz w:val="24"/>
          <w:szCs w:val="24"/>
        </w:rPr>
        <w:t xml:space="preserve">.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Десять народов, которые сыграли наиболее значительную роль в разрушении Римской империи и которые в определённый момент своей истории владели, соответственно, частями римской территории как отдельные и независимые царства, можно перечислить (без учёта времени их возникновения) следующим образом: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 (1) гунны,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(2) остготы,</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 (3) вестготы,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 (4) франки,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(5) вандалы,</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 (6) </w:t>
      </w:r>
      <w:proofErr w:type="spellStart"/>
      <w:r w:rsidRPr="00A640DD">
        <w:rPr>
          <w:rFonts w:ascii="Times New Roman" w:hAnsi="Times New Roman" w:cs="Times New Roman"/>
          <w:sz w:val="24"/>
          <w:szCs w:val="24"/>
        </w:rPr>
        <w:t>свевы</w:t>
      </w:r>
      <w:proofErr w:type="spellEnd"/>
      <w:r w:rsidRPr="00A640DD">
        <w:rPr>
          <w:rFonts w:ascii="Times New Roman" w:hAnsi="Times New Roman" w:cs="Times New Roman"/>
          <w:sz w:val="24"/>
          <w:szCs w:val="24"/>
        </w:rPr>
        <w:t>,</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(7) бургунды,</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 (8) </w:t>
      </w:r>
      <w:proofErr w:type="spellStart"/>
      <w:r w:rsidRPr="00A640DD">
        <w:rPr>
          <w:rFonts w:ascii="Times New Roman" w:hAnsi="Times New Roman" w:cs="Times New Roman"/>
          <w:sz w:val="24"/>
          <w:szCs w:val="24"/>
        </w:rPr>
        <w:t>герулы</w:t>
      </w:r>
      <w:proofErr w:type="spellEnd"/>
      <w:r w:rsidRPr="00A640DD">
        <w:rPr>
          <w:rFonts w:ascii="Times New Roman" w:hAnsi="Times New Roman" w:cs="Times New Roman"/>
          <w:sz w:val="24"/>
          <w:szCs w:val="24"/>
        </w:rPr>
        <w:t>,</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(9) англосаксы</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(10) лангобарды.</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Связь между этими народами и некоторыми современными европейскими нациями до сих пор прослеживается в их названиях, таких как Англия, Бургундия, Ломбардия, Франция и др. Такие авторитетные исследователи, как </w:t>
      </w:r>
      <w:proofErr w:type="spellStart"/>
      <w:r w:rsidRPr="00A640DD">
        <w:rPr>
          <w:rFonts w:ascii="Times New Roman" w:hAnsi="Times New Roman" w:cs="Times New Roman"/>
          <w:sz w:val="24"/>
          <w:szCs w:val="24"/>
        </w:rPr>
        <w:t>Кальмет</w:t>
      </w:r>
      <w:proofErr w:type="spellEnd"/>
      <w:r w:rsidRPr="00A640DD">
        <w:rPr>
          <w:rFonts w:ascii="Times New Roman" w:hAnsi="Times New Roman" w:cs="Times New Roman"/>
          <w:sz w:val="24"/>
          <w:szCs w:val="24"/>
        </w:rPr>
        <w:t xml:space="preserve">, Фабер, Ллойд, </w:t>
      </w:r>
      <w:proofErr w:type="spellStart"/>
      <w:r w:rsidRPr="00A640DD">
        <w:rPr>
          <w:rFonts w:ascii="Times New Roman" w:hAnsi="Times New Roman" w:cs="Times New Roman"/>
          <w:sz w:val="24"/>
          <w:szCs w:val="24"/>
        </w:rPr>
        <w:t>Хейлс</w:t>
      </w:r>
      <w:proofErr w:type="spellEnd"/>
      <w:r w:rsidRPr="00A640DD">
        <w:rPr>
          <w:rFonts w:ascii="Times New Roman" w:hAnsi="Times New Roman" w:cs="Times New Roman"/>
          <w:sz w:val="24"/>
          <w:szCs w:val="24"/>
        </w:rPr>
        <w:t xml:space="preserve">, Скотт, Барнс и другие, соглашаются с приведённым перечнем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 43:</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«А что ты видел железо, смешанное с глиною горшечною, это значит, что они смешаются через семя человеческое, но не сольются одно с другим, как железо не смешивается с глиною». </w:t>
      </w:r>
    </w:p>
    <w:p w:rsidR="00A640DD" w:rsidRPr="00A640DD" w:rsidRDefault="00A640DD" w:rsidP="00F1476A">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С падением Рима пала последняя из всемирных империй, принадлежащих нынешнему состоянию мира. </w:t>
      </w:r>
      <w:proofErr w:type="gramStart"/>
      <w:r w:rsidRPr="00A640DD">
        <w:rPr>
          <w:rFonts w:ascii="Times New Roman" w:hAnsi="Times New Roman" w:cs="Times New Roman"/>
          <w:sz w:val="24"/>
          <w:szCs w:val="24"/>
        </w:rPr>
        <w:t xml:space="preserve">До того времени элементы общества были таковы, что одна нация, превзойдя соседей в доблести, отваге и военном искусстве, могла поочерёдно подчинять их себе, прицепляя к колёсам своей колесницы, пока все они не объединялись в одну обширную империю, и </w:t>
      </w:r>
      <w:r w:rsidRPr="00A640DD">
        <w:rPr>
          <w:rFonts w:ascii="Times New Roman" w:hAnsi="Times New Roman" w:cs="Times New Roman"/>
          <w:sz w:val="24"/>
          <w:szCs w:val="24"/>
          <w:u w:val="single"/>
        </w:rPr>
        <w:t xml:space="preserve">один человек, восседая на господствующем престоле, мог </w:t>
      </w:r>
      <w:r w:rsidRPr="00A640DD">
        <w:rPr>
          <w:rFonts w:ascii="Times New Roman" w:hAnsi="Times New Roman" w:cs="Times New Roman"/>
          <w:sz w:val="24"/>
          <w:szCs w:val="24"/>
          <w:u w:val="single"/>
        </w:rPr>
        <w:lastRenderedPageBreak/>
        <w:t>повелевать народам земли, и его воля становилась законом для всех</w:t>
      </w:r>
      <w:r w:rsidRPr="00A640DD">
        <w:rPr>
          <w:rFonts w:ascii="Times New Roman" w:hAnsi="Times New Roman" w:cs="Times New Roman"/>
          <w:sz w:val="24"/>
          <w:szCs w:val="24"/>
        </w:rPr>
        <w:t>.</w:t>
      </w:r>
      <w:proofErr w:type="gramEnd"/>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С падением Рима такая возможность исчезла навсегда</w:t>
      </w:r>
      <w:r w:rsidRPr="00A640DD">
        <w:rPr>
          <w:rFonts w:ascii="Times New Roman" w:hAnsi="Times New Roman" w:cs="Times New Roman"/>
          <w:sz w:val="24"/>
          <w:szCs w:val="24"/>
        </w:rPr>
        <w:t xml:space="preserve">. Раздавленная тяжестью собственных громадных размеров, империя распалась на части — и больше уже не могла быть объединена. Железо смешалось с глиной. Его элементы утратили способность к слиянию, и ни один человек, ни объединение людей уже не сможет вновь слить их воедино.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44, 45:</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«И </w:t>
      </w:r>
      <w:proofErr w:type="gramStart"/>
      <w:r w:rsidRPr="00A640DD">
        <w:rPr>
          <w:rFonts w:ascii="Times New Roman" w:hAnsi="Times New Roman" w:cs="Times New Roman"/>
          <w:iCs/>
          <w:color w:val="000000"/>
          <w:sz w:val="24"/>
          <w:szCs w:val="24"/>
        </w:rPr>
        <w:t>во</w:t>
      </w:r>
      <w:proofErr w:type="gramEnd"/>
      <w:r w:rsidRPr="00A640DD">
        <w:rPr>
          <w:rFonts w:ascii="Times New Roman" w:hAnsi="Times New Roman" w:cs="Times New Roman"/>
          <w:iCs/>
          <w:color w:val="000000"/>
          <w:sz w:val="24"/>
          <w:szCs w:val="24"/>
        </w:rPr>
        <w:t xml:space="preserve"> дни тех царств Бог небесный воздвигнет царство, которое вовеки не разрушится, и царство это не будет передано другому народу; оно сокрушит и разрушит все царства, а само будет стоять вечно, так как ты видел, что камень отторгнут был от горы не руками и раздробил железо, медь, глину, серебро и золото. Великий Бог дал знать царю, что будет после сего. И верен этот сон, и точно истолкование его!». </w:t>
      </w:r>
    </w:p>
    <w:p w:rsidR="00A640DD" w:rsidRPr="00A640DD" w:rsidRDefault="00A640DD" w:rsidP="00A640DD">
      <w:pPr>
        <w:spacing w:before="120" w:after="120" w:line="240" w:lineRule="auto"/>
        <w:ind w:firstLine="561"/>
        <w:jc w:val="both"/>
        <w:rPr>
          <w:rFonts w:ascii="Times New Roman" w:hAnsi="Times New Roman" w:cs="Times New Roman"/>
          <w:iCs/>
          <w:color w:val="000000"/>
          <w:sz w:val="24"/>
          <w:szCs w:val="24"/>
        </w:rPr>
      </w:pPr>
      <w:r w:rsidRPr="00A640DD">
        <w:rPr>
          <w:rFonts w:ascii="Times New Roman" w:hAnsi="Times New Roman" w:cs="Times New Roman"/>
          <w:b/>
          <w:bCs/>
          <w:iCs/>
          <w:color w:val="000000"/>
          <w:sz w:val="24"/>
          <w:szCs w:val="24"/>
          <w:u w:val="single"/>
        </w:rPr>
        <w:t>Стихи 46-49:</w:t>
      </w:r>
      <w:r w:rsidRPr="00A640DD">
        <w:rPr>
          <w:rFonts w:ascii="Times New Roman" w:hAnsi="Times New Roman" w:cs="Times New Roman"/>
          <w:b/>
          <w:bCs/>
          <w:iCs/>
          <w:color w:val="000000"/>
          <w:sz w:val="24"/>
          <w:szCs w:val="24"/>
        </w:rPr>
        <w:t xml:space="preserve"> </w:t>
      </w:r>
      <w:r w:rsidRPr="00A640DD">
        <w:rPr>
          <w:rFonts w:ascii="Times New Roman" w:hAnsi="Times New Roman" w:cs="Times New Roman"/>
          <w:iCs/>
          <w:color w:val="000000"/>
          <w:sz w:val="24"/>
          <w:szCs w:val="24"/>
        </w:rPr>
        <w:t xml:space="preserve">«Тогда царь Навуходоносор пал на лице свое и поклонился Даниилу, и велел принести ему дары и благовонные курения. И сказал царь Даниилу: истинно Бог ваш есть Бог богов и Владыка царей, открывающий тайны, когда ты мог открыть эту тайну! Тогда возвысил царь Даниила и дал ему много больших подарков, и поставил его над всею областью Вавилонскою и главным начальником над всеми мудрецами Вавилонскими. Но Даниил просил царя, и он поставил </w:t>
      </w:r>
      <w:proofErr w:type="spellStart"/>
      <w:r w:rsidRPr="00A640DD">
        <w:rPr>
          <w:rFonts w:ascii="Times New Roman" w:hAnsi="Times New Roman" w:cs="Times New Roman"/>
          <w:iCs/>
          <w:color w:val="000000"/>
          <w:sz w:val="24"/>
          <w:szCs w:val="24"/>
        </w:rPr>
        <w:t>Седраха</w:t>
      </w:r>
      <w:proofErr w:type="spellEnd"/>
      <w:r w:rsidRPr="00A640DD">
        <w:rPr>
          <w:rFonts w:ascii="Times New Roman" w:hAnsi="Times New Roman" w:cs="Times New Roman"/>
          <w:iCs/>
          <w:color w:val="000000"/>
          <w:sz w:val="24"/>
          <w:szCs w:val="24"/>
        </w:rPr>
        <w:t xml:space="preserve">, </w:t>
      </w:r>
      <w:proofErr w:type="spellStart"/>
      <w:r w:rsidRPr="00A640DD">
        <w:rPr>
          <w:rFonts w:ascii="Times New Roman" w:hAnsi="Times New Roman" w:cs="Times New Roman"/>
          <w:iCs/>
          <w:color w:val="000000"/>
          <w:sz w:val="24"/>
          <w:szCs w:val="24"/>
        </w:rPr>
        <w:t>Мисаха</w:t>
      </w:r>
      <w:proofErr w:type="spellEnd"/>
      <w:r w:rsidRPr="00A640DD">
        <w:rPr>
          <w:rFonts w:ascii="Times New Roman" w:hAnsi="Times New Roman" w:cs="Times New Roman"/>
          <w:iCs/>
          <w:color w:val="000000"/>
          <w:sz w:val="24"/>
          <w:szCs w:val="24"/>
        </w:rPr>
        <w:t xml:space="preserve"> и </w:t>
      </w:r>
      <w:proofErr w:type="spellStart"/>
      <w:r w:rsidRPr="00A640DD">
        <w:rPr>
          <w:rFonts w:ascii="Times New Roman" w:hAnsi="Times New Roman" w:cs="Times New Roman"/>
          <w:iCs/>
          <w:color w:val="000000"/>
          <w:sz w:val="24"/>
          <w:szCs w:val="24"/>
        </w:rPr>
        <w:t>Авденаго</w:t>
      </w:r>
      <w:proofErr w:type="spellEnd"/>
      <w:r w:rsidRPr="00A640DD">
        <w:rPr>
          <w:rFonts w:ascii="Times New Roman" w:hAnsi="Times New Roman" w:cs="Times New Roman"/>
          <w:iCs/>
          <w:color w:val="000000"/>
          <w:sz w:val="24"/>
          <w:szCs w:val="24"/>
        </w:rPr>
        <w:t xml:space="preserve"> над делами страны Вавилонской, а Даниил остался при дворе царя».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Можно было бы ожидать, что честолюбивый монарх, достигший </w:t>
      </w:r>
      <w:proofErr w:type="gramStart"/>
      <w:r w:rsidRPr="00A640DD">
        <w:rPr>
          <w:rFonts w:ascii="Times New Roman" w:hAnsi="Times New Roman" w:cs="Times New Roman"/>
          <w:sz w:val="24"/>
          <w:szCs w:val="24"/>
        </w:rPr>
        <w:t>высочайшего земного</w:t>
      </w:r>
      <w:proofErr w:type="gramEnd"/>
      <w:r w:rsidRPr="00A640DD">
        <w:rPr>
          <w:rFonts w:ascii="Times New Roman" w:hAnsi="Times New Roman" w:cs="Times New Roman"/>
          <w:sz w:val="24"/>
          <w:szCs w:val="24"/>
        </w:rPr>
        <w:t xml:space="preserve"> трона и наслаждающийся непрерывными успехами, едва ли стерпит, чтобы ему сказали, что его царство, которое он, несомненно, надеялся сохранить вовеки, будет свергнуто другим народом. </w:t>
      </w:r>
      <w:r w:rsidRPr="00A640DD">
        <w:rPr>
          <w:rFonts w:ascii="Times New Roman" w:hAnsi="Times New Roman" w:cs="Times New Roman"/>
          <w:sz w:val="24"/>
          <w:szCs w:val="24"/>
          <w:u w:val="single"/>
        </w:rPr>
        <w:t>Однако Даниил прямо и смело сообщил царю об этом</w:t>
      </w:r>
      <w:r w:rsidRPr="00A640DD">
        <w:rPr>
          <w:rFonts w:ascii="Times New Roman" w:hAnsi="Times New Roman" w:cs="Times New Roman"/>
          <w:sz w:val="24"/>
          <w:szCs w:val="24"/>
        </w:rPr>
        <w:t xml:space="preserve">, и царь, вместо того чтобы обидеться, пал ниц перед пророком Божьим и воздал ему поклонение. Несомненно, Даниил немедленно отменил приказ царя воздавать ему Божественные почести. </w:t>
      </w:r>
      <w:r w:rsidRPr="00A640DD">
        <w:rPr>
          <w:rFonts w:ascii="Times New Roman" w:hAnsi="Times New Roman" w:cs="Times New Roman"/>
          <w:b/>
          <w:sz w:val="24"/>
          <w:szCs w:val="24"/>
        </w:rPr>
        <w:t>О том, что между Даниилом и царём состоялся какой-то разговор, который не записан здесь</w:t>
      </w:r>
      <w:r w:rsidRPr="00A640DD">
        <w:rPr>
          <w:rFonts w:ascii="Times New Roman" w:hAnsi="Times New Roman" w:cs="Times New Roman"/>
          <w:sz w:val="24"/>
          <w:szCs w:val="24"/>
        </w:rPr>
        <w:t>, свидетельствует стих 47: «Царь ответил Даниилу» (</w:t>
      </w:r>
      <w:r w:rsidRPr="00A640DD">
        <w:rPr>
          <w:rFonts w:ascii="Times New Roman" w:hAnsi="Times New Roman" w:cs="Times New Roman"/>
          <w:i/>
          <w:sz w:val="24"/>
          <w:szCs w:val="24"/>
        </w:rPr>
        <w:t>пер. KJV</w:t>
      </w:r>
      <w:r w:rsidRPr="00A640DD">
        <w:rPr>
          <w:rFonts w:ascii="Times New Roman" w:hAnsi="Times New Roman" w:cs="Times New Roman"/>
          <w:sz w:val="24"/>
          <w:szCs w:val="24"/>
        </w:rPr>
        <w:t xml:space="preserve">) и т. д. Можно также предположить, что Даниил старался обратить почтение царя от себя к Богу небесному, ибо царь отвечает: «Истинно Бог ваш есть Бог богов и Владыка царей».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highlight w:val="cyan"/>
        </w:rPr>
      </w:pPr>
      <w:r w:rsidRPr="00A640DD">
        <w:rPr>
          <w:rFonts w:ascii="Times New Roman" w:hAnsi="Times New Roman" w:cs="Times New Roman"/>
          <w:sz w:val="24"/>
          <w:szCs w:val="24"/>
        </w:rPr>
        <w:t xml:space="preserve">Затем царь возвысил Даниила. Существуют две вещи, которые, как считается, делают человека великим в этой жизни, и обе они были дарованы Даниилу царём: (1) </w:t>
      </w:r>
      <w:r w:rsidRPr="00A640DD">
        <w:rPr>
          <w:rFonts w:ascii="Times New Roman" w:hAnsi="Times New Roman" w:cs="Times New Roman"/>
          <w:b/>
          <w:sz w:val="24"/>
          <w:szCs w:val="24"/>
        </w:rPr>
        <w:t>Богатство</w:t>
      </w:r>
      <w:r w:rsidRPr="00A640DD">
        <w:rPr>
          <w:rFonts w:ascii="Times New Roman" w:hAnsi="Times New Roman" w:cs="Times New Roman"/>
          <w:sz w:val="24"/>
          <w:szCs w:val="24"/>
        </w:rPr>
        <w:t xml:space="preserve">. Человека считают великим, если он обладает богатством; и мы читаем, что царь дал ему много больших подарков. (2) </w:t>
      </w:r>
      <w:r w:rsidRPr="00A640DD">
        <w:rPr>
          <w:rFonts w:ascii="Times New Roman" w:hAnsi="Times New Roman" w:cs="Times New Roman"/>
          <w:b/>
          <w:sz w:val="24"/>
          <w:szCs w:val="24"/>
        </w:rPr>
        <w:t>Власть</w:t>
      </w:r>
      <w:r w:rsidRPr="00A640DD">
        <w:rPr>
          <w:rFonts w:ascii="Times New Roman" w:hAnsi="Times New Roman" w:cs="Times New Roman"/>
          <w:sz w:val="24"/>
          <w:szCs w:val="24"/>
        </w:rPr>
        <w:t xml:space="preserve">. Если наряду с богатством человек имеет и власть, то в глазах общества он, несомненно, считается великим; и власть была дарована Даниилу в обильной мере. Он был поставлен правителем всей области Вавилонской и главным начальником над всеми мудрецами Вавилонскими. </w:t>
      </w:r>
    </w:p>
    <w:p w:rsidR="00A640DD" w:rsidRPr="00A640DD" w:rsidRDefault="00A640DD" w:rsidP="00A640DD">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Так быстро и щедро начал Даниил получать награду за свою верность совести и требованиям Божьим. В отличие от Валаама, который жаждал подарков от одного языческого царя (</w:t>
      </w:r>
      <w:r w:rsidRPr="00A640DD">
        <w:rPr>
          <w:rFonts w:ascii="Times New Roman" w:hAnsi="Times New Roman" w:cs="Times New Roman"/>
          <w:i/>
          <w:sz w:val="24"/>
          <w:szCs w:val="24"/>
        </w:rPr>
        <w:t>ред. Варака</w:t>
      </w:r>
      <w:r w:rsidRPr="00A640DD">
        <w:rPr>
          <w:rFonts w:ascii="Times New Roman" w:hAnsi="Times New Roman" w:cs="Times New Roman"/>
          <w:sz w:val="24"/>
          <w:szCs w:val="24"/>
        </w:rPr>
        <w:t xml:space="preserve">) и пытался получить их вопреки явно выраженной воле Господа, что привело его к полному провалу, Даниил не стремился к этим дарам. Но, </w:t>
      </w:r>
      <w:r w:rsidRPr="00A640DD">
        <w:rPr>
          <w:rFonts w:ascii="Times New Roman" w:hAnsi="Times New Roman" w:cs="Times New Roman"/>
          <w:b/>
          <w:sz w:val="24"/>
          <w:szCs w:val="24"/>
        </w:rPr>
        <w:t>оставаясь верным Господу, он получил их в изобилии</w:t>
      </w:r>
      <w:r w:rsidRPr="00A640DD">
        <w:rPr>
          <w:rFonts w:ascii="Times New Roman" w:hAnsi="Times New Roman" w:cs="Times New Roman"/>
          <w:sz w:val="24"/>
          <w:szCs w:val="24"/>
        </w:rPr>
        <w:t xml:space="preserve">. Его возвышение, как в богатстве, так и во власти, имело для него немаловажное значение, так как </w:t>
      </w:r>
      <w:r w:rsidRPr="00A640DD">
        <w:rPr>
          <w:rFonts w:ascii="Times New Roman" w:hAnsi="Times New Roman" w:cs="Times New Roman"/>
          <w:b/>
          <w:sz w:val="24"/>
          <w:szCs w:val="24"/>
        </w:rPr>
        <w:t>позволяло помогать своим соотечественникам</w:t>
      </w:r>
      <w:r w:rsidRPr="00A640DD">
        <w:rPr>
          <w:rFonts w:ascii="Times New Roman" w:hAnsi="Times New Roman" w:cs="Times New Roman"/>
          <w:sz w:val="24"/>
          <w:szCs w:val="24"/>
        </w:rPr>
        <w:t xml:space="preserve">, менее счастливым в их долгом пленении. </w:t>
      </w:r>
    </w:p>
    <w:p w:rsidR="00D52BA5" w:rsidRPr="00A640DD" w:rsidRDefault="00A640DD" w:rsidP="00F1476A">
      <w:pPr>
        <w:autoSpaceDE w:val="0"/>
        <w:autoSpaceDN w:val="0"/>
        <w:adjustRightInd w:val="0"/>
        <w:spacing w:line="240" w:lineRule="auto"/>
        <w:ind w:firstLine="567"/>
        <w:jc w:val="both"/>
        <w:rPr>
          <w:rFonts w:ascii="Times New Roman" w:hAnsi="Times New Roman" w:cs="Times New Roman"/>
          <w:sz w:val="24"/>
          <w:szCs w:val="24"/>
        </w:rPr>
      </w:pPr>
      <w:r w:rsidRPr="00A640DD">
        <w:rPr>
          <w:rFonts w:ascii="Times New Roman" w:hAnsi="Times New Roman" w:cs="Times New Roman"/>
          <w:sz w:val="24"/>
          <w:szCs w:val="24"/>
        </w:rPr>
        <w:t xml:space="preserve">Даниил не потерял самообладания и не возгордился своей славной победой и удивительным возвышением. Он, прежде </w:t>
      </w:r>
      <w:proofErr w:type="gramStart"/>
      <w:r w:rsidRPr="00A640DD">
        <w:rPr>
          <w:rFonts w:ascii="Times New Roman" w:hAnsi="Times New Roman" w:cs="Times New Roman"/>
          <w:sz w:val="24"/>
          <w:szCs w:val="24"/>
        </w:rPr>
        <w:t>всего</w:t>
      </w:r>
      <w:proofErr w:type="gramEnd"/>
      <w:r w:rsidRPr="00A640DD">
        <w:rPr>
          <w:rFonts w:ascii="Times New Roman" w:hAnsi="Times New Roman" w:cs="Times New Roman"/>
          <w:sz w:val="24"/>
          <w:szCs w:val="24"/>
        </w:rPr>
        <w:t xml:space="preserve"> вспомнил о трех своих товарищах, разделявших с ним тревогу о деле царя; и поскольку они поддержали его в молитве, он решил, что они должны разделить с ним его почести. По его просьбе они были поставлены над делами Вавилонской области, тогда как сам </w:t>
      </w:r>
      <w:r w:rsidRPr="00A640DD">
        <w:rPr>
          <w:rFonts w:ascii="Times New Roman" w:hAnsi="Times New Roman" w:cs="Times New Roman"/>
          <w:b/>
          <w:sz w:val="24"/>
          <w:szCs w:val="24"/>
        </w:rPr>
        <w:t xml:space="preserve">Даниил пребывал при воротах царя, </w:t>
      </w:r>
      <w:r w:rsidRPr="00A640DD">
        <w:rPr>
          <w:rFonts w:ascii="Times New Roman" w:hAnsi="Times New Roman" w:cs="Times New Roman"/>
          <w:sz w:val="24"/>
          <w:szCs w:val="24"/>
        </w:rPr>
        <w:t>«а Даниил сидел в воротах царских» (</w:t>
      </w:r>
      <w:r w:rsidRPr="00A640DD">
        <w:rPr>
          <w:rFonts w:ascii="Times New Roman" w:hAnsi="Times New Roman" w:cs="Times New Roman"/>
          <w:i/>
          <w:sz w:val="24"/>
          <w:szCs w:val="24"/>
        </w:rPr>
        <w:t>пер. KJV</w:t>
      </w:r>
      <w:r w:rsidRPr="00A640DD">
        <w:rPr>
          <w:rFonts w:ascii="Times New Roman" w:hAnsi="Times New Roman" w:cs="Times New Roman"/>
          <w:sz w:val="24"/>
          <w:szCs w:val="24"/>
        </w:rPr>
        <w:t xml:space="preserve">). </w:t>
      </w:r>
      <w:r w:rsidRPr="00A640DD">
        <w:rPr>
          <w:rFonts w:ascii="Times New Roman" w:hAnsi="Times New Roman" w:cs="Times New Roman"/>
          <w:b/>
          <w:sz w:val="24"/>
          <w:szCs w:val="24"/>
        </w:rPr>
        <w:t>Ворота были местом совещаний и обсуждения важнейших дел</w:t>
      </w:r>
      <w:r w:rsidRPr="00A640DD">
        <w:rPr>
          <w:rFonts w:ascii="Times New Roman" w:hAnsi="Times New Roman" w:cs="Times New Roman"/>
          <w:sz w:val="24"/>
          <w:szCs w:val="24"/>
        </w:rPr>
        <w:t xml:space="preserve">. Текст Писания просто сообщает, что Даниил стал главным советником царя. </w:t>
      </w:r>
    </w:p>
    <w:sectPr w:rsidR="00D52BA5" w:rsidRPr="00A640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128" w:rsidRDefault="00E30128" w:rsidP="00D52BA5">
      <w:pPr>
        <w:spacing w:after="0" w:line="240" w:lineRule="auto"/>
      </w:pPr>
      <w:r>
        <w:separator/>
      </w:r>
    </w:p>
  </w:endnote>
  <w:endnote w:type="continuationSeparator" w:id="0">
    <w:p w:rsidR="00E30128" w:rsidRDefault="00E30128" w:rsidP="00D52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LugaShadowC">
    <w:altName w:val="LugaShadowC"/>
    <w:panose1 w:val="00000000000000000000"/>
    <w:charset w:val="CC"/>
    <w:family w:val="roman"/>
    <w:notTrueType/>
    <w:pitch w:val="default"/>
    <w:sig w:usb0="00000201" w:usb1="00000000" w:usb2="00000000" w:usb3="00000000" w:csb0="00000004" w:csb1="00000000"/>
  </w:font>
  <w:font w:name="Minion Pro">
    <w:altName w:val="Minion Pro"/>
    <w:panose1 w:val="00000000000000000000"/>
    <w:charset w:val="CC"/>
    <w:family w:val="roma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128" w:rsidRDefault="00E30128" w:rsidP="00D52BA5">
      <w:pPr>
        <w:spacing w:after="0" w:line="240" w:lineRule="auto"/>
      </w:pPr>
      <w:r>
        <w:separator/>
      </w:r>
    </w:p>
  </w:footnote>
  <w:footnote w:type="continuationSeparator" w:id="0">
    <w:p w:rsidR="00E30128" w:rsidRDefault="00E30128" w:rsidP="00D52BA5">
      <w:pPr>
        <w:spacing w:after="0" w:line="240" w:lineRule="auto"/>
      </w:pPr>
      <w:r>
        <w:continuationSeparator/>
      </w:r>
    </w:p>
  </w:footnote>
  <w:footnote w:id="1">
    <w:p w:rsidR="00A640DD" w:rsidRPr="00CE302C" w:rsidRDefault="00A640DD" w:rsidP="00A640DD">
      <w:pPr>
        <w:pStyle w:val="a4"/>
        <w:jc w:val="both"/>
      </w:pPr>
      <w:r w:rsidRPr="00CE302C">
        <w:rPr>
          <w:rStyle w:val="a6"/>
        </w:rPr>
        <w:footnoteRef/>
      </w:r>
      <w:r w:rsidRPr="00CE302C">
        <w:t xml:space="preserve"> </w:t>
      </w:r>
      <w:r w:rsidRPr="00CE302C">
        <w:rPr>
          <w:rFonts w:ascii="Arial Narrow" w:hAnsi="Arial Narrow" w:cs="Times New Roman CYR"/>
          <w:sz w:val="18"/>
          <w:szCs w:val="18"/>
        </w:rPr>
        <w:t>Статья «Сирия» в энциклопедии Джонсона.</w:t>
      </w:r>
    </w:p>
  </w:footnote>
  <w:footnote w:id="2">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96 километров.</w:t>
      </w:r>
    </w:p>
  </w:footnote>
  <w:footnote w:id="3">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24 километра</w:t>
      </w:r>
    </w:p>
  </w:footnote>
  <w:footnote w:id="4">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105 метров.</w:t>
      </w:r>
    </w:p>
  </w:footnote>
  <w:footnote w:id="5">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52 метра.</w:t>
      </w:r>
    </w:p>
  </w:footnote>
  <w:footnote w:id="6">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3, 6 километра.</w:t>
      </w:r>
    </w:p>
  </w:footnote>
  <w:footnote w:id="7">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45 метров.</w:t>
      </w:r>
    </w:p>
  </w:footnote>
  <w:footnote w:id="8">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24 километра.</w:t>
      </w:r>
    </w:p>
  </w:footnote>
  <w:footnote w:id="9">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360 квадратных километров.</w:t>
      </w:r>
    </w:p>
  </w:footnote>
  <w:footnote w:id="10">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96 километров.</w:t>
      </w:r>
    </w:p>
  </w:footnote>
  <w:footnote w:id="11">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96 километров.</w:t>
      </w:r>
    </w:p>
  </w:footnote>
  <w:footnote w:id="12">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48 километров.</w:t>
      </w:r>
    </w:p>
  </w:footnote>
  <w:footnote w:id="13">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4,8 километра.</w:t>
      </w:r>
    </w:p>
  </w:footnote>
  <w:footnote w:id="14">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5,6 и 12,8 километров, соответственно.</w:t>
      </w:r>
    </w:p>
  </w:footnote>
  <w:footnote w:id="15">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96 (96/4= 24 км</w:t>
      </w:r>
      <w:proofErr w:type="gramStart"/>
      <w:r w:rsidRPr="00CE302C">
        <w:rPr>
          <w:rFonts w:ascii="Arial Narrow" w:hAnsi="Arial Narrow" w:cs="Times New Roman CYR"/>
          <w:sz w:val="18"/>
          <w:szCs w:val="18"/>
        </w:rPr>
        <w:t>.</w:t>
      </w:r>
      <w:proofErr w:type="gramEnd"/>
      <w:r w:rsidRPr="00CE302C">
        <w:rPr>
          <w:rFonts w:ascii="Arial Narrow" w:hAnsi="Arial Narrow" w:cs="Times New Roman CYR"/>
          <w:sz w:val="18"/>
          <w:szCs w:val="18"/>
        </w:rPr>
        <w:t xml:space="preserve"> </w:t>
      </w:r>
      <w:proofErr w:type="gramStart"/>
      <w:r w:rsidRPr="00CE302C">
        <w:rPr>
          <w:rFonts w:ascii="Arial Narrow" w:hAnsi="Arial Narrow" w:cs="Times New Roman CYR"/>
          <w:sz w:val="18"/>
          <w:szCs w:val="18"/>
        </w:rPr>
        <w:t>о</w:t>
      </w:r>
      <w:proofErr w:type="gramEnd"/>
      <w:r w:rsidRPr="00CE302C">
        <w:rPr>
          <w:rFonts w:ascii="Arial Narrow" w:hAnsi="Arial Narrow" w:cs="Times New Roman CYR"/>
          <w:sz w:val="18"/>
          <w:szCs w:val="18"/>
        </w:rPr>
        <w:t>дна сторона) и 2400 (2400/4= 600 км. одна сторона), соответственно.</w:t>
      </w:r>
    </w:p>
  </w:footnote>
  <w:footnote w:id="16">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24 километра.</w:t>
      </w:r>
    </w:p>
  </w:footnote>
  <w:footnote w:id="17">
    <w:p w:rsidR="00A640DD" w:rsidRPr="00CE302C" w:rsidRDefault="00A640DD" w:rsidP="00A640DD">
      <w:pPr>
        <w:pStyle w:val="a4"/>
      </w:pPr>
      <w:r w:rsidRPr="00CE302C">
        <w:rPr>
          <w:rStyle w:val="a6"/>
        </w:rPr>
        <w:footnoteRef/>
      </w:r>
      <w:r w:rsidRPr="00CE302C">
        <w:t xml:space="preserve"> </w:t>
      </w:r>
      <w:r w:rsidRPr="00CE302C">
        <w:rPr>
          <w:rFonts w:ascii="Arial Narrow" w:hAnsi="Arial Narrow" w:cs="Times New Roman CYR"/>
          <w:sz w:val="18"/>
          <w:szCs w:val="18"/>
        </w:rPr>
        <w:t>Т. I, стр. 180.</w:t>
      </w:r>
    </w:p>
  </w:footnote>
  <w:footnote w:id="18">
    <w:p w:rsidR="00A640DD" w:rsidRPr="00CE302C" w:rsidRDefault="00A640DD" w:rsidP="00A640DD">
      <w:pPr>
        <w:pStyle w:val="a4"/>
        <w:rPr>
          <w:rFonts w:ascii="Arial Narrow" w:hAnsi="Arial Narrow" w:cs="Times New Roman CYR"/>
          <w:sz w:val="18"/>
          <w:szCs w:val="18"/>
        </w:rPr>
      </w:pPr>
      <w:r w:rsidRPr="00CE302C">
        <w:rPr>
          <w:rStyle w:val="a6"/>
        </w:rPr>
        <w:footnoteRef/>
      </w:r>
      <w:r w:rsidRPr="00CE302C">
        <w:t xml:space="preserve"> </w:t>
      </w:r>
      <w:r w:rsidRPr="00CE302C">
        <w:rPr>
          <w:rFonts w:ascii="Arial Narrow" w:hAnsi="Arial Narrow" w:cs="Times New Roman CYR"/>
          <w:sz w:val="18"/>
          <w:szCs w:val="18"/>
        </w:rPr>
        <w:t>100 и 25 метров, соответственно.</w:t>
      </w:r>
    </w:p>
  </w:footnote>
  <w:footnote w:id="19">
    <w:p w:rsidR="00A640DD" w:rsidRPr="00CE302C" w:rsidRDefault="00A640DD" w:rsidP="00A640DD">
      <w:pPr>
        <w:pStyle w:val="a4"/>
        <w:jc w:val="both"/>
        <w:rPr>
          <w:rFonts w:ascii="Arial Narrow" w:hAnsi="Arial Narrow" w:cs="Times New Roman CYR"/>
          <w:sz w:val="18"/>
          <w:szCs w:val="18"/>
        </w:rPr>
      </w:pPr>
      <w:r w:rsidRPr="00CE302C">
        <w:rPr>
          <w:rStyle w:val="a6"/>
        </w:rPr>
        <w:footnoteRef/>
      </w:r>
      <w:r w:rsidRPr="00CE302C">
        <w:t xml:space="preserve"> </w:t>
      </w:r>
      <w:r w:rsidRPr="00CE302C">
        <w:rPr>
          <w:rFonts w:ascii="Arial Narrow" w:hAnsi="Arial Narrow" w:cs="Times New Roman CYR"/>
          <w:sz w:val="18"/>
          <w:szCs w:val="18"/>
        </w:rPr>
        <w:t xml:space="preserve">Это разделение было завершено в период между 351 и 476 годами по Р. </w:t>
      </w:r>
      <w:proofErr w:type="gramStart"/>
      <w:r w:rsidRPr="00CE302C">
        <w:rPr>
          <w:rFonts w:ascii="Arial Narrow" w:hAnsi="Arial Narrow" w:cs="Times New Roman CYR"/>
          <w:sz w:val="18"/>
          <w:szCs w:val="18"/>
        </w:rPr>
        <w:t>Х.</w:t>
      </w:r>
      <w:proofErr w:type="gramEnd"/>
      <w:r w:rsidRPr="00CE302C">
        <w:rPr>
          <w:rFonts w:ascii="Arial Narrow" w:hAnsi="Arial Narrow" w:cs="Times New Roman CYR"/>
          <w:sz w:val="18"/>
          <w:szCs w:val="18"/>
        </w:rPr>
        <w:t xml:space="preserve"> Таким образом, эпоха этого распада охватывала сто двадцать пять лет — от середины четвёртого столетия до последней четверти пятого. Ни один из известных нам историков не относит начало процесса раздробления Римской империи к более раннему времени, чем 351 год по Р. Х., и существует общее согласие в том, что его завершение следует датировать 476 годом. Что касается промежуточных дат, то есть точного времени возникновения каждого из десяти царств, восставших на руинах Римской империи, здесь среди историков имеются некоторые расхождения во мнениях. Однако это не вызывает удивления, если учитывать, что речь идёт о времени великой неразберихи, когда карта Римской империи в тот период претерпевала множество внезапных и бурных изменений, а пути враждебных народов, вторгавшихся на её территорию, пересекались и сплетались в лабиринте хаоса. Но все историки сходятся в одном: на территории Западного Рима в конечном итоге были образованы десять отдельных царств, и мы можем с уверенностью отнести их возникновение ко времени между указанными выше датами — то есть между 351 и 476 годами по Р. 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476F8"/>
    <w:multiLevelType w:val="multilevel"/>
    <w:tmpl w:val="A9EA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72742F3"/>
    <w:multiLevelType w:val="multilevel"/>
    <w:tmpl w:val="63343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501A81"/>
    <w:multiLevelType w:val="multilevel"/>
    <w:tmpl w:val="F0E297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535F95"/>
    <w:multiLevelType w:val="multilevel"/>
    <w:tmpl w:val="3A58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9713F6"/>
    <w:multiLevelType w:val="hybridMultilevel"/>
    <w:tmpl w:val="AB1CBFEC"/>
    <w:lvl w:ilvl="0" w:tplc="5CE2B724">
      <w:start w:val="1"/>
      <w:numFmt w:val="decimal"/>
      <w:lvlText w:val="%1."/>
      <w:lvlJc w:val="left"/>
      <w:pPr>
        <w:tabs>
          <w:tab w:val="num" w:pos="720"/>
        </w:tabs>
        <w:ind w:left="720" w:hanging="360"/>
      </w:pPr>
      <w:rPr>
        <w:rFonts w:cs="Times New Roman" w:hint="default"/>
        <w:u w:val="none"/>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2F9C2404"/>
    <w:multiLevelType w:val="hybridMultilevel"/>
    <w:tmpl w:val="F8E4FD32"/>
    <w:lvl w:ilvl="0" w:tplc="5CE2B724">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42F85CD7"/>
    <w:multiLevelType w:val="multilevel"/>
    <w:tmpl w:val="DCE8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2C7352"/>
    <w:multiLevelType w:val="multilevel"/>
    <w:tmpl w:val="BF9EA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BA7718"/>
    <w:multiLevelType w:val="hybridMultilevel"/>
    <w:tmpl w:val="24808BCE"/>
    <w:lvl w:ilvl="0" w:tplc="6B4A6110">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9">
    <w:nsid w:val="5754019E"/>
    <w:multiLevelType w:val="multilevel"/>
    <w:tmpl w:val="5F56D8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DF5922"/>
    <w:multiLevelType w:val="hybridMultilevel"/>
    <w:tmpl w:val="7F704DB0"/>
    <w:lvl w:ilvl="0" w:tplc="B5E241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FE6C65"/>
    <w:multiLevelType w:val="hybridMultilevel"/>
    <w:tmpl w:val="0B90D352"/>
    <w:lvl w:ilvl="0" w:tplc="A2260BC0">
      <w:start w:val="2"/>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12">
    <w:nsid w:val="5F2E2F3B"/>
    <w:multiLevelType w:val="multilevel"/>
    <w:tmpl w:val="4C246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546698"/>
    <w:multiLevelType w:val="hybridMultilevel"/>
    <w:tmpl w:val="8304A006"/>
    <w:lvl w:ilvl="0" w:tplc="C1F6A020">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642D5037"/>
    <w:multiLevelType w:val="multilevel"/>
    <w:tmpl w:val="37E0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3A4390"/>
    <w:multiLevelType w:val="multilevel"/>
    <w:tmpl w:val="38687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AD72BB"/>
    <w:multiLevelType w:val="multilevel"/>
    <w:tmpl w:val="A1E0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DA80786"/>
    <w:multiLevelType w:val="hybridMultilevel"/>
    <w:tmpl w:val="AD286CA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703149A1"/>
    <w:multiLevelType w:val="hybridMultilevel"/>
    <w:tmpl w:val="B83ED87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737B7814"/>
    <w:multiLevelType w:val="hybridMultilevel"/>
    <w:tmpl w:val="E5742B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4CF0D47"/>
    <w:multiLevelType w:val="hybridMultilevel"/>
    <w:tmpl w:val="FB4AF83A"/>
    <w:lvl w:ilvl="0" w:tplc="04190005">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
    <w:nsid w:val="7A154BF5"/>
    <w:multiLevelType w:val="hybridMultilevel"/>
    <w:tmpl w:val="1186C63A"/>
    <w:lvl w:ilvl="0" w:tplc="9FC026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DF272C9"/>
    <w:multiLevelType w:val="multilevel"/>
    <w:tmpl w:val="A010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E14112E"/>
    <w:multiLevelType w:val="multilevel"/>
    <w:tmpl w:val="6AB87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E5B2CCE"/>
    <w:multiLevelType w:val="hybridMultilevel"/>
    <w:tmpl w:val="47E46E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2"/>
  </w:num>
  <w:num w:numId="2">
    <w:abstractNumId w:val="14"/>
  </w:num>
  <w:num w:numId="3">
    <w:abstractNumId w:val="20"/>
  </w:num>
  <w:num w:numId="4">
    <w:abstractNumId w:val="11"/>
  </w:num>
  <w:num w:numId="5">
    <w:abstractNumId w:val="5"/>
  </w:num>
  <w:num w:numId="6">
    <w:abstractNumId w:val="4"/>
  </w:num>
  <w:num w:numId="7">
    <w:abstractNumId w:val="17"/>
  </w:num>
  <w:num w:numId="8">
    <w:abstractNumId w:val="8"/>
  </w:num>
  <w:num w:numId="9">
    <w:abstractNumId w:val="13"/>
  </w:num>
  <w:num w:numId="10">
    <w:abstractNumId w:val="19"/>
  </w:num>
  <w:num w:numId="11">
    <w:abstractNumId w:val="10"/>
  </w:num>
  <w:num w:numId="12">
    <w:abstractNumId w:val="0"/>
  </w:num>
  <w:num w:numId="13">
    <w:abstractNumId w:val="21"/>
  </w:num>
  <w:num w:numId="14">
    <w:abstractNumId w:val="1"/>
  </w:num>
  <w:num w:numId="15">
    <w:abstractNumId w:val="16"/>
  </w:num>
  <w:num w:numId="16">
    <w:abstractNumId w:val="22"/>
  </w:num>
  <w:num w:numId="17">
    <w:abstractNumId w:val="15"/>
  </w:num>
  <w:num w:numId="18">
    <w:abstractNumId w:val="3"/>
  </w:num>
  <w:num w:numId="19">
    <w:abstractNumId w:val="2"/>
  </w:num>
  <w:num w:numId="20">
    <w:abstractNumId w:val="7"/>
  </w:num>
  <w:num w:numId="21">
    <w:abstractNumId w:val="23"/>
  </w:num>
  <w:num w:numId="22">
    <w:abstractNumId w:val="9"/>
  </w:num>
  <w:num w:numId="23">
    <w:abstractNumId w:val="6"/>
  </w:num>
  <w:num w:numId="24">
    <w:abstractNumId w:val="1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CC6"/>
    <w:rsid w:val="00055EE8"/>
    <w:rsid w:val="000D62CE"/>
    <w:rsid w:val="00277903"/>
    <w:rsid w:val="002A6E47"/>
    <w:rsid w:val="00303852"/>
    <w:rsid w:val="003601D4"/>
    <w:rsid w:val="00373A75"/>
    <w:rsid w:val="00374C81"/>
    <w:rsid w:val="005A04CB"/>
    <w:rsid w:val="0067608D"/>
    <w:rsid w:val="00725FAA"/>
    <w:rsid w:val="00872F33"/>
    <w:rsid w:val="00882837"/>
    <w:rsid w:val="008A40CB"/>
    <w:rsid w:val="00914279"/>
    <w:rsid w:val="00934790"/>
    <w:rsid w:val="009E4C16"/>
    <w:rsid w:val="00A640DD"/>
    <w:rsid w:val="00AA159A"/>
    <w:rsid w:val="00B43DF1"/>
    <w:rsid w:val="00BB7CC6"/>
    <w:rsid w:val="00D13DF8"/>
    <w:rsid w:val="00D52BA5"/>
    <w:rsid w:val="00DA1A18"/>
    <w:rsid w:val="00DF3EEB"/>
    <w:rsid w:val="00E30128"/>
    <w:rsid w:val="00F147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Cod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E8"/>
    <w:rPr>
      <w:lang w:val="ru-RU"/>
    </w:rPr>
  </w:style>
  <w:style w:type="paragraph" w:styleId="1">
    <w:name w:val="heading 1"/>
    <w:basedOn w:val="a"/>
    <w:next w:val="a"/>
    <w:link w:val="10"/>
    <w:qFormat/>
    <w:rsid w:val="00A640DD"/>
    <w:pPr>
      <w:autoSpaceDE w:val="0"/>
      <w:autoSpaceDN w:val="0"/>
      <w:adjustRightInd w:val="0"/>
      <w:spacing w:after="0" w:line="259" w:lineRule="auto"/>
      <w:jc w:val="center"/>
      <w:outlineLvl w:val="0"/>
    </w:pPr>
    <w:rPr>
      <w:rFonts w:ascii="Arial" w:eastAsia="Times New Roman" w:hAnsi="Arial" w:cs="Arial"/>
      <w:b/>
      <w:bCs/>
      <w:sz w:val="32"/>
      <w:szCs w:val="32"/>
      <w:lang w:eastAsia="ru-RU"/>
    </w:rPr>
  </w:style>
  <w:style w:type="paragraph" w:styleId="2">
    <w:name w:val="heading 2"/>
    <w:basedOn w:val="a"/>
    <w:next w:val="a"/>
    <w:link w:val="20"/>
    <w:qFormat/>
    <w:rsid w:val="00D52BA5"/>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paragraph" w:styleId="3">
    <w:name w:val="heading 3"/>
    <w:basedOn w:val="a"/>
    <w:next w:val="a"/>
    <w:link w:val="30"/>
    <w:qFormat/>
    <w:rsid w:val="00A640DD"/>
    <w:pPr>
      <w:autoSpaceDE w:val="0"/>
      <w:autoSpaceDN w:val="0"/>
      <w:adjustRightInd w:val="0"/>
      <w:spacing w:after="0" w:line="259" w:lineRule="auto"/>
      <w:jc w:val="center"/>
      <w:outlineLvl w:val="2"/>
    </w:pPr>
    <w:rPr>
      <w:rFonts w:ascii="Arial" w:eastAsia="Times New Roman" w:hAnsi="Arial" w:cs="Arial"/>
      <w:b/>
      <w:bCs/>
      <w:sz w:val="26"/>
      <w:szCs w:val="26"/>
      <w:lang w:eastAsia="ru-RU"/>
    </w:rPr>
  </w:style>
  <w:style w:type="paragraph" w:styleId="4">
    <w:name w:val="heading 4"/>
    <w:basedOn w:val="a"/>
    <w:next w:val="a"/>
    <w:link w:val="40"/>
    <w:qFormat/>
    <w:rsid w:val="00A640DD"/>
    <w:pPr>
      <w:autoSpaceDE w:val="0"/>
      <w:autoSpaceDN w:val="0"/>
      <w:adjustRightInd w:val="0"/>
      <w:spacing w:after="0" w:line="259" w:lineRule="auto"/>
      <w:jc w:val="center"/>
      <w:outlineLvl w:val="3"/>
    </w:pPr>
    <w:rPr>
      <w:rFonts w:ascii="Times New Roman" w:eastAsia="Times New Roman" w:hAnsi="Times New Roman" w:cs="Times New Roman"/>
      <w:b/>
      <w:bCs/>
      <w:sz w:val="26"/>
      <w:szCs w:val="26"/>
      <w:lang w:eastAsia="ru-RU"/>
    </w:rPr>
  </w:style>
  <w:style w:type="paragraph" w:styleId="5">
    <w:name w:val="heading 5"/>
    <w:basedOn w:val="a"/>
    <w:next w:val="a"/>
    <w:link w:val="50"/>
    <w:qFormat/>
    <w:rsid w:val="00A640DD"/>
    <w:pPr>
      <w:autoSpaceDE w:val="0"/>
      <w:autoSpaceDN w:val="0"/>
      <w:adjustRightInd w:val="0"/>
      <w:spacing w:after="0" w:line="259" w:lineRule="auto"/>
      <w:jc w:val="center"/>
      <w:outlineLvl w:val="4"/>
    </w:pPr>
    <w:rPr>
      <w:rFonts w:ascii="Times New Roman" w:eastAsia="Times New Roman" w:hAnsi="Times New Roman" w:cs="Times New Roman"/>
      <w:b/>
      <w:bCs/>
      <w:i/>
      <w:iCs/>
      <w:sz w:val="24"/>
      <w:szCs w:val="24"/>
      <w:lang w:eastAsia="ru-RU"/>
    </w:rPr>
  </w:style>
  <w:style w:type="paragraph" w:styleId="6">
    <w:name w:val="heading 6"/>
    <w:basedOn w:val="a"/>
    <w:next w:val="a"/>
    <w:link w:val="60"/>
    <w:qFormat/>
    <w:rsid w:val="00A640DD"/>
    <w:pPr>
      <w:autoSpaceDE w:val="0"/>
      <w:autoSpaceDN w:val="0"/>
      <w:adjustRightInd w:val="0"/>
      <w:spacing w:after="0" w:line="259" w:lineRule="auto"/>
      <w:jc w:val="center"/>
      <w:outlineLvl w:val="5"/>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5EE8"/>
    <w:rPr>
      <w:color w:val="0000FF"/>
      <w:u w:val="single"/>
    </w:rPr>
  </w:style>
  <w:style w:type="character" w:customStyle="1" w:styleId="cite-bracket">
    <w:name w:val="cite-bracket"/>
    <w:basedOn w:val="a0"/>
    <w:rsid w:val="00882837"/>
  </w:style>
  <w:style w:type="character" w:customStyle="1" w:styleId="20">
    <w:name w:val="Заголовок 2 Знак"/>
    <w:basedOn w:val="a0"/>
    <w:link w:val="2"/>
    <w:rsid w:val="00D52BA5"/>
    <w:rPr>
      <w:rFonts w:ascii="Arial" w:eastAsia="Times New Roman" w:hAnsi="Arial" w:cs="Arial"/>
      <w:b/>
      <w:bCs/>
      <w:sz w:val="28"/>
      <w:szCs w:val="28"/>
      <w:lang w:val="ru-RU" w:eastAsia="ru-RU"/>
    </w:rPr>
  </w:style>
  <w:style w:type="paragraph" w:styleId="a4">
    <w:name w:val="footnote text"/>
    <w:basedOn w:val="a"/>
    <w:link w:val="a5"/>
    <w:semiHidden/>
    <w:rsid w:val="00D52BA5"/>
    <w:pPr>
      <w:spacing w:after="0" w:line="259"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D52BA5"/>
    <w:rPr>
      <w:rFonts w:ascii="Times New Roman" w:eastAsia="Times New Roman" w:hAnsi="Times New Roman" w:cs="Times New Roman"/>
      <w:sz w:val="20"/>
      <w:szCs w:val="20"/>
      <w:lang w:val="ru-RU" w:eastAsia="ru-RU"/>
    </w:rPr>
  </w:style>
  <w:style w:type="character" w:styleId="a6">
    <w:name w:val="footnote reference"/>
    <w:semiHidden/>
    <w:rsid w:val="00D52BA5"/>
    <w:rPr>
      <w:rFonts w:cs="Times New Roman"/>
      <w:vertAlign w:val="superscript"/>
    </w:rPr>
  </w:style>
  <w:style w:type="character" w:customStyle="1" w:styleId="10">
    <w:name w:val="Заголовок 1 Знак"/>
    <w:basedOn w:val="a0"/>
    <w:link w:val="1"/>
    <w:rsid w:val="00A640DD"/>
    <w:rPr>
      <w:rFonts w:ascii="Arial" w:eastAsia="Times New Roman" w:hAnsi="Arial" w:cs="Arial"/>
      <w:b/>
      <w:bCs/>
      <w:sz w:val="32"/>
      <w:szCs w:val="32"/>
      <w:lang w:val="ru-RU" w:eastAsia="ru-RU"/>
    </w:rPr>
  </w:style>
  <w:style w:type="character" w:customStyle="1" w:styleId="30">
    <w:name w:val="Заголовок 3 Знак"/>
    <w:basedOn w:val="a0"/>
    <w:link w:val="3"/>
    <w:rsid w:val="00A640DD"/>
    <w:rPr>
      <w:rFonts w:ascii="Arial" w:eastAsia="Times New Roman" w:hAnsi="Arial" w:cs="Arial"/>
      <w:b/>
      <w:bCs/>
      <w:sz w:val="26"/>
      <w:szCs w:val="26"/>
      <w:lang w:val="ru-RU" w:eastAsia="ru-RU"/>
    </w:rPr>
  </w:style>
  <w:style w:type="character" w:customStyle="1" w:styleId="40">
    <w:name w:val="Заголовок 4 Знак"/>
    <w:basedOn w:val="a0"/>
    <w:link w:val="4"/>
    <w:rsid w:val="00A640DD"/>
    <w:rPr>
      <w:rFonts w:ascii="Times New Roman" w:eastAsia="Times New Roman" w:hAnsi="Times New Roman" w:cs="Times New Roman"/>
      <w:b/>
      <w:bCs/>
      <w:sz w:val="26"/>
      <w:szCs w:val="26"/>
      <w:lang w:val="ru-RU" w:eastAsia="ru-RU"/>
    </w:rPr>
  </w:style>
  <w:style w:type="character" w:customStyle="1" w:styleId="50">
    <w:name w:val="Заголовок 5 Знак"/>
    <w:basedOn w:val="a0"/>
    <w:link w:val="5"/>
    <w:rsid w:val="00A640DD"/>
    <w:rPr>
      <w:rFonts w:ascii="Times New Roman" w:eastAsia="Times New Roman" w:hAnsi="Times New Roman" w:cs="Times New Roman"/>
      <w:b/>
      <w:bCs/>
      <w:i/>
      <w:iCs/>
      <w:sz w:val="24"/>
      <w:szCs w:val="24"/>
      <w:lang w:val="ru-RU" w:eastAsia="ru-RU"/>
    </w:rPr>
  </w:style>
  <w:style w:type="character" w:customStyle="1" w:styleId="60">
    <w:name w:val="Заголовок 6 Знак"/>
    <w:basedOn w:val="a0"/>
    <w:link w:val="6"/>
    <w:rsid w:val="00A640DD"/>
    <w:rPr>
      <w:rFonts w:ascii="Times New Roman" w:eastAsia="Times New Roman" w:hAnsi="Times New Roman" w:cs="Times New Roman"/>
      <w:b/>
      <w:bCs/>
      <w:sz w:val="24"/>
      <w:szCs w:val="24"/>
      <w:lang w:val="ru-RU" w:eastAsia="ru-RU"/>
    </w:rPr>
  </w:style>
  <w:style w:type="paragraph" w:customStyle="1" w:styleId="Epigraph">
    <w:name w:val="Epigraph"/>
    <w:next w:val="a"/>
    <w:rsid w:val="00A640DD"/>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val="ru-RU" w:eastAsia="ru-RU"/>
    </w:rPr>
  </w:style>
  <w:style w:type="paragraph" w:customStyle="1" w:styleId="EpigraphAuthor">
    <w:name w:val="Epigraph Author"/>
    <w:next w:val="a"/>
    <w:rsid w:val="00A640DD"/>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val="ru-RU" w:eastAsia="ru-RU"/>
    </w:rPr>
  </w:style>
  <w:style w:type="paragraph" w:customStyle="1" w:styleId="Annotation">
    <w:name w:val="Annotation"/>
    <w:next w:val="a"/>
    <w:rsid w:val="00A640DD"/>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val="ru-RU" w:eastAsia="ru-RU"/>
    </w:rPr>
  </w:style>
  <w:style w:type="paragraph" w:customStyle="1" w:styleId="Cite">
    <w:name w:val="Cite"/>
    <w:next w:val="a"/>
    <w:rsid w:val="00A640DD"/>
    <w:pPr>
      <w:widowControl w:val="0"/>
      <w:autoSpaceDE w:val="0"/>
      <w:autoSpaceDN w:val="0"/>
      <w:adjustRightInd w:val="0"/>
      <w:spacing w:after="0" w:line="240" w:lineRule="auto"/>
      <w:ind w:left="1134" w:right="600" w:firstLine="400"/>
      <w:jc w:val="both"/>
    </w:pPr>
    <w:rPr>
      <w:rFonts w:ascii="Times New Roman" w:eastAsia="Times New Roman" w:hAnsi="Times New Roman" w:cs="Times New Roman"/>
      <w:lang w:val="ru-RU" w:eastAsia="ru-RU"/>
    </w:rPr>
  </w:style>
  <w:style w:type="paragraph" w:customStyle="1" w:styleId="CiteAuthor">
    <w:name w:val="Cite Author"/>
    <w:next w:val="a"/>
    <w:rsid w:val="00A640DD"/>
    <w:pPr>
      <w:widowControl w:val="0"/>
      <w:autoSpaceDE w:val="0"/>
      <w:autoSpaceDN w:val="0"/>
      <w:adjustRightInd w:val="0"/>
      <w:spacing w:after="0" w:line="240" w:lineRule="auto"/>
      <w:ind w:left="1701" w:right="600" w:firstLine="400"/>
      <w:jc w:val="both"/>
    </w:pPr>
    <w:rPr>
      <w:rFonts w:ascii="Times New Roman" w:eastAsia="Times New Roman" w:hAnsi="Times New Roman" w:cs="Times New Roman"/>
      <w:b/>
      <w:bCs/>
      <w:i/>
      <w:iCs/>
      <w:lang w:val="ru-RU" w:eastAsia="ru-RU"/>
    </w:rPr>
  </w:style>
  <w:style w:type="paragraph" w:customStyle="1" w:styleId="PoemTitle">
    <w:name w:val="Poem Title"/>
    <w:next w:val="a"/>
    <w:rsid w:val="00A640D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val="ru-RU" w:eastAsia="ru-RU"/>
    </w:rPr>
  </w:style>
  <w:style w:type="paragraph" w:customStyle="1" w:styleId="Stanza">
    <w:name w:val="Stanza"/>
    <w:next w:val="a"/>
    <w:rsid w:val="00A640DD"/>
    <w:pPr>
      <w:widowControl w:val="0"/>
      <w:autoSpaceDE w:val="0"/>
      <w:autoSpaceDN w:val="0"/>
      <w:adjustRightInd w:val="0"/>
      <w:spacing w:after="0" w:line="240" w:lineRule="auto"/>
      <w:ind w:left="2000" w:right="600" w:firstLine="400"/>
    </w:pPr>
    <w:rPr>
      <w:rFonts w:ascii="Times New Roman" w:eastAsia="Times New Roman" w:hAnsi="Times New Roman" w:cs="Times New Roman"/>
      <w:sz w:val="24"/>
      <w:szCs w:val="24"/>
      <w:lang w:val="ru-RU" w:eastAsia="ru-RU"/>
    </w:rPr>
  </w:style>
  <w:style w:type="paragraph" w:customStyle="1" w:styleId="FootNote">
    <w:name w:val="FootNote"/>
    <w:next w:val="a"/>
    <w:rsid w:val="00A640DD"/>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val="ru-RU" w:eastAsia="ru-RU"/>
    </w:rPr>
  </w:style>
  <w:style w:type="paragraph" w:customStyle="1" w:styleId="FootNoteEpigraph">
    <w:name w:val="FootNote Epigraph"/>
    <w:rsid w:val="00A640DD"/>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val="ru-RU" w:eastAsia="ru-RU"/>
    </w:rPr>
  </w:style>
  <w:style w:type="paragraph" w:customStyle="1" w:styleId="FootNoteStanza">
    <w:name w:val="FootNote Stanza"/>
    <w:next w:val="a"/>
    <w:rsid w:val="00A640DD"/>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val="ru-RU" w:eastAsia="ru-RU"/>
    </w:rPr>
  </w:style>
  <w:style w:type="paragraph" w:customStyle="1" w:styleId="FootNoteCite">
    <w:name w:val="FootNote Cite"/>
    <w:next w:val="a"/>
    <w:rsid w:val="00A640DD"/>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val="ru-RU" w:eastAsia="ru-RU"/>
    </w:rPr>
  </w:style>
  <w:style w:type="paragraph" w:customStyle="1" w:styleId="FootNoteCiteAuthor">
    <w:name w:val="FootNote Cite Author"/>
    <w:next w:val="a"/>
    <w:rsid w:val="00A640DD"/>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val="ru-RU" w:eastAsia="ru-RU"/>
    </w:rPr>
  </w:style>
  <w:style w:type="paragraph" w:customStyle="1" w:styleId="FootNotePoemTitle">
    <w:name w:val="FootNote Poem Title"/>
    <w:next w:val="a"/>
    <w:rsid w:val="00A640D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val="ru-RU" w:eastAsia="ru-RU"/>
    </w:rPr>
  </w:style>
  <w:style w:type="paragraph" w:customStyle="1" w:styleId="Colon">
    <w:name w:val="Colon"/>
    <w:next w:val="a"/>
    <w:rsid w:val="00A640DD"/>
    <w:pPr>
      <w:widowControl w:val="0"/>
      <w:pBdr>
        <w:bottom w:val="single" w:sz="4" w:space="1" w:color="auto"/>
      </w:pBdr>
      <w:autoSpaceDE w:val="0"/>
      <w:autoSpaceDN w:val="0"/>
      <w:adjustRightInd w:val="0"/>
      <w:spacing w:after="0" w:line="240" w:lineRule="auto"/>
    </w:pPr>
    <w:rPr>
      <w:rFonts w:ascii="Times New Roman" w:eastAsia="Times New Roman" w:hAnsi="Times New Roman" w:cs="Times New Roman"/>
      <w:b/>
      <w:bCs/>
      <w:sz w:val="18"/>
      <w:szCs w:val="18"/>
      <w:lang w:val="ru-RU" w:eastAsia="ru-RU"/>
    </w:rPr>
  </w:style>
  <w:style w:type="character" w:styleId="a7">
    <w:name w:val="annotation reference"/>
    <w:semiHidden/>
    <w:rsid w:val="00A640DD"/>
    <w:rPr>
      <w:rFonts w:cs="Times New Roman"/>
      <w:sz w:val="16"/>
      <w:szCs w:val="16"/>
    </w:rPr>
  </w:style>
  <w:style w:type="paragraph" w:styleId="a8">
    <w:name w:val="annotation text"/>
    <w:basedOn w:val="a"/>
    <w:link w:val="a9"/>
    <w:semiHidden/>
    <w:rsid w:val="00A640DD"/>
    <w:pPr>
      <w:spacing w:after="0" w:line="259"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semiHidden/>
    <w:rsid w:val="00A640DD"/>
    <w:rPr>
      <w:rFonts w:ascii="Times New Roman" w:eastAsia="Times New Roman" w:hAnsi="Times New Roman" w:cs="Times New Roman"/>
      <w:sz w:val="20"/>
      <w:szCs w:val="20"/>
      <w:lang w:val="ru-RU" w:eastAsia="ru-RU"/>
    </w:rPr>
  </w:style>
  <w:style w:type="paragraph" w:styleId="aa">
    <w:name w:val="Balloon Text"/>
    <w:basedOn w:val="a"/>
    <w:link w:val="ab"/>
    <w:semiHidden/>
    <w:rsid w:val="00A640DD"/>
    <w:pPr>
      <w:autoSpaceDE w:val="0"/>
      <w:autoSpaceDN w:val="0"/>
      <w:adjustRightInd w:val="0"/>
      <w:spacing w:after="0" w:line="259" w:lineRule="auto"/>
      <w:ind w:firstLine="567"/>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A640DD"/>
    <w:rPr>
      <w:rFonts w:ascii="Tahoma" w:eastAsia="Times New Roman" w:hAnsi="Tahoma" w:cs="Tahoma"/>
      <w:sz w:val="16"/>
      <w:szCs w:val="16"/>
      <w:lang w:val="ru-RU" w:eastAsia="ru-RU"/>
    </w:rPr>
  </w:style>
  <w:style w:type="paragraph" w:styleId="ac">
    <w:name w:val="Normal (Web)"/>
    <w:basedOn w:val="a"/>
    <w:uiPriority w:val="99"/>
    <w:rsid w:val="00A640DD"/>
    <w:pPr>
      <w:spacing w:before="100" w:beforeAutospacing="1" w:after="100" w:afterAutospacing="1" w:line="259" w:lineRule="auto"/>
    </w:pPr>
    <w:rPr>
      <w:rFonts w:ascii="Times New Roman" w:eastAsia="Times New Roman" w:hAnsi="Times New Roman" w:cs="Times New Roman"/>
      <w:color w:val="000000"/>
      <w:sz w:val="20"/>
      <w:szCs w:val="20"/>
      <w:lang w:eastAsia="ru-RU"/>
    </w:rPr>
  </w:style>
  <w:style w:type="paragraph" w:styleId="ad">
    <w:name w:val="header"/>
    <w:basedOn w:val="a"/>
    <w:link w:val="ae"/>
    <w:rsid w:val="00A640DD"/>
    <w:pPr>
      <w:tabs>
        <w:tab w:val="center" w:pos="4677"/>
        <w:tab w:val="right" w:pos="9355"/>
      </w:tabs>
      <w:autoSpaceDE w:val="0"/>
      <w:autoSpaceDN w:val="0"/>
      <w:adjustRightInd w:val="0"/>
      <w:spacing w:after="0" w:line="259" w:lineRule="auto"/>
      <w:ind w:firstLine="567"/>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A640DD"/>
    <w:rPr>
      <w:rFonts w:ascii="Times New Roman" w:eastAsia="Times New Roman" w:hAnsi="Times New Roman" w:cs="Times New Roman"/>
      <w:sz w:val="24"/>
      <w:szCs w:val="24"/>
      <w:lang w:val="ru-RU" w:eastAsia="ru-RU"/>
    </w:rPr>
  </w:style>
  <w:style w:type="paragraph" w:styleId="af">
    <w:name w:val="footer"/>
    <w:basedOn w:val="a"/>
    <w:link w:val="af0"/>
    <w:rsid w:val="00A640DD"/>
    <w:pPr>
      <w:tabs>
        <w:tab w:val="center" w:pos="4677"/>
        <w:tab w:val="right" w:pos="9355"/>
      </w:tabs>
      <w:autoSpaceDE w:val="0"/>
      <w:autoSpaceDN w:val="0"/>
      <w:adjustRightInd w:val="0"/>
      <w:spacing w:after="0" w:line="259" w:lineRule="auto"/>
      <w:ind w:firstLine="567"/>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A640DD"/>
    <w:rPr>
      <w:rFonts w:ascii="Times New Roman" w:eastAsia="Times New Roman" w:hAnsi="Times New Roman" w:cs="Times New Roman"/>
      <w:sz w:val="24"/>
      <w:szCs w:val="24"/>
      <w:lang w:val="ru-RU" w:eastAsia="ru-RU"/>
    </w:rPr>
  </w:style>
  <w:style w:type="character" w:customStyle="1" w:styleId="sn">
    <w:name w:val="sn"/>
    <w:rsid w:val="00A640DD"/>
    <w:rPr>
      <w:rFonts w:cs="Times New Roman"/>
    </w:rPr>
  </w:style>
  <w:style w:type="paragraph" w:customStyle="1" w:styleId="FR2">
    <w:name w:val="FR2"/>
    <w:rsid w:val="00A640DD"/>
    <w:pPr>
      <w:widowControl w:val="0"/>
      <w:spacing w:after="0" w:line="240" w:lineRule="auto"/>
      <w:ind w:right="-22"/>
      <w:jc w:val="center"/>
    </w:pPr>
    <w:rPr>
      <w:rFonts w:ascii="Arial" w:eastAsia="Times New Roman" w:hAnsi="Arial" w:cs="Arial"/>
      <w:b/>
      <w:bCs/>
      <w:sz w:val="28"/>
      <w:szCs w:val="28"/>
      <w:lang w:val="ru-RU" w:eastAsia="ru-RU"/>
    </w:rPr>
  </w:style>
  <w:style w:type="paragraph" w:styleId="af1">
    <w:name w:val="Body Text"/>
    <w:basedOn w:val="a"/>
    <w:link w:val="af2"/>
    <w:rsid w:val="00A640DD"/>
    <w:pPr>
      <w:spacing w:after="0" w:line="259" w:lineRule="auto"/>
      <w:ind w:firstLine="284"/>
    </w:pPr>
    <w:rPr>
      <w:rFonts w:ascii="Times New Roman" w:eastAsia="Times New Roman" w:hAnsi="Times New Roman" w:cs="Times New Roman"/>
      <w:sz w:val="20"/>
      <w:szCs w:val="20"/>
      <w:lang w:eastAsia="ru-RU"/>
    </w:rPr>
  </w:style>
  <w:style w:type="character" w:customStyle="1" w:styleId="af2">
    <w:name w:val="Основной текст Знак"/>
    <w:basedOn w:val="a0"/>
    <w:link w:val="af1"/>
    <w:rsid w:val="00A640DD"/>
    <w:rPr>
      <w:rFonts w:ascii="Times New Roman" w:eastAsia="Times New Roman" w:hAnsi="Times New Roman" w:cs="Times New Roman"/>
      <w:sz w:val="20"/>
      <w:szCs w:val="20"/>
      <w:lang w:val="ru-RU" w:eastAsia="ru-RU"/>
    </w:rPr>
  </w:style>
  <w:style w:type="paragraph" w:customStyle="1" w:styleId="sti">
    <w:name w:val="sti"/>
    <w:basedOn w:val="a"/>
    <w:rsid w:val="00A640DD"/>
    <w:pPr>
      <w:spacing w:before="100" w:beforeAutospacing="1" w:after="100" w:afterAutospacing="1" w:line="259" w:lineRule="auto"/>
    </w:pPr>
    <w:rPr>
      <w:rFonts w:ascii="Times New Roman" w:eastAsia="Times New Roman" w:hAnsi="Times New Roman" w:cs="Times New Roman"/>
      <w:sz w:val="24"/>
      <w:szCs w:val="24"/>
      <w:lang w:eastAsia="ru-RU"/>
    </w:rPr>
  </w:style>
  <w:style w:type="paragraph" w:customStyle="1" w:styleId="Default">
    <w:name w:val="Default"/>
    <w:rsid w:val="00A640D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3">
    <w:name w:val="annotation subject"/>
    <w:basedOn w:val="a8"/>
    <w:next w:val="a8"/>
    <w:link w:val="af4"/>
    <w:semiHidden/>
    <w:rsid w:val="00A640DD"/>
    <w:rPr>
      <w:b/>
      <w:bCs/>
    </w:rPr>
  </w:style>
  <w:style w:type="character" w:customStyle="1" w:styleId="af4">
    <w:name w:val="Тема примечания Знак"/>
    <w:basedOn w:val="a9"/>
    <w:link w:val="af3"/>
    <w:semiHidden/>
    <w:rsid w:val="00A640DD"/>
    <w:rPr>
      <w:rFonts w:ascii="Times New Roman" w:eastAsia="Times New Roman" w:hAnsi="Times New Roman" w:cs="Times New Roman"/>
      <w:b/>
      <w:bCs/>
      <w:sz w:val="20"/>
      <w:szCs w:val="20"/>
      <w:lang w:val="ru-RU" w:eastAsia="ru-RU"/>
    </w:rPr>
  </w:style>
  <w:style w:type="paragraph" w:customStyle="1" w:styleId="text">
    <w:name w:val="text"/>
    <w:basedOn w:val="a"/>
    <w:rsid w:val="00A640DD"/>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styleId="af5">
    <w:name w:val="Strong"/>
    <w:uiPriority w:val="22"/>
    <w:qFormat/>
    <w:rsid w:val="00A640DD"/>
    <w:rPr>
      <w:rFonts w:cs="Times New Roman"/>
      <w:b/>
      <w:bCs/>
    </w:rPr>
  </w:style>
  <w:style w:type="character" w:customStyle="1" w:styleId="ssilk">
    <w:name w:val="ssilk"/>
    <w:rsid w:val="00A640DD"/>
    <w:rPr>
      <w:rFonts w:cs="Times New Roman"/>
    </w:rPr>
  </w:style>
  <w:style w:type="character" w:styleId="af6">
    <w:name w:val="Emphasis"/>
    <w:uiPriority w:val="20"/>
    <w:qFormat/>
    <w:rsid w:val="00A640DD"/>
    <w:rPr>
      <w:rFonts w:cs="Times New Roman"/>
      <w:i/>
      <w:iCs/>
    </w:rPr>
  </w:style>
  <w:style w:type="character" w:customStyle="1" w:styleId="small">
    <w:name w:val="small"/>
    <w:rsid w:val="00A640DD"/>
    <w:rPr>
      <w:rFonts w:cs="Times New Roman"/>
    </w:rPr>
  </w:style>
  <w:style w:type="character" w:customStyle="1" w:styleId="apple-converted-space">
    <w:name w:val="apple-converted-space"/>
    <w:rsid w:val="00A640DD"/>
    <w:rPr>
      <w:rFonts w:cs="Times New Roman"/>
    </w:rPr>
  </w:style>
  <w:style w:type="paragraph" w:customStyle="1" w:styleId="zitata">
    <w:name w:val="zitata"/>
    <w:basedOn w:val="a"/>
    <w:rsid w:val="00A640DD"/>
    <w:pPr>
      <w:spacing w:before="100" w:beforeAutospacing="1" w:after="100" w:afterAutospacing="1" w:line="259" w:lineRule="auto"/>
    </w:pPr>
    <w:rPr>
      <w:rFonts w:ascii="Times New Roman" w:eastAsia="Times New Roman" w:hAnsi="Times New Roman" w:cs="Times New Roman"/>
      <w:sz w:val="24"/>
      <w:szCs w:val="24"/>
      <w:lang w:eastAsia="ru-RU"/>
    </w:rPr>
  </w:style>
  <w:style w:type="paragraph" w:customStyle="1" w:styleId="podpisr">
    <w:name w:val="podpisr"/>
    <w:basedOn w:val="a"/>
    <w:rsid w:val="00A640DD"/>
    <w:pPr>
      <w:spacing w:before="100" w:beforeAutospacing="1" w:after="100" w:afterAutospacing="1" w:line="259"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A6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640DD"/>
    <w:rPr>
      <w:rFonts w:ascii="Courier New" w:eastAsia="Times New Roman" w:hAnsi="Courier New" w:cs="Courier New"/>
      <w:sz w:val="20"/>
      <w:szCs w:val="20"/>
      <w:lang w:val="ru-RU" w:eastAsia="ru-RU"/>
    </w:rPr>
  </w:style>
  <w:style w:type="character" w:customStyle="1" w:styleId="stairsqwerty1">
    <w:name w:val="stairsqwerty1"/>
    <w:rsid w:val="00A640DD"/>
    <w:rPr>
      <w:rFonts w:cs="Times New Roman"/>
    </w:rPr>
  </w:style>
  <w:style w:type="paragraph" w:customStyle="1" w:styleId="af7">
    <w:name w:val="Обычный с отступом"/>
    <w:basedOn w:val="a"/>
    <w:rsid w:val="00A640DD"/>
    <w:pPr>
      <w:spacing w:after="0" w:line="260" w:lineRule="auto"/>
      <w:ind w:firstLine="567"/>
    </w:pPr>
    <w:rPr>
      <w:rFonts w:ascii="Times New Roman" w:eastAsia="Times New Roman" w:hAnsi="Times New Roman" w:cs="Times New Roman"/>
      <w:sz w:val="28"/>
      <w:szCs w:val="28"/>
      <w:lang w:eastAsia="ru-RU"/>
    </w:rPr>
  </w:style>
  <w:style w:type="paragraph" w:styleId="af8">
    <w:name w:val="Body Text Indent"/>
    <w:basedOn w:val="a"/>
    <w:link w:val="af9"/>
    <w:rsid w:val="00A640DD"/>
    <w:pPr>
      <w:spacing w:after="0" w:line="259" w:lineRule="auto"/>
      <w:ind w:firstLine="720"/>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link w:val="af8"/>
    <w:rsid w:val="00A640DD"/>
    <w:rPr>
      <w:rFonts w:ascii="Times New Roman" w:eastAsia="Times New Roman" w:hAnsi="Times New Roman" w:cs="Times New Roman"/>
      <w:sz w:val="24"/>
      <w:szCs w:val="24"/>
      <w:lang w:val="ru-RU" w:eastAsia="ru-RU"/>
    </w:rPr>
  </w:style>
  <w:style w:type="paragraph" w:styleId="21">
    <w:name w:val="Body Text 2"/>
    <w:basedOn w:val="a"/>
    <w:link w:val="22"/>
    <w:rsid w:val="00A640DD"/>
    <w:pPr>
      <w:spacing w:after="0" w:line="259" w:lineRule="auto"/>
      <w:ind w:left="1560" w:hanging="142"/>
    </w:pPr>
    <w:rPr>
      <w:rFonts w:ascii="Times New Roman" w:eastAsia="Times New Roman" w:hAnsi="Times New Roman" w:cs="Times New Roman"/>
      <w:spacing w:val="20"/>
      <w:sz w:val="24"/>
      <w:szCs w:val="24"/>
      <w:lang w:eastAsia="ru-RU"/>
    </w:rPr>
  </w:style>
  <w:style w:type="character" w:customStyle="1" w:styleId="22">
    <w:name w:val="Основной текст 2 Знак"/>
    <w:basedOn w:val="a0"/>
    <w:link w:val="21"/>
    <w:rsid w:val="00A640DD"/>
    <w:rPr>
      <w:rFonts w:ascii="Times New Roman" w:eastAsia="Times New Roman" w:hAnsi="Times New Roman" w:cs="Times New Roman"/>
      <w:spacing w:val="20"/>
      <w:sz w:val="24"/>
      <w:szCs w:val="24"/>
      <w:lang w:val="ru-RU" w:eastAsia="ru-RU"/>
    </w:rPr>
  </w:style>
  <w:style w:type="paragraph" w:styleId="31">
    <w:name w:val="Body Text 3"/>
    <w:basedOn w:val="a"/>
    <w:link w:val="32"/>
    <w:rsid w:val="00A640DD"/>
    <w:pPr>
      <w:spacing w:after="0" w:line="259"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A640DD"/>
    <w:rPr>
      <w:rFonts w:ascii="Times New Roman" w:eastAsia="Times New Roman" w:hAnsi="Times New Roman" w:cs="Times New Roman"/>
      <w:sz w:val="24"/>
      <w:szCs w:val="24"/>
      <w:lang w:val="ru-RU" w:eastAsia="ru-RU"/>
    </w:rPr>
  </w:style>
  <w:style w:type="paragraph" w:styleId="23">
    <w:name w:val="Body Text Indent 2"/>
    <w:basedOn w:val="a"/>
    <w:link w:val="24"/>
    <w:rsid w:val="00A640DD"/>
    <w:pPr>
      <w:spacing w:after="0" w:line="259" w:lineRule="auto"/>
      <w:ind w:left="709" w:firstLine="425"/>
    </w:pPr>
    <w:rPr>
      <w:rFonts w:ascii="Times New Roman" w:eastAsia="Times New Roman" w:hAnsi="Times New Roman" w:cs="Times New Roman"/>
      <w:spacing w:val="20"/>
      <w:sz w:val="24"/>
      <w:szCs w:val="24"/>
      <w:lang w:eastAsia="ru-RU"/>
    </w:rPr>
  </w:style>
  <w:style w:type="character" w:customStyle="1" w:styleId="24">
    <w:name w:val="Основной текст с отступом 2 Знак"/>
    <w:basedOn w:val="a0"/>
    <w:link w:val="23"/>
    <w:rsid w:val="00A640DD"/>
    <w:rPr>
      <w:rFonts w:ascii="Times New Roman" w:eastAsia="Times New Roman" w:hAnsi="Times New Roman" w:cs="Times New Roman"/>
      <w:spacing w:val="20"/>
      <w:sz w:val="24"/>
      <w:szCs w:val="24"/>
      <w:lang w:val="ru-RU" w:eastAsia="ru-RU"/>
    </w:rPr>
  </w:style>
  <w:style w:type="character" w:customStyle="1" w:styleId="t44">
    <w:name w:val="t44"/>
    <w:rsid w:val="00A640DD"/>
    <w:rPr>
      <w:rFonts w:cs="Times New Roman"/>
    </w:rPr>
  </w:style>
  <w:style w:type="character" w:customStyle="1" w:styleId="t56">
    <w:name w:val="t56"/>
    <w:rsid w:val="00A640DD"/>
    <w:rPr>
      <w:rFonts w:cs="Times New Roman"/>
    </w:rPr>
  </w:style>
  <w:style w:type="paragraph" w:styleId="11">
    <w:name w:val="toc 1"/>
    <w:basedOn w:val="a"/>
    <w:next w:val="a"/>
    <w:autoRedefine/>
    <w:uiPriority w:val="39"/>
    <w:rsid w:val="00A640DD"/>
    <w:pPr>
      <w:spacing w:after="0" w:line="260" w:lineRule="auto"/>
      <w:ind w:firstLine="280"/>
    </w:pPr>
    <w:rPr>
      <w:rFonts w:ascii="Times New Roman" w:eastAsia="Times New Roman" w:hAnsi="Times New Roman" w:cs="Times New Roman"/>
      <w:sz w:val="18"/>
      <w:szCs w:val="18"/>
      <w:lang w:eastAsia="ru-RU"/>
    </w:rPr>
  </w:style>
  <w:style w:type="paragraph" w:styleId="25">
    <w:name w:val="toc 2"/>
    <w:basedOn w:val="a"/>
    <w:next w:val="a"/>
    <w:autoRedefine/>
    <w:uiPriority w:val="39"/>
    <w:rsid w:val="00A640DD"/>
    <w:pPr>
      <w:tabs>
        <w:tab w:val="right" w:leader="dot" w:pos="9911"/>
      </w:tabs>
      <w:spacing w:after="0" w:line="260" w:lineRule="auto"/>
    </w:pPr>
    <w:rPr>
      <w:rFonts w:ascii="Times New Roman" w:eastAsia="Times New Roman" w:hAnsi="Times New Roman" w:cs="Times New Roman"/>
      <w:sz w:val="18"/>
      <w:szCs w:val="18"/>
      <w:lang w:eastAsia="ru-RU"/>
    </w:rPr>
  </w:style>
  <w:style w:type="paragraph" w:styleId="33">
    <w:name w:val="toc 3"/>
    <w:basedOn w:val="a"/>
    <w:next w:val="a"/>
    <w:autoRedefine/>
    <w:semiHidden/>
    <w:rsid w:val="00A640DD"/>
    <w:pPr>
      <w:spacing w:after="0" w:line="260" w:lineRule="auto"/>
      <w:ind w:left="360" w:firstLine="280"/>
    </w:pPr>
    <w:rPr>
      <w:rFonts w:ascii="Times New Roman" w:eastAsia="Times New Roman" w:hAnsi="Times New Roman" w:cs="Times New Roman"/>
      <w:sz w:val="18"/>
      <w:szCs w:val="18"/>
      <w:lang w:eastAsia="ru-RU"/>
    </w:rPr>
  </w:style>
  <w:style w:type="character" w:customStyle="1" w:styleId="egw-eng">
    <w:name w:val="egw-eng"/>
    <w:rsid w:val="00A640DD"/>
    <w:rPr>
      <w:rFonts w:cs="Times New Roman"/>
    </w:rPr>
  </w:style>
  <w:style w:type="character" w:customStyle="1" w:styleId="nol-ink">
    <w:name w:val="nol-ink"/>
    <w:rsid w:val="00A640DD"/>
    <w:rPr>
      <w:rFonts w:cs="Times New Roman"/>
    </w:rPr>
  </w:style>
  <w:style w:type="paragraph" w:customStyle="1" w:styleId="12">
    <w:name w:val="Заголовок оглавления1"/>
    <w:basedOn w:val="1"/>
    <w:next w:val="a"/>
    <w:qFormat/>
    <w:rsid w:val="00A640DD"/>
    <w:pPr>
      <w:keepNext/>
      <w:keepLines/>
      <w:autoSpaceDE/>
      <w:autoSpaceDN/>
      <w:adjustRightInd/>
      <w:spacing w:before="240"/>
      <w:jc w:val="left"/>
      <w:outlineLvl w:val="9"/>
    </w:pPr>
    <w:rPr>
      <w:rFonts w:ascii="Calibri Light" w:hAnsi="Calibri Light" w:cs="Times New Roman"/>
      <w:b w:val="0"/>
      <w:bCs w:val="0"/>
      <w:color w:val="2E74B5"/>
    </w:rPr>
  </w:style>
  <w:style w:type="paragraph" w:customStyle="1" w:styleId="13">
    <w:name w:val="Абзац списка1"/>
    <w:basedOn w:val="a"/>
    <w:qFormat/>
    <w:rsid w:val="00A640DD"/>
    <w:pPr>
      <w:spacing w:after="0" w:line="259" w:lineRule="auto"/>
      <w:ind w:left="720"/>
    </w:pPr>
    <w:rPr>
      <w:rFonts w:ascii="Times New Roman" w:eastAsia="Times New Roman" w:hAnsi="Times New Roman" w:cs="Times New Roman"/>
      <w:sz w:val="20"/>
      <w:szCs w:val="20"/>
      <w:lang w:eastAsia="ru-RU"/>
    </w:rPr>
  </w:style>
  <w:style w:type="character" w:customStyle="1" w:styleId="non-egw-preface">
    <w:name w:val="non-egw-preface"/>
    <w:basedOn w:val="a0"/>
    <w:rsid w:val="00A640DD"/>
  </w:style>
  <w:style w:type="character" w:customStyle="1" w:styleId="reference">
    <w:name w:val="reference"/>
    <w:basedOn w:val="a0"/>
    <w:rsid w:val="00A640DD"/>
  </w:style>
  <w:style w:type="character" w:customStyle="1" w:styleId="highlight">
    <w:name w:val="highlight"/>
    <w:basedOn w:val="a0"/>
    <w:rsid w:val="00A640DD"/>
  </w:style>
  <w:style w:type="character" w:customStyle="1" w:styleId="y2iqfc">
    <w:name w:val="y2iqfc"/>
    <w:basedOn w:val="a0"/>
    <w:rsid w:val="00A640DD"/>
  </w:style>
  <w:style w:type="character" w:customStyle="1" w:styleId="bible-rus">
    <w:name w:val="bible-rus"/>
    <w:basedOn w:val="a0"/>
    <w:rsid w:val="00A640DD"/>
  </w:style>
  <w:style w:type="character" w:customStyle="1" w:styleId="mark">
    <w:name w:val="mark"/>
    <w:basedOn w:val="a0"/>
    <w:rsid w:val="00A640DD"/>
  </w:style>
  <w:style w:type="character" w:styleId="HTML1">
    <w:name w:val="HTML Code"/>
    <w:rsid w:val="00A640DD"/>
    <w:rPr>
      <w:rFonts w:ascii="Courier New" w:eastAsia="Times New Roman" w:hAnsi="Courier New" w:cs="Courier New"/>
      <w:sz w:val="20"/>
      <w:szCs w:val="20"/>
    </w:rPr>
  </w:style>
  <w:style w:type="character" w:customStyle="1" w:styleId="hgkelc">
    <w:name w:val="hgkelc"/>
    <w:basedOn w:val="a0"/>
    <w:rsid w:val="00A640DD"/>
  </w:style>
  <w:style w:type="character" w:customStyle="1" w:styleId="jlqj4bchmk0b">
    <w:name w:val="jlqj4b chmk0b"/>
    <w:basedOn w:val="a0"/>
    <w:rsid w:val="00A640DD"/>
  </w:style>
  <w:style w:type="character" w:customStyle="1" w:styleId="w">
    <w:name w:val="w"/>
    <w:rsid w:val="00A640DD"/>
  </w:style>
  <w:style w:type="paragraph" w:customStyle="1" w:styleId="Pa5">
    <w:name w:val="Pa5"/>
    <w:basedOn w:val="Default"/>
    <w:next w:val="Default"/>
    <w:uiPriority w:val="99"/>
    <w:rsid w:val="00A640DD"/>
    <w:pPr>
      <w:spacing w:line="401" w:lineRule="atLeast"/>
    </w:pPr>
    <w:rPr>
      <w:rFonts w:ascii="LugaShadowC" w:hAnsi="LugaShadowC"/>
      <w:color w:val="auto"/>
    </w:rPr>
  </w:style>
  <w:style w:type="character" w:customStyle="1" w:styleId="A10">
    <w:name w:val="A1"/>
    <w:uiPriority w:val="99"/>
    <w:rsid w:val="00A640DD"/>
    <w:rPr>
      <w:rFonts w:cs="LugaShadowC"/>
      <w:color w:val="000000"/>
      <w:sz w:val="60"/>
      <w:szCs w:val="60"/>
    </w:rPr>
  </w:style>
  <w:style w:type="paragraph" w:customStyle="1" w:styleId="Pa9">
    <w:name w:val="Pa9"/>
    <w:basedOn w:val="Default"/>
    <w:next w:val="Default"/>
    <w:uiPriority w:val="99"/>
    <w:rsid w:val="00A640DD"/>
    <w:pPr>
      <w:spacing w:line="231" w:lineRule="atLeast"/>
    </w:pPr>
    <w:rPr>
      <w:rFonts w:ascii="Minion Pro" w:hAnsi="Minion Pro"/>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Code"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EE8"/>
    <w:rPr>
      <w:lang w:val="ru-RU"/>
    </w:rPr>
  </w:style>
  <w:style w:type="paragraph" w:styleId="1">
    <w:name w:val="heading 1"/>
    <w:basedOn w:val="a"/>
    <w:next w:val="a"/>
    <w:link w:val="10"/>
    <w:qFormat/>
    <w:rsid w:val="00A640DD"/>
    <w:pPr>
      <w:autoSpaceDE w:val="0"/>
      <w:autoSpaceDN w:val="0"/>
      <w:adjustRightInd w:val="0"/>
      <w:spacing w:after="0" w:line="259" w:lineRule="auto"/>
      <w:jc w:val="center"/>
      <w:outlineLvl w:val="0"/>
    </w:pPr>
    <w:rPr>
      <w:rFonts w:ascii="Arial" w:eastAsia="Times New Roman" w:hAnsi="Arial" w:cs="Arial"/>
      <w:b/>
      <w:bCs/>
      <w:sz w:val="32"/>
      <w:szCs w:val="32"/>
      <w:lang w:eastAsia="ru-RU"/>
    </w:rPr>
  </w:style>
  <w:style w:type="paragraph" w:styleId="2">
    <w:name w:val="heading 2"/>
    <w:basedOn w:val="a"/>
    <w:next w:val="a"/>
    <w:link w:val="20"/>
    <w:qFormat/>
    <w:rsid w:val="00D52BA5"/>
    <w:pPr>
      <w:autoSpaceDE w:val="0"/>
      <w:autoSpaceDN w:val="0"/>
      <w:adjustRightInd w:val="0"/>
      <w:spacing w:after="0" w:line="259" w:lineRule="auto"/>
      <w:jc w:val="center"/>
      <w:outlineLvl w:val="1"/>
    </w:pPr>
    <w:rPr>
      <w:rFonts w:ascii="Arial" w:eastAsia="Times New Roman" w:hAnsi="Arial" w:cs="Arial"/>
      <w:b/>
      <w:bCs/>
      <w:sz w:val="28"/>
      <w:szCs w:val="28"/>
      <w:lang w:eastAsia="ru-RU"/>
    </w:rPr>
  </w:style>
  <w:style w:type="paragraph" w:styleId="3">
    <w:name w:val="heading 3"/>
    <w:basedOn w:val="a"/>
    <w:next w:val="a"/>
    <w:link w:val="30"/>
    <w:qFormat/>
    <w:rsid w:val="00A640DD"/>
    <w:pPr>
      <w:autoSpaceDE w:val="0"/>
      <w:autoSpaceDN w:val="0"/>
      <w:adjustRightInd w:val="0"/>
      <w:spacing w:after="0" w:line="259" w:lineRule="auto"/>
      <w:jc w:val="center"/>
      <w:outlineLvl w:val="2"/>
    </w:pPr>
    <w:rPr>
      <w:rFonts w:ascii="Arial" w:eastAsia="Times New Roman" w:hAnsi="Arial" w:cs="Arial"/>
      <w:b/>
      <w:bCs/>
      <w:sz w:val="26"/>
      <w:szCs w:val="26"/>
      <w:lang w:eastAsia="ru-RU"/>
    </w:rPr>
  </w:style>
  <w:style w:type="paragraph" w:styleId="4">
    <w:name w:val="heading 4"/>
    <w:basedOn w:val="a"/>
    <w:next w:val="a"/>
    <w:link w:val="40"/>
    <w:qFormat/>
    <w:rsid w:val="00A640DD"/>
    <w:pPr>
      <w:autoSpaceDE w:val="0"/>
      <w:autoSpaceDN w:val="0"/>
      <w:adjustRightInd w:val="0"/>
      <w:spacing w:after="0" w:line="259" w:lineRule="auto"/>
      <w:jc w:val="center"/>
      <w:outlineLvl w:val="3"/>
    </w:pPr>
    <w:rPr>
      <w:rFonts w:ascii="Times New Roman" w:eastAsia="Times New Roman" w:hAnsi="Times New Roman" w:cs="Times New Roman"/>
      <w:b/>
      <w:bCs/>
      <w:sz w:val="26"/>
      <w:szCs w:val="26"/>
      <w:lang w:eastAsia="ru-RU"/>
    </w:rPr>
  </w:style>
  <w:style w:type="paragraph" w:styleId="5">
    <w:name w:val="heading 5"/>
    <w:basedOn w:val="a"/>
    <w:next w:val="a"/>
    <w:link w:val="50"/>
    <w:qFormat/>
    <w:rsid w:val="00A640DD"/>
    <w:pPr>
      <w:autoSpaceDE w:val="0"/>
      <w:autoSpaceDN w:val="0"/>
      <w:adjustRightInd w:val="0"/>
      <w:spacing w:after="0" w:line="259" w:lineRule="auto"/>
      <w:jc w:val="center"/>
      <w:outlineLvl w:val="4"/>
    </w:pPr>
    <w:rPr>
      <w:rFonts w:ascii="Times New Roman" w:eastAsia="Times New Roman" w:hAnsi="Times New Roman" w:cs="Times New Roman"/>
      <w:b/>
      <w:bCs/>
      <w:i/>
      <w:iCs/>
      <w:sz w:val="24"/>
      <w:szCs w:val="24"/>
      <w:lang w:eastAsia="ru-RU"/>
    </w:rPr>
  </w:style>
  <w:style w:type="paragraph" w:styleId="6">
    <w:name w:val="heading 6"/>
    <w:basedOn w:val="a"/>
    <w:next w:val="a"/>
    <w:link w:val="60"/>
    <w:qFormat/>
    <w:rsid w:val="00A640DD"/>
    <w:pPr>
      <w:autoSpaceDE w:val="0"/>
      <w:autoSpaceDN w:val="0"/>
      <w:adjustRightInd w:val="0"/>
      <w:spacing w:after="0" w:line="259" w:lineRule="auto"/>
      <w:jc w:val="center"/>
      <w:outlineLvl w:val="5"/>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5EE8"/>
    <w:rPr>
      <w:color w:val="0000FF"/>
      <w:u w:val="single"/>
    </w:rPr>
  </w:style>
  <w:style w:type="character" w:customStyle="1" w:styleId="cite-bracket">
    <w:name w:val="cite-bracket"/>
    <w:basedOn w:val="a0"/>
    <w:rsid w:val="00882837"/>
  </w:style>
  <w:style w:type="character" w:customStyle="1" w:styleId="20">
    <w:name w:val="Заголовок 2 Знак"/>
    <w:basedOn w:val="a0"/>
    <w:link w:val="2"/>
    <w:rsid w:val="00D52BA5"/>
    <w:rPr>
      <w:rFonts w:ascii="Arial" w:eastAsia="Times New Roman" w:hAnsi="Arial" w:cs="Arial"/>
      <w:b/>
      <w:bCs/>
      <w:sz w:val="28"/>
      <w:szCs w:val="28"/>
      <w:lang w:val="ru-RU" w:eastAsia="ru-RU"/>
    </w:rPr>
  </w:style>
  <w:style w:type="paragraph" w:styleId="a4">
    <w:name w:val="footnote text"/>
    <w:basedOn w:val="a"/>
    <w:link w:val="a5"/>
    <w:semiHidden/>
    <w:rsid w:val="00D52BA5"/>
    <w:pPr>
      <w:spacing w:after="0" w:line="259"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D52BA5"/>
    <w:rPr>
      <w:rFonts w:ascii="Times New Roman" w:eastAsia="Times New Roman" w:hAnsi="Times New Roman" w:cs="Times New Roman"/>
      <w:sz w:val="20"/>
      <w:szCs w:val="20"/>
      <w:lang w:val="ru-RU" w:eastAsia="ru-RU"/>
    </w:rPr>
  </w:style>
  <w:style w:type="character" w:styleId="a6">
    <w:name w:val="footnote reference"/>
    <w:semiHidden/>
    <w:rsid w:val="00D52BA5"/>
    <w:rPr>
      <w:rFonts w:cs="Times New Roman"/>
      <w:vertAlign w:val="superscript"/>
    </w:rPr>
  </w:style>
  <w:style w:type="character" w:customStyle="1" w:styleId="10">
    <w:name w:val="Заголовок 1 Знак"/>
    <w:basedOn w:val="a0"/>
    <w:link w:val="1"/>
    <w:rsid w:val="00A640DD"/>
    <w:rPr>
      <w:rFonts w:ascii="Arial" w:eastAsia="Times New Roman" w:hAnsi="Arial" w:cs="Arial"/>
      <w:b/>
      <w:bCs/>
      <w:sz w:val="32"/>
      <w:szCs w:val="32"/>
      <w:lang w:val="ru-RU" w:eastAsia="ru-RU"/>
    </w:rPr>
  </w:style>
  <w:style w:type="character" w:customStyle="1" w:styleId="30">
    <w:name w:val="Заголовок 3 Знак"/>
    <w:basedOn w:val="a0"/>
    <w:link w:val="3"/>
    <w:rsid w:val="00A640DD"/>
    <w:rPr>
      <w:rFonts w:ascii="Arial" w:eastAsia="Times New Roman" w:hAnsi="Arial" w:cs="Arial"/>
      <w:b/>
      <w:bCs/>
      <w:sz w:val="26"/>
      <w:szCs w:val="26"/>
      <w:lang w:val="ru-RU" w:eastAsia="ru-RU"/>
    </w:rPr>
  </w:style>
  <w:style w:type="character" w:customStyle="1" w:styleId="40">
    <w:name w:val="Заголовок 4 Знак"/>
    <w:basedOn w:val="a0"/>
    <w:link w:val="4"/>
    <w:rsid w:val="00A640DD"/>
    <w:rPr>
      <w:rFonts w:ascii="Times New Roman" w:eastAsia="Times New Roman" w:hAnsi="Times New Roman" w:cs="Times New Roman"/>
      <w:b/>
      <w:bCs/>
      <w:sz w:val="26"/>
      <w:szCs w:val="26"/>
      <w:lang w:val="ru-RU" w:eastAsia="ru-RU"/>
    </w:rPr>
  </w:style>
  <w:style w:type="character" w:customStyle="1" w:styleId="50">
    <w:name w:val="Заголовок 5 Знак"/>
    <w:basedOn w:val="a0"/>
    <w:link w:val="5"/>
    <w:rsid w:val="00A640DD"/>
    <w:rPr>
      <w:rFonts w:ascii="Times New Roman" w:eastAsia="Times New Roman" w:hAnsi="Times New Roman" w:cs="Times New Roman"/>
      <w:b/>
      <w:bCs/>
      <w:i/>
      <w:iCs/>
      <w:sz w:val="24"/>
      <w:szCs w:val="24"/>
      <w:lang w:val="ru-RU" w:eastAsia="ru-RU"/>
    </w:rPr>
  </w:style>
  <w:style w:type="character" w:customStyle="1" w:styleId="60">
    <w:name w:val="Заголовок 6 Знак"/>
    <w:basedOn w:val="a0"/>
    <w:link w:val="6"/>
    <w:rsid w:val="00A640DD"/>
    <w:rPr>
      <w:rFonts w:ascii="Times New Roman" w:eastAsia="Times New Roman" w:hAnsi="Times New Roman" w:cs="Times New Roman"/>
      <w:b/>
      <w:bCs/>
      <w:sz w:val="24"/>
      <w:szCs w:val="24"/>
      <w:lang w:val="ru-RU" w:eastAsia="ru-RU"/>
    </w:rPr>
  </w:style>
  <w:style w:type="paragraph" w:customStyle="1" w:styleId="Epigraph">
    <w:name w:val="Epigraph"/>
    <w:next w:val="a"/>
    <w:rsid w:val="00A640DD"/>
    <w:pPr>
      <w:widowControl w:val="0"/>
      <w:autoSpaceDE w:val="0"/>
      <w:autoSpaceDN w:val="0"/>
      <w:adjustRightInd w:val="0"/>
      <w:spacing w:after="0" w:line="240" w:lineRule="auto"/>
      <w:ind w:left="3000" w:firstLine="400"/>
      <w:jc w:val="both"/>
    </w:pPr>
    <w:rPr>
      <w:rFonts w:ascii="Times New Roman" w:eastAsia="Times New Roman" w:hAnsi="Times New Roman" w:cs="Times New Roman"/>
      <w:i/>
      <w:iCs/>
      <w:lang w:val="ru-RU" w:eastAsia="ru-RU"/>
    </w:rPr>
  </w:style>
  <w:style w:type="paragraph" w:customStyle="1" w:styleId="EpigraphAuthor">
    <w:name w:val="Epigraph Author"/>
    <w:next w:val="a"/>
    <w:rsid w:val="00A640DD"/>
    <w:pPr>
      <w:widowControl w:val="0"/>
      <w:autoSpaceDE w:val="0"/>
      <w:autoSpaceDN w:val="0"/>
      <w:adjustRightInd w:val="0"/>
      <w:spacing w:after="0" w:line="240" w:lineRule="auto"/>
      <w:ind w:left="3000" w:firstLine="400"/>
      <w:jc w:val="both"/>
    </w:pPr>
    <w:rPr>
      <w:rFonts w:ascii="Times New Roman" w:eastAsia="Times New Roman" w:hAnsi="Times New Roman" w:cs="Times New Roman"/>
      <w:b/>
      <w:bCs/>
      <w:lang w:val="ru-RU" w:eastAsia="ru-RU"/>
    </w:rPr>
  </w:style>
  <w:style w:type="paragraph" w:customStyle="1" w:styleId="Annotation">
    <w:name w:val="Annotation"/>
    <w:next w:val="a"/>
    <w:rsid w:val="00A640DD"/>
    <w:pPr>
      <w:widowControl w:val="0"/>
      <w:autoSpaceDE w:val="0"/>
      <w:autoSpaceDN w:val="0"/>
      <w:adjustRightInd w:val="0"/>
      <w:spacing w:after="0" w:line="240" w:lineRule="auto"/>
      <w:ind w:firstLine="567"/>
      <w:jc w:val="both"/>
    </w:pPr>
    <w:rPr>
      <w:rFonts w:ascii="Times New Roman" w:eastAsia="Times New Roman" w:hAnsi="Times New Roman" w:cs="Times New Roman"/>
      <w:i/>
      <w:iCs/>
      <w:sz w:val="24"/>
      <w:szCs w:val="24"/>
      <w:lang w:val="ru-RU" w:eastAsia="ru-RU"/>
    </w:rPr>
  </w:style>
  <w:style w:type="paragraph" w:customStyle="1" w:styleId="Cite">
    <w:name w:val="Cite"/>
    <w:next w:val="a"/>
    <w:rsid w:val="00A640DD"/>
    <w:pPr>
      <w:widowControl w:val="0"/>
      <w:autoSpaceDE w:val="0"/>
      <w:autoSpaceDN w:val="0"/>
      <w:adjustRightInd w:val="0"/>
      <w:spacing w:after="0" w:line="240" w:lineRule="auto"/>
      <w:ind w:left="1134" w:right="600" w:firstLine="400"/>
      <w:jc w:val="both"/>
    </w:pPr>
    <w:rPr>
      <w:rFonts w:ascii="Times New Roman" w:eastAsia="Times New Roman" w:hAnsi="Times New Roman" w:cs="Times New Roman"/>
      <w:lang w:val="ru-RU" w:eastAsia="ru-RU"/>
    </w:rPr>
  </w:style>
  <w:style w:type="paragraph" w:customStyle="1" w:styleId="CiteAuthor">
    <w:name w:val="Cite Author"/>
    <w:next w:val="a"/>
    <w:rsid w:val="00A640DD"/>
    <w:pPr>
      <w:widowControl w:val="0"/>
      <w:autoSpaceDE w:val="0"/>
      <w:autoSpaceDN w:val="0"/>
      <w:adjustRightInd w:val="0"/>
      <w:spacing w:after="0" w:line="240" w:lineRule="auto"/>
      <w:ind w:left="1701" w:right="600" w:firstLine="400"/>
      <w:jc w:val="both"/>
    </w:pPr>
    <w:rPr>
      <w:rFonts w:ascii="Times New Roman" w:eastAsia="Times New Roman" w:hAnsi="Times New Roman" w:cs="Times New Roman"/>
      <w:b/>
      <w:bCs/>
      <w:i/>
      <w:iCs/>
      <w:lang w:val="ru-RU" w:eastAsia="ru-RU"/>
    </w:rPr>
  </w:style>
  <w:style w:type="paragraph" w:customStyle="1" w:styleId="PoemTitle">
    <w:name w:val="Poem Title"/>
    <w:next w:val="a"/>
    <w:rsid w:val="00A640D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4"/>
      <w:szCs w:val="24"/>
      <w:lang w:val="ru-RU" w:eastAsia="ru-RU"/>
    </w:rPr>
  </w:style>
  <w:style w:type="paragraph" w:customStyle="1" w:styleId="Stanza">
    <w:name w:val="Stanza"/>
    <w:next w:val="a"/>
    <w:rsid w:val="00A640DD"/>
    <w:pPr>
      <w:widowControl w:val="0"/>
      <w:autoSpaceDE w:val="0"/>
      <w:autoSpaceDN w:val="0"/>
      <w:adjustRightInd w:val="0"/>
      <w:spacing w:after="0" w:line="240" w:lineRule="auto"/>
      <w:ind w:left="2000" w:right="600" w:firstLine="400"/>
    </w:pPr>
    <w:rPr>
      <w:rFonts w:ascii="Times New Roman" w:eastAsia="Times New Roman" w:hAnsi="Times New Roman" w:cs="Times New Roman"/>
      <w:sz w:val="24"/>
      <w:szCs w:val="24"/>
      <w:lang w:val="ru-RU" w:eastAsia="ru-RU"/>
    </w:rPr>
  </w:style>
  <w:style w:type="paragraph" w:customStyle="1" w:styleId="FootNote">
    <w:name w:val="FootNote"/>
    <w:next w:val="a"/>
    <w:rsid w:val="00A640DD"/>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val="ru-RU" w:eastAsia="ru-RU"/>
    </w:rPr>
  </w:style>
  <w:style w:type="paragraph" w:customStyle="1" w:styleId="FootNoteEpigraph">
    <w:name w:val="FootNote Epigraph"/>
    <w:rsid w:val="00A640DD"/>
    <w:pPr>
      <w:widowControl w:val="0"/>
      <w:autoSpaceDE w:val="0"/>
      <w:autoSpaceDN w:val="0"/>
      <w:adjustRightInd w:val="0"/>
      <w:spacing w:after="0" w:line="240" w:lineRule="auto"/>
      <w:ind w:left="1500" w:firstLine="400"/>
      <w:jc w:val="both"/>
    </w:pPr>
    <w:rPr>
      <w:rFonts w:ascii="Times New Roman" w:eastAsia="Times New Roman" w:hAnsi="Times New Roman" w:cs="Times New Roman"/>
      <w:i/>
      <w:iCs/>
      <w:sz w:val="18"/>
      <w:szCs w:val="18"/>
      <w:lang w:val="ru-RU" w:eastAsia="ru-RU"/>
    </w:rPr>
  </w:style>
  <w:style w:type="paragraph" w:customStyle="1" w:styleId="FootNoteStanza">
    <w:name w:val="FootNote Stanza"/>
    <w:next w:val="a"/>
    <w:rsid w:val="00A640DD"/>
    <w:pPr>
      <w:widowControl w:val="0"/>
      <w:autoSpaceDE w:val="0"/>
      <w:autoSpaceDN w:val="0"/>
      <w:adjustRightInd w:val="0"/>
      <w:spacing w:after="0" w:line="240" w:lineRule="auto"/>
      <w:ind w:left="500" w:right="600"/>
    </w:pPr>
    <w:rPr>
      <w:rFonts w:ascii="Times New Roman" w:eastAsia="Times New Roman" w:hAnsi="Times New Roman" w:cs="Times New Roman"/>
      <w:sz w:val="18"/>
      <w:szCs w:val="18"/>
      <w:lang w:val="ru-RU" w:eastAsia="ru-RU"/>
    </w:rPr>
  </w:style>
  <w:style w:type="paragraph" w:customStyle="1" w:styleId="FootNoteCite">
    <w:name w:val="FootNote Cite"/>
    <w:next w:val="a"/>
    <w:rsid w:val="00A640DD"/>
    <w:pPr>
      <w:widowControl w:val="0"/>
      <w:autoSpaceDE w:val="0"/>
      <w:autoSpaceDN w:val="0"/>
      <w:adjustRightInd w:val="0"/>
      <w:spacing w:after="0" w:line="240" w:lineRule="auto"/>
      <w:ind w:left="300" w:right="600"/>
      <w:jc w:val="both"/>
    </w:pPr>
    <w:rPr>
      <w:rFonts w:ascii="Times New Roman" w:eastAsia="Times New Roman" w:hAnsi="Times New Roman" w:cs="Times New Roman"/>
      <w:sz w:val="18"/>
      <w:szCs w:val="18"/>
      <w:lang w:val="ru-RU" w:eastAsia="ru-RU"/>
    </w:rPr>
  </w:style>
  <w:style w:type="paragraph" w:customStyle="1" w:styleId="FootNoteCiteAuthor">
    <w:name w:val="FootNote Cite Author"/>
    <w:next w:val="a"/>
    <w:rsid w:val="00A640DD"/>
    <w:pPr>
      <w:widowControl w:val="0"/>
      <w:autoSpaceDE w:val="0"/>
      <w:autoSpaceDN w:val="0"/>
      <w:adjustRightInd w:val="0"/>
      <w:spacing w:after="0" w:line="240" w:lineRule="auto"/>
      <w:ind w:left="350" w:right="600"/>
      <w:jc w:val="both"/>
    </w:pPr>
    <w:rPr>
      <w:rFonts w:ascii="Times New Roman" w:eastAsia="Times New Roman" w:hAnsi="Times New Roman" w:cs="Times New Roman"/>
      <w:b/>
      <w:bCs/>
      <w:i/>
      <w:iCs/>
      <w:sz w:val="18"/>
      <w:szCs w:val="18"/>
      <w:lang w:val="ru-RU" w:eastAsia="ru-RU"/>
    </w:rPr>
  </w:style>
  <w:style w:type="paragraph" w:customStyle="1" w:styleId="FootNotePoemTitle">
    <w:name w:val="FootNote Poem Title"/>
    <w:next w:val="a"/>
    <w:rsid w:val="00A640DD"/>
    <w:pPr>
      <w:widowControl w:val="0"/>
      <w:autoSpaceDE w:val="0"/>
      <w:autoSpaceDN w:val="0"/>
      <w:adjustRightInd w:val="0"/>
      <w:spacing w:before="12" w:after="0" w:line="240" w:lineRule="auto"/>
      <w:ind w:left="2000" w:right="600"/>
    </w:pPr>
    <w:rPr>
      <w:rFonts w:ascii="Times New Roman" w:eastAsia="Times New Roman" w:hAnsi="Times New Roman" w:cs="Times New Roman"/>
      <w:b/>
      <w:bCs/>
      <w:sz w:val="20"/>
      <w:szCs w:val="20"/>
      <w:lang w:val="ru-RU" w:eastAsia="ru-RU"/>
    </w:rPr>
  </w:style>
  <w:style w:type="paragraph" w:customStyle="1" w:styleId="Colon">
    <w:name w:val="Colon"/>
    <w:next w:val="a"/>
    <w:rsid w:val="00A640DD"/>
    <w:pPr>
      <w:widowControl w:val="0"/>
      <w:pBdr>
        <w:bottom w:val="single" w:sz="4" w:space="1" w:color="auto"/>
      </w:pBdr>
      <w:autoSpaceDE w:val="0"/>
      <w:autoSpaceDN w:val="0"/>
      <w:adjustRightInd w:val="0"/>
      <w:spacing w:after="0" w:line="240" w:lineRule="auto"/>
    </w:pPr>
    <w:rPr>
      <w:rFonts w:ascii="Times New Roman" w:eastAsia="Times New Roman" w:hAnsi="Times New Roman" w:cs="Times New Roman"/>
      <w:b/>
      <w:bCs/>
      <w:sz w:val="18"/>
      <w:szCs w:val="18"/>
      <w:lang w:val="ru-RU" w:eastAsia="ru-RU"/>
    </w:rPr>
  </w:style>
  <w:style w:type="character" w:styleId="a7">
    <w:name w:val="annotation reference"/>
    <w:semiHidden/>
    <w:rsid w:val="00A640DD"/>
    <w:rPr>
      <w:rFonts w:cs="Times New Roman"/>
      <w:sz w:val="16"/>
      <w:szCs w:val="16"/>
    </w:rPr>
  </w:style>
  <w:style w:type="paragraph" w:styleId="a8">
    <w:name w:val="annotation text"/>
    <w:basedOn w:val="a"/>
    <w:link w:val="a9"/>
    <w:semiHidden/>
    <w:rsid w:val="00A640DD"/>
    <w:pPr>
      <w:spacing w:after="0" w:line="259" w:lineRule="auto"/>
    </w:pPr>
    <w:rPr>
      <w:rFonts w:ascii="Times New Roman" w:eastAsia="Times New Roman" w:hAnsi="Times New Roman" w:cs="Times New Roman"/>
      <w:sz w:val="20"/>
      <w:szCs w:val="20"/>
      <w:lang w:eastAsia="ru-RU"/>
    </w:rPr>
  </w:style>
  <w:style w:type="character" w:customStyle="1" w:styleId="a9">
    <w:name w:val="Текст примечания Знак"/>
    <w:basedOn w:val="a0"/>
    <w:link w:val="a8"/>
    <w:semiHidden/>
    <w:rsid w:val="00A640DD"/>
    <w:rPr>
      <w:rFonts w:ascii="Times New Roman" w:eastAsia="Times New Roman" w:hAnsi="Times New Roman" w:cs="Times New Roman"/>
      <w:sz w:val="20"/>
      <w:szCs w:val="20"/>
      <w:lang w:val="ru-RU" w:eastAsia="ru-RU"/>
    </w:rPr>
  </w:style>
  <w:style w:type="paragraph" w:styleId="aa">
    <w:name w:val="Balloon Text"/>
    <w:basedOn w:val="a"/>
    <w:link w:val="ab"/>
    <w:semiHidden/>
    <w:rsid w:val="00A640DD"/>
    <w:pPr>
      <w:autoSpaceDE w:val="0"/>
      <w:autoSpaceDN w:val="0"/>
      <w:adjustRightInd w:val="0"/>
      <w:spacing w:after="0" w:line="259" w:lineRule="auto"/>
      <w:ind w:firstLine="567"/>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A640DD"/>
    <w:rPr>
      <w:rFonts w:ascii="Tahoma" w:eastAsia="Times New Roman" w:hAnsi="Tahoma" w:cs="Tahoma"/>
      <w:sz w:val="16"/>
      <w:szCs w:val="16"/>
      <w:lang w:val="ru-RU" w:eastAsia="ru-RU"/>
    </w:rPr>
  </w:style>
  <w:style w:type="paragraph" w:styleId="ac">
    <w:name w:val="Normal (Web)"/>
    <w:basedOn w:val="a"/>
    <w:uiPriority w:val="99"/>
    <w:rsid w:val="00A640DD"/>
    <w:pPr>
      <w:spacing w:before="100" w:beforeAutospacing="1" w:after="100" w:afterAutospacing="1" w:line="259" w:lineRule="auto"/>
    </w:pPr>
    <w:rPr>
      <w:rFonts w:ascii="Times New Roman" w:eastAsia="Times New Roman" w:hAnsi="Times New Roman" w:cs="Times New Roman"/>
      <w:color w:val="000000"/>
      <w:sz w:val="20"/>
      <w:szCs w:val="20"/>
      <w:lang w:eastAsia="ru-RU"/>
    </w:rPr>
  </w:style>
  <w:style w:type="paragraph" w:styleId="ad">
    <w:name w:val="header"/>
    <w:basedOn w:val="a"/>
    <w:link w:val="ae"/>
    <w:rsid w:val="00A640DD"/>
    <w:pPr>
      <w:tabs>
        <w:tab w:val="center" w:pos="4677"/>
        <w:tab w:val="right" w:pos="9355"/>
      </w:tabs>
      <w:autoSpaceDE w:val="0"/>
      <w:autoSpaceDN w:val="0"/>
      <w:adjustRightInd w:val="0"/>
      <w:spacing w:after="0" w:line="259" w:lineRule="auto"/>
      <w:ind w:firstLine="567"/>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rsid w:val="00A640DD"/>
    <w:rPr>
      <w:rFonts w:ascii="Times New Roman" w:eastAsia="Times New Roman" w:hAnsi="Times New Roman" w:cs="Times New Roman"/>
      <w:sz w:val="24"/>
      <w:szCs w:val="24"/>
      <w:lang w:val="ru-RU" w:eastAsia="ru-RU"/>
    </w:rPr>
  </w:style>
  <w:style w:type="paragraph" w:styleId="af">
    <w:name w:val="footer"/>
    <w:basedOn w:val="a"/>
    <w:link w:val="af0"/>
    <w:rsid w:val="00A640DD"/>
    <w:pPr>
      <w:tabs>
        <w:tab w:val="center" w:pos="4677"/>
        <w:tab w:val="right" w:pos="9355"/>
      </w:tabs>
      <w:autoSpaceDE w:val="0"/>
      <w:autoSpaceDN w:val="0"/>
      <w:adjustRightInd w:val="0"/>
      <w:spacing w:after="0" w:line="259" w:lineRule="auto"/>
      <w:ind w:firstLine="567"/>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rsid w:val="00A640DD"/>
    <w:rPr>
      <w:rFonts w:ascii="Times New Roman" w:eastAsia="Times New Roman" w:hAnsi="Times New Roman" w:cs="Times New Roman"/>
      <w:sz w:val="24"/>
      <w:szCs w:val="24"/>
      <w:lang w:val="ru-RU" w:eastAsia="ru-RU"/>
    </w:rPr>
  </w:style>
  <w:style w:type="character" w:customStyle="1" w:styleId="sn">
    <w:name w:val="sn"/>
    <w:rsid w:val="00A640DD"/>
    <w:rPr>
      <w:rFonts w:cs="Times New Roman"/>
    </w:rPr>
  </w:style>
  <w:style w:type="paragraph" w:customStyle="1" w:styleId="FR2">
    <w:name w:val="FR2"/>
    <w:rsid w:val="00A640DD"/>
    <w:pPr>
      <w:widowControl w:val="0"/>
      <w:spacing w:after="0" w:line="240" w:lineRule="auto"/>
      <w:ind w:right="-22"/>
      <w:jc w:val="center"/>
    </w:pPr>
    <w:rPr>
      <w:rFonts w:ascii="Arial" w:eastAsia="Times New Roman" w:hAnsi="Arial" w:cs="Arial"/>
      <w:b/>
      <w:bCs/>
      <w:sz w:val="28"/>
      <w:szCs w:val="28"/>
      <w:lang w:val="ru-RU" w:eastAsia="ru-RU"/>
    </w:rPr>
  </w:style>
  <w:style w:type="paragraph" w:styleId="af1">
    <w:name w:val="Body Text"/>
    <w:basedOn w:val="a"/>
    <w:link w:val="af2"/>
    <w:rsid w:val="00A640DD"/>
    <w:pPr>
      <w:spacing w:after="0" w:line="259" w:lineRule="auto"/>
      <w:ind w:firstLine="284"/>
    </w:pPr>
    <w:rPr>
      <w:rFonts w:ascii="Times New Roman" w:eastAsia="Times New Roman" w:hAnsi="Times New Roman" w:cs="Times New Roman"/>
      <w:sz w:val="20"/>
      <w:szCs w:val="20"/>
      <w:lang w:eastAsia="ru-RU"/>
    </w:rPr>
  </w:style>
  <w:style w:type="character" w:customStyle="1" w:styleId="af2">
    <w:name w:val="Основной текст Знак"/>
    <w:basedOn w:val="a0"/>
    <w:link w:val="af1"/>
    <w:rsid w:val="00A640DD"/>
    <w:rPr>
      <w:rFonts w:ascii="Times New Roman" w:eastAsia="Times New Roman" w:hAnsi="Times New Roman" w:cs="Times New Roman"/>
      <w:sz w:val="20"/>
      <w:szCs w:val="20"/>
      <w:lang w:val="ru-RU" w:eastAsia="ru-RU"/>
    </w:rPr>
  </w:style>
  <w:style w:type="paragraph" w:customStyle="1" w:styleId="sti">
    <w:name w:val="sti"/>
    <w:basedOn w:val="a"/>
    <w:rsid w:val="00A640DD"/>
    <w:pPr>
      <w:spacing w:before="100" w:beforeAutospacing="1" w:after="100" w:afterAutospacing="1" w:line="259" w:lineRule="auto"/>
    </w:pPr>
    <w:rPr>
      <w:rFonts w:ascii="Times New Roman" w:eastAsia="Times New Roman" w:hAnsi="Times New Roman" w:cs="Times New Roman"/>
      <w:sz w:val="24"/>
      <w:szCs w:val="24"/>
      <w:lang w:eastAsia="ru-RU"/>
    </w:rPr>
  </w:style>
  <w:style w:type="paragraph" w:customStyle="1" w:styleId="Default">
    <w:name w:val="Default"/>
    <w:rsid w:val="00A640D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3">
    <w:name w:val="annotation subject"/>
    <w:basedOn w:val="a8"/>
    <w:next w:val="a8"/>
    <w:link w:val="af4"/>
    <w:semiHidden/>
    <w:rsid w:val="00A640DD"/>
    <w:rPr>
      <w:b/>
      <w:bCs/>
    </w:rPr>
  </w:style>
  <w:style w:type="character" w:customStyle="1" w:styleId="af4">
    <w:name w:val="Тема примечания Знак"/>
    <w:basedOn w:val="a9"/>
    <w:link w:val="af3"/>
    <w:semiHidden/>
    <w:rsid w:val="00A640DD"/>
    <w:rPr>
      <w:rFonts w:ascii="Times New Roman" w:eastAsia="Times New Roman" w:hAnsi="Times New Roman" w:cs="Times New Roman"/>
      <w:b/>
      <w:bCs/>
      <w:sz w:val="20"/>
      <w:szCs w:val="20"/>
      <w:lang w:val="ru-RU" w:eastAsia="ru-RU"/>
    </w:rPr>
  </w:style>
  <w:style w:type="paragraph" w:customStyle="1" w:styleId="text">
    <w:name w:val="text"/>
    <w:basedOn w:val="a"/>
    <w:rsid w:val="00A640DD"/>
    <w:pPr>
      <w:spacing w:before="100" w:beforeAutospacing="1" w:after="100" w:afterAutospacing="1" w:line="259" w:lineRule="auto"/>
    </w:pPr>
    <w:rPr>
      <w:rFonts w:ascii="Times New Roman" w:eastAsia="Times New Roman" w:hAnsi="Times New Roman" w:cs="Times New Roman"/>
      <w:sz w:val="24"/>
      <w:szCs w:val="24"/>
      <w:lang w:eastAsia="ru-RU"/>
    </w:rPr>
  </w:style>
  <w:style w:type="character" w:styleId="af5">
    <w:name w:val="Strong"/>
    <w:uiPriority w:val="22"/>
    <w:qFormat/>
    <w:rsid w:val="00A640DD"/>
    <w:rPr>
      <w:rFonts w:cs="Times New Roman"/>
      <w:b/>
      <w:bCs/>
    </w:rPr>
  </w:style>
  <w:style w:type="character" w:customStyle="1" w:styleId="ssilk">
    <w:name w:val="ssilk"/>
    <w:rsid w:val="00A640DD"/>
    <w:rPr>
      <w:rFonts w:cs="Times New Roman"/>
    </w:rPr>
  </w:style>
  <w:style w:type="character" w:styleId="af6">
    <w:name w:val="Emphasis"/>
    <w:uiPriority w:val="20"/>
    <w:qFormat/>
    <w:rsid w:val="00A640DD"/>
    <w:rPr>
      <w:rFonts w:cs="Times New Roman"/>
      <w:i/>
      <w:iCs/>
    </w:rPr>
  </w:style>
  <w:style w:type="character" w:customStyle="1" w:styleId="small">
    <w:name w:val="small"/>
    <w:rsid w:val="00A640DD"/>
    <w:rPr>
      <w:rFonts w:cs="Times New Roman"/>
    </w:rPr>
  </w:style>
  <w:style w:type="character" w:customStyle="1" w:styleId="apple-converted-space">
    <w:name w:val="apple-converted-space"/>
    <w:rsid w:val="00A640DD"/>
    <w:rPr>
      <w:rFonts w:cs="Times New Roman"/>
    </w:rPr>
  </w:style>
  <w:style w:type="paragraph" w:customStyle="1" w:styleId="zitata">
    <w:name w:val="zitata"/>
    <w:basedOn w:val="a"/>
    <w:rsid w:val="00A640DD"/>
    <w:pPr>
      <w:spacing w:before="100" w:beforeAutospacing="1" w:after="100" w:afterAutospacing="1" w:line="259" w:lineRule="auto"/>
    </w:pPr>
    <w:rPr>
      <w:rFonts w:ascii="Times New Roman" w:eastAsia="Times New Roman" w:hAnsi="Times New Roman" w:cs="Times New Roman"/>
      <w:sz w:val="24"/>
      <w:szCs w:val="24"/>
      <w:lang w:eastAsia="ru-RU"/>
    </w:rPr>
  </w:style>
  <w:style w:type="paragraph" w:customStyle="1" w:styleId="podpisr">
    <w:name w:val="podpisr"/>
    <w:basedOn w:val="a"/>
    <w:rsid w:val="00A640DD"/>
    <w:pPr>
      <w:spacing w:before="100" w:beforeAutospacing="1" w:after="100" w:afterAutospacing="1" w:line="259"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A64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640DD"/>
    <w:rPr>
      <w:rFonts w:ascii="Courier New" w:eastAsia="Times New Roman" w:hAnsi="Courier New" w:cs="Courier New"/>
      <w:sz w:val="20"/>
      <w:szCs w:val="20"/>
      <w:lang w:val="ru-RU" w:eastAsia="ru-RU"/>
    </w:rPr>
  </w:style>
  <w:style w:type="character" w:customStyle="1" w:styleId="stairsqwerty1">
    <w:name w:val="stairsqwerty1"/>
    <w:rsid w:val="00A640DD"/>
    <w:rPr>
      <w:rFonts w:cs="Times New Roman"/>
    </w:rPr>
  </w:style>
  <w:style w:type="paragraph" w:customStyle="1" w:styleId="af7">
    <w:name w:val="Обычный с отступом"/>
    <w:basedOn w:val="a"/>
    <w:rsid w:val="00A640DD"/>
    <w:pPr>
      <w:spacing w:after="0" w:line="260" w:lineRule="auto"/>
      <w:ind w:firstLine="567"/>
    </w:pPr>
    <w:rPr>
      <w:rFonts w:ascii="Times New Roman" w:eastAsia="Times New Roman" w:hAnsi="Times New Roman" w:cs="Times New Roman"/>
      <w:sz w:val="28"/>
      <w:szCs w:val="28"/>
      <w:lang w:eastAsia="ru-RU"/>
    </w:rPr>
  </w:style>
  <w:style w:type="paragraph" w:styleId="af8">
    <w:name w:val="Body Text Indent"/>
    <w:basedOn w:val="a"/>
    <w:link w:val="af9"/>
    <w:rsid w:val="00A640DD"/>
    <w:pPr>
      <w:spacing w:after="0" w:line="259" w:lineRule="auto"/>
      <w:ind w:firstLine="720"/>
    </w:pPr>
    <w:rPr>
      <w:rFonts w:ascii="Times New Roman" w:eastAsia="Times New Roman" w:hAnsi="Times New Roman" w:cs="Times New Roman"/>
      <w:sz w:val="24"/>
      <w:szCs w:val="24"/>
      <w:lang w:eastAsia="ru-RU"/>
    </w:rPr>
  </w:style>
  <w:style w:type="character" w:customStyle="1" w:styleId="af9">
    <w:name w:val="Основной текст с отступом Знак"/>
    <w:basedOn w:val="a0"/>
    <w:link w:val="af8"/>
    <w:rsid w:val="00A640DD"/>
    <w:rPr>
      <w:rFonts w:ascii="Times New Roman" w:eastAsia="Times New Roman" w:hAnsi="Times New Roman" w:cs="Times New Roman"/>
      <w:sz w:val="24"/>
      <w:szCs w:val="24"/>
      <w:lang w:val="ru-RU" w:eastAsia="ru-RU"/>
    </w:rPr>
  </w:style>
  <w:style w:type="paragraph" w:styleId="21">
    <w:name w:val="Body Text 2"/>
    <w:basedOn w:val="a"/>
    <w:link w:val="22"/>
    <w:rsid w:val="00A640DD"/>
    <w:pPr>
      <w:spacing w:after="0" w:line="259" w:lineRule="auto"/>
      <w:ind w:left="1560" w:hanging="142"/>
    </w:pPr>
    <w:rPr>
      <w:rFonts w:ascii="Times New Roman" w:eastAsia="Times New Roman" w:hAnsi="Times New Roman" w:cs="Times New Roman"/>
      <w:spacing w:val="20"/>
      <w:sz w:val="24"/>
      <w:szCs w:val="24"/>
      <w:lang w:eastAsia="ru-RU"/>
    </w:rPr>
  </w:style>
  <w:style w:type="character" w:customStyle="1" w:styleId="22">
    <w:name w:val="Основной текст 2 Знак"/>
    <w:basedOn w:val="a0"/>
    <w:link w:val="21"/>
    <w:rsid w:val="00A640DD"/>
    <w:rPr>
      <w:rFonts w:ascii="Times New Roman" w:eastAsia="Times New Roman" w:hAnsi="Times New Roman" w:cs="Times New Roman"/>
      <w:spacing w:val="20"/>
      <w:sz w:val="24"/>
      <w:szCs w:val="24"/>
      <w:lang w:val="ru-RU" w:eastAsia="ru-RU"/>
    </w:rPr>
  </w:style>
  <w:style w:type="paragraph" w:styleId="31">
    <w:name w:val="Body Text 3"/>
    <w:basedOn w:val="a"/>
    <w:link w:val="32"/>
    <w:rsid w:val="00A640DD"/>
    <w:pPr>
      <w:spacing w:after="0" w:line="259" w:lineRule="auto"/>
    </w:pPr>
    <w:rPr>
      <w:rFonts w:ascii="Times New Roman" w:eastAsia="Times New Roman" w:hAnsi="Times New Roman" w:cs="Times New Roman"/>
      <w:sz w:val="24"/>
      <w:szCs w:val="24"/>
      <w:lang w:eastAsia="ru-RU"/>
    </w:rPr>
  </w:style>
  <w:style w:type="character" w:customStyle="1" w:styleId="32">
    <w:name w:val="Основной текст 3 Знак"/>
    <w:basedOn w:val="a0"/>
    <w:link w:val="31"/>
    <w:rsid w:val="00A640DD"/>
    <w:rPr>
      <w:rFonts w:ascii="Times New Roman" w:eastAsia="Times New Roman" w:hAnsi="Times New Roman" w:cs="Times New Roman"/>
      <w:sz w:val="24"/>
      <w:szCs w:val="24"/>
      <w:lang w:val="ru-RU" w:eastAsia="ru-RU"/>
    </w:rPr>
  </w:style>
  <w:style w:type="paragraph" w:styleId="23">
    <w:name w:val="Body Text Indent 2"/>
    <w:basedOn w:val="a"/>
    <w:link w:val="24"/>
    <w:rsid w:val="00A640DD"/>
    <w:pPr>
      <w:spacing w:after="0" w:line="259" w:lineRule="auto"/>
      <w:ind w:left="709" w:firstLine="425"/>
    </w:pPr>
    <w:rPr>
      <w:rFonts w:ascii="Times New Roman" w:eastAsia="Times New Roman" w:hAnsi="Times New Roman" w:cs="Times New Roman"/>
      <w:spacing w:val="20"/>
      <w:sz w:val="24"/>
      <w:szCs w:val="24"/>
      <w:lang w:eastAsia="ru-RU"/>
    </w:rPr>
  </w:style>
  <w:style w:type="character" w:customStyle="1" w:styleId="24">
    <w:name w:val="Основной текст с отступом 2 Знак"/>
    <w:basedOn w:val="a0"/>
    <w:link w:val="23"/>
    <w:rsid w:val="00A640DD"/>
    <w:rPr>
      <w:rFonts w:ascii="Times New Roman" w:eastAsia="Times New Roman" w:hAnsi="Times New Roman" w:cs="Times New Roman"/>
      <w:spacing w:val="20"/>
      <w:sz w:val="24"/>
      <w:szCs w:val="24"/>
      <w:lang w:val="ru-RU" w:eastAsia="ru-RU"/>
    </w:rPr>
  </w:style>
  <w:style w:type="character" w:customStyle="1" w:styleId="t44">
    <w:name w:val="t44"/>
    <w:rsid w:val="00A640DD"/>
    <w:rPr>
      <w:rFonts w:cs="Times New Roman"/>
    </w:rPr>
  </w:style>
  <w:style w:type="character" w:customStyle="1" w:styleId="t56">
    <w:name w:val="t56"/>
    <w:rsid w:val="00A640DD"/>
    <w:rPr>
      <w:rFonts w:cs="Times New Roman"/>
    </w:rPr>
  </w:style>
  <w:style w:type="paragraph" w:styleId="11">
    <w:name w:val="toc 1"/>
    <w:basedOn w:val="a"/>
    <w:next w:val="a"/>
    <w:autoRedefine/>
    <w:uiPriority w:val="39"/>
    <w:rsid w:val="00A640DD"/>
    <w:pPr>
      <w:spacing w:after="0" w:line="260" w:lineRule="auto"/>
      <w:ind w:firstLine="280"/>
    </w:pPr>
    <w:rPr>
      <w:rFonts w:ascii="Times New Roman" w:eastAsia="Times New Roman" w:hAnsi="Times New Roman" w:cs="Times New Roman"/>
      <w:sz w:val="18"/>
      <w:szCs w:val="18"/>
      <w:lang w:eastAsia="ru-RU"/>
    </w:rPr>
  </w:style>
  <w:style w:type="paragraph" w:styleId="25">
    <w:name w:val="toc 2"/>
    <w:basedOn w:val="a"/>
    <w:next w:val="a"/>
    <w:autoRedefine/>
    <w:uiPriority w:val="39"/>
    <w:rsid w:val="00A640DD"/>
    <w:pPr>
      <w:tabs>
        <w:tab w:val="right" w:leader="dot" w:pos="9911"/>
      </w:tabs>
      <w:spacing w:after="0" w:line="260" w:lineRule="auto"/>
    </w:pPr>
    <w:rPr>
      <w:rFonts w:ascii="Times New Roman" w:eastAsia="Times New Roman" w:hAnsi="Times New Roman" w:cs="Times New Roman"/>
      <w:sz w:val="18"/>
      <w:szCs w:val="18"/>
      <w:lang w:eastAsia="ru-RU"/>
    </w:rPr>
  </w:style>
  <w:style w:type="paragraph" w:styleId="33">
    <w:name w:val="toc 3"/>
    <w:basedOn w:val="a"/>
    <w:next w:val="a"/>
    <w:autoRedefine/>
    <w:semiHidden/>
    <w:rsid w:val="00A640DD"/>
    <w:pPr>
      <w:spacing w:after="0" w:line="260" w:lineRule="auto"/>
      <w:ind w:left="360" w:firstLine="280"/>
    </w:pPr>
    <w:rPr>
      <w:rFonts w:ascii="Times New Roman" w:eastAsia="Times New Roman" w:hAnsi="Times New Roman" w:cs="Times New Roman"/>
      <w:sz w:val="18"/>
      <w:szCs w:val="18"/>
      <w:lang w:eastAsia="ru-RU"/>
    </w:rPr>
  </w:style>
  <w:style w:type="character" w:customStyle="1" w:styleId="egw-eng">
    <w:name w:val="egw-eng"/>
    <w:rsid w:val="00A640DD"/>
    <w:rPr>
      <w:rFonts w:cs="Times New Roman"/>
    </w:rPr>
  </w:style>
  <w:style w:type="character" w:customStyle="1" w:styleId="nol-ink">
    <w:name w:val="nol-ink"/>
    <w:rsid w:val="00A640DD"/>
    <w:rPr>
      <w:rFonts w:cs="Times New Roman"/>
    </w:rPr>
  </w:style>
  <w:style w:type="paragraph" w:customStyle="1" w:styleId="12">
    <w:name w:val="Заголовок оглавления1"/>
    <w:basedOn w:val="1"/>
    <w:next w:val="a"/>
    <w:qFormat/>
    <w:rsid w:val="00A640DD"/>
    <w:pPr>
      <w:keepNext/>
      <w:keepLines/>
      <w:autoSpaceDE/>
      <w:autoSpaceDN/>
      <w:adjustRightInd/>
      <w:spacing w:before="240"/>
      <w:jc w:val="left"/>
      <w:outlineLvl w:val="9"/>
    </w:pPr>
    <w:rPr>
      <w:rFonts w:ascii="Calibri Light" w:hAnsi="Calibri Light" w:cs="Times New Roman"/>
      <w:b w:val="0"/>
      <w:bCs w:val="0"/>
      <w:color w:val="2E74B5"/>
    </w:rPr>
  </w:style>
  <w:style w:type="paragraph" w:customStyle="1" w:styleId="13">
    <w:name w:val="Абзац списка1"/>
    <w:basedOn w:val="a"/>
    <w:qFormat/>
    <w:rsid w:val="00A640DD"/>
    <w:pPr>
      <w:spacing w:after="0" w:line="259" w:lineRule="auto"/>
      <w:ind w:left="720"/>
    </w:pPr>
    <w:rPr>
      <w:rFonts w:ascii="Times New Roman" w:eastAsia="Times New Roman" w:hAnsi="Times New Roman" w:cs="Times New Roman"/>
      <w:sz w:val="20"/>
      <w:szCs w:val="20"/>
      <w:lang w:eastAsia="ru-RU"/>
    </w:rPr>
  </w:style>
  <w:style w:type="character" w:customStyle="1" w:styleId="non-egw-preface">
    <w:name w:val="non-egw-preface"/>
    <w:basedOn w:val="a0"/>
    <w:rsid w:val="00A640DD"/>
  </w:style>
  <w:style w:type="character" w:customStyle="1" w:styleId="reference">
    <w:name w:val="reference"/>
    <w:basedOn w:val="a0"/>
    <w:rsid w:val="00A640DD"/>
  </w:style>
  <w:style w:type="character" w:customStyle="1" w:styleId="highlight">
    <w:name w:val="highlight"/>
    <w:basedOn w:val="a0"/>
    <w:rsid w:val="00A640DD"/>
  </w:style>
  <w:style w:type="character" w:customStyle="1" w:styleId="y2iqfc">
    <w:name w:val="y2iqfc"/>
    <w:basedOn w:val="a0"/>
    <w:rsid w:val="00A640DD"/>
  </w:style>
  <w:style w:type="character" w:customStyle="1" w:styleId="bible-rus">
    <w:name w:val="bible-rus"/>
    <w:basedOn w:val="a0"/>
    <w:rsid w:val="00A640DD"/>
  </w:style>
  <w:style w:type="character" w:customStyle="1" w:styleId="mark">
    <w:name w:val="mark"/>
    <w:basedOn w:val="a0"/>
    <w:rsid w:val="00A640DD"/>
  </w:style>
  <w:style w:type="character" w:styleId="HTML1">
    <w:name w:val="HTML Code"/>
    <w:rsid w:val="00A640DD"/>
    <w:rPr>
      <w:rFonts w:ascii="Courier New" w:eastAsia="Times New Roman" w:hAnsi="Courier New" w:cs="Courier New"/>
      <w:sz w:val="20"/>
      <w:szCs w:val="20"/>
    </w:rPr>
  </w:style>
  <w:style w:type="character" w:customStyle="1" w:styleId="hgkelc">
    <w:name w:val="hgkelc"/>
    <w:basedOn w:val="a0"/>
    <w:rsid w:val="00A640DD"/>
  </w:style>
  <w:style w:type="character" w:customStyle="1" w:styleId="jlqj4bchmk0b">
    <w:name w:val="jlqj4b chmk0b"/>
    <w:basedOn w:val="a0"/>
    <w:rsid w:val="00A640DD"/>
  </w:style>
  <w:style w:type="character" w:customStyle="1" w:styleId="w">
    <w:name w:val="w"/>
    <w:rsid w:val="00A640DD"/>
  </w:style>
  <w:style w:type="paragraph" w:customStyle="1" w:styleId="Pa5">
    <w:name w:val="Pa5"/>
    <w:basedOn w:val="Default"/>
    <w:next w:val="Default"/>
    <w:uiPriority w:val="99"/>
    <w:rsid w:val="00A640DD"/>
    <w:pPr>
      <w:spacing w:line="401" w:lineRule="atLeast"/>
    </w:pPr>
    <w:rPr>
      <w:rFonts w:ascii="LugaShadowC" w:hAnsi="LugaShadowC"/>
      <w:color w:val="auto"/>
    </w:rPr>
  </w:style>
  <w:style w:type="character" w:customStyle="1" w:styleId="A10">
    <w:name w:val="A1"/>
    <w:uiPriority w:val="99"/>
    <w:rsid w:val="00A640DD"/>
    <w:rPr>
      <w:rFonts w:cs="LugaShadowC"/>
      <w:color w:val="000000"/>
      <w:sz w:val="60"/>
      <w:szCs w:val="60"/>
    </w:rPr>
  </w:style>
  <w:style w:type="paragraph" w:customStyle="1" w:styleId="Pa9">
    <w:name w:val="Pa9"/>
    <w:basedOn w:val="Default"/>
    <w:next w:val="Default"/>
    <w:uiPriority w:val="99"/>
    <w:rsid w:val="00A640DD"/>
    <w:pPr>
      <w:spacing w:line="231" w:lineRule="atLeast"/>
    </w:pPr>
    <w:rPr>
      <w:rFonts w:ascii="Minion Pro" w:hAnsi="Minion Pro"/>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679769">
      <w:bodyDiv w:val="1"/>
      <w:marLeft w:val="0"/>
      <w:marRight w:val="0"/>
      <w:marTop w:val="0"/>
      <w:marBottom w:val="0"/>
      <w:divBdr>
        <w:top w:val="none" w:sz="0" w:space="0" w:color="auto"/>
        <w:left w:val="none" w:sz="0" w:space="0" w:color="auto"/>
        <w:bottom w:val="none" w:sz="0" w:space="0" w:color="auto"/>
        <w:right w:val="none" w:sz="0" w:space="0" w:color="auto"/>
      </w:divBdr>
    </w:div>
    <w:div w:id="11476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17</Pages>
  <Words>8740</Words>
  <Characters>49819</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2025-01-28T15:57:00Z</dcterms:created>
  <dcterms:modified xsi:type="dcterms:W3CDTF">2025-04-30T14:45:00Z</dcterms:modified>
</cp:coreProperties>
</file>